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C3" w:rsidRPr="00E54404" w:rsidRDefault="00102019" w:rsidP="00E54404">
      <w:pPr>
        <w:jc w:val="both"/>
        <w:rPr>
          <w:rFonts w:ascii="Times New Roman" w:hAnsi="Times New Roman" w:cs="Times New Roman"/>
          <w:b/>
          <w:sz w:val="28"/>
          <w:szCs w:val="28"/>
          <w:lang w:val="en-US"/>
        </w:rPr>
      </w:pPr>
      <w:r w:rsidRPr="00E54404">
        <w:rPr>
          <w:rFonts w:ascii="Times New Roman" w:hAnsi="Times New Roman" w:cs="Times New Roman"/>
          <w:b/>
          <w:sz w:val="24"/>
          <w:szCs w:val="24"/>
          <w:lang w:val="en-US"/>
        </w:rPr>
        <w:t xml:space="preserve">            </w:t>
      </w:r>
      <w:r w:rsidRPr="00E54404">
        <w:rPr>
          <w:rFonts w:ascii="Times New Roman" w:hAnsi="Times New Roman" w:cs="Times New Roman"/>
          <w:b/>
          <w:sz w:val="28"/>
          <w:szCs w:val="28"/>
          <w:lang w:val="en-US"/>
        </w:rPr>
        <w:t>PATHOPHYSIOLOGY OF DIGESTION AND LIVER</w:t>
      </w:r>
    </w:p>
    <w:p w:rsidR="00E54404" w:rsidRPr="00E54404" w:rsidRDefault="00E54404" w:rsidP="00E54404">
      <w:pPr>
        <w:pStyle w:val="2"/>
        <w:ind w:left="-90" w:firstLine="567"/>
        <w:jc w:val="both"/>
        <w:rPr>
          <w:sz w:val="24"/>
          <w:szCs w:val="24"/>
        </w:rPr>
      </w:pPr>
      <w:r w:rsidRPr="00E54404">
        <w:rPr>
          <w:sz w:val="24"/>
          <w:szCs w:val="24"/>
        </w:rPr>
        <w:t>Insufficiency of digestion is such a state of the gastrointestinal tract when it does not ensure assimilation of the food entering in the organism.</w:t>
      </w:r>
    </w:p>
    <w:p w:rsidR="00E54404" w:rsidRPr="00E54404" w:rsidRDefault="00E54404" w:rsidP="00E54404">
      <w:pPr>
        <w:pStyle w:val="2"/>
        <w:ind w:left="-90" w:firstLine="567"/>
        <w:jc w:val="both"/>
        <w:rPr>
          <w:sz w:val="24"/>
          <w:szCs w:val="24"/>
        </w:rPr>
      </w:pPr>
      <w:r w:rsidRPr="00E54404">
        <w:rPr>
          <w:sz w:val="24"/>
          <w:szCs w:val="24"/>
        </w:rPr>
        <w:t xml:space="preserve">This state results in negative nitrogen balance, </w:t>
      </w:r>
      <w:proofErr w:type="spellStart"/>
      <w:r w:rsidRPr="00E54404">
        <w:rPr>
          <w:sz w:val="24"/>
          <w:szCs w:val="24"/>
        </w:rPr>
        <w:t>hypoproteinemia</w:t>
      </w:r>
      <w:proofErr w:type="spellEnd"/>
      <w:r w:rsidRPr="00E54404">
        <w:rPr>
          <w:sz w:val="24"/>
          <w:szCs w:val="24"/>
        </w:rPr>
        <w:t xml:space="preserve">, exhaustion of the organism, </w:t>
      </w:r>
      <w:proofErr w:type="spellStart"/>
      <w:r w:rsidRPr="00E54404">
        <w:rPr>
          <w:sz w:val="24"/>
          <w:szCs w:val="24"/>
        </w:rPr>
        <w:t>hypovitaminoses</w:t>
      </w:r>
      <w:proofErr w:type="spellEnd"/>
      <w:r w:rsidRPr="00E54404">
        <w:rPr>
          <w:sz w:val="24"/>
          <w:szCs w:val="24"/>
        </w:rPr>
        <w:t>, disturbances in the reactivity, etc.</w:t>
      </w:r>
    </w:p>
    <w:p w:rsidR="00E54404" w:rsidRPr="00E54404" w:rsidRDefault="00E54404" w:rsidP="00E54404">
      <w:pPr>
        <w:pStyle w:val="2"/>
        <w:ind w:left="-90" w:firstLine="567"/>
        <w:jc w:val="both"/>
        <w:rPr>
          <w:sz w:val="24"/>
          <w:szCs w:val="24"/>
        </w:rPr>
      </w:pPr>
      <w:r w:rsidRPr="00E54404">
        <w:rPr>
          <w:sz w:val="24"/>
          <w:szCs w:val="24"/>
        </w:rPr>
        <w:t xml:space="preserve">Activity of all parts of the digestive system is regulated by the same </w:t>
      </w:r>
      <w:proofErr w:type="spellStart"/>
      <w:proofErr w:type="gramStart"/>
      <w:r w:rsidRPr="00E54404">
        <w:rPr>
          <w:sz w:val="24"/>
          <w:szCs w:val="24"/>
        </w:rPr>
        <w:t>neurohumoral</w:t>
      </w:r>
      <w:proofErr w:type="spellEnd"/>
      <w:r w:rsidRPr="00E54404">
        <w:rPr>
          <w:sz w:val="24"/>
          <w:szCs w:val="24"/>
        </w:rPr>
        <w:t xml:space="preserve">  mechanisms</w:t>
      </w:r>
      <w:proofErr w:type="gramEnd"/>
      <w:r w:rsidRPr="00E54404">
        <w:rPr>
          <w:sz w:val="24"/>
          <w:szCs w:val="24"/>
        </w:rPr>
        <w:t>. Therefore, functionally various parts of the gastrointestinal tract constitute a single system, and disturbances in one part cause disorders also in the function of another parts. The compensatory resources of the digestive system are great. For instances; dog may preserve its viability after removal (gradually, in many stage operation) of stomach, a great part of small intestine, large intestine (except its initial part and rectum).</w:t>
      </w:r>
    </w:p>
    <w:p w:rsidR="00E54404" w:rsidRPr="00E54404" w:rsidRDefault="00E54404" w:rsidP="00E54404">
      <w:pPr>
        <w:pStyle w:val="2"/>
        <w:ind w:firstLine="567"/>
        <w:jc w:val="both"/>
        <w:rPr>
          <w:sz w:val="24"/>
          <w:szCs w:val="24"/>
        </w:rPr>
      </w:pPr>
      <w:r w:rsidRPr="00E54404">
        <w:rPr>
          <w:sz w:val="24"/>
          <w:szCs w:val="24"/>
        </w:rPr>
        <w:t xml:space="preserve">Observation of changes that accompany removal of different parts of the </w:t>
      </w:r>
      <w:proofErr w:type="spellStart"/>
      <w:r w:rsidRPr="00E54404">
        <w:rPr>
          <w:sz w:val="24"/>
          <w:szCs w:val="24"/>
        </w:rPr>
        <w:t>gastrointestional</w:t>
      </w:r>
      <w:proofErr w:type="spellEnd"/>
      <w:r w:rsidRPr="00E54404">
        <w:rPr>
          <w:sz w:val="24"/>
          <w:szCs w:val="24"/>
        </w:rPr>
        <w:t xml:space="preserve"> tract in this type experiments permits to study their functions and compensatory potential. Removal of cardiac part of the stomach in dogs causes </w:t>
      </w:r>
      <w:proofErr w:type="spellStart"/>
      <w:r w:rsidRPr="00E54404">
        <w:rPr>
          <w:sz w:val="24"/>
          <w:szCs w:val="24"/>
        </w:rPr>
        <w:t>polyphagia</w:t>
      </w:r>
      <w:proofErr w:type="spellEnd"/>
      <w:r w:rsidRPr="00E54404">
        <w:rPr>
          <w:sz w:val="24"/>
          <w:szCs w:val="24"/>
        </w:rPr>
        <w:t xml:space="preserve">. After stomach resection part of small intestine widens and undertakes reservoir function of stomach. In people after stomach resection </w:t>
      </w:r>
      <w:proofErr w:type="spellStart"/>
      <w:r w:rsidRPr="00E54404">
        <w:rPr>
          <w:sz w:val="24"/>
          <w:szCs w:val="24"/>
        </w:rPr>
        <w:t>postgastrectomy</w:t>
      </w:r>
      <w:proofErr w:type="spellEnd"/>
      <w:r w:rsidRPr="00E54404">
        <w:rPr>
          <w:sz w:val="24"/>
          <w:szCs w:val="24"/>
        </w:rPr>
        <w:t xml:space="preserve"> syndrome or dumping syndrome is observed: general weakness nausea, tachycardia, increased sweating, dizziness, </w:t>
      </w:r>
      <w:proofErr w:type="gramStart"/>
      <w:r w:rsidRPr="00E54404">
        <w:rPr>
          <w:sz w:val="24"/>
          <w:szCs w:val="24"/>
        </w:rPr>
        <w:t>warm</w:t>
      </w:r>
      <w:proofErr w:type="gramEnd"/>
      <w:r w:rsidRPr="00E54404">
        <w:rPr>
          <w:sz w:val="24"/>
          <w:szCs w:val="24"/>
        </w:rPr>
        <w:t xml:space="preserve"> sensation. The changes in the organism during dumping syndrome are explained by reflex processes resulted from rapid filling of the small intestine. The main etiologic factors of the digestive system diseases are the following:</w:t>
      </w:r>
    </w:p>
    <w:p w:rsidR="00E54404" w:rsidRPr="00E54404" w:rsidRDefault="00E54404" w:rsidP="00E54404">
      <w:pPr>
        <w:pStyle w:val="2"/>
        <w:numPr>
          <w:ilvl w:val="0"/>
          <w:numId w:val="2"/>
        </w:numPr>
        <w:jc w:val="both"/>
        <w:rPr>
          <w:sz w:val="24"/>
          <w:szCs w:val="24"/>
        </w:rPr>
      </w:pPr>
      <w:r w:rsidRPr="00E54404">
        <w:rPr>
          <w:sz w:val="24"/>
          <w:szCs w:val="24"/>
        </w:rPr>
        <w:t>Disorders in nutrition, lack of appetite, reaction of food in irregular feeding, long intake of low quality, dry, harsh, hot or cold food, disorders of mastication.</w:t>
      </w:r>
    </w:p>
    <w:p w:rsidR="00E54404" w:rsidRPr="00E54404" w:rsidRDefault="00E54404" w:rsidP="00E54404">
      <w:pPr>
        <w:pStyle w:val="2"/>
        <w:numPr>
          <w:ilvl w:val="0"/>
          <w:numId w:val="2"/>
        </w:numPr>
        <w:jc w:val="both"/>
        <w:rPr>
          <w:sz w:val="24"/>
          <w:szCs w:val="24"/>
        </w:rPr>
      </w:pPr>
      <w:r w:rsidRPr="00E54404">
        <w:rPr>
          <w:sz w:val="24"/>
          <w:szCs w:val="24"/>
        </w:rPr>
        <w:t xml:space="preserve">Infections affecting digestive system (abdominal typhoid, </w:t>
      </w:r>
      <w:proofErr w:type="spellStart"/>
      <w:r w:rsidRPr="00E54404">
        <w:rPr>
          <w:sz w:val="24"/>
          <w:szCs w:val="24"/>
        </w:rPr>
        <w:t>paratyphoids</w:t>
      </w:r>
      <w:proofErr w:type="spellEnd"/>
      <w:r w:rsidRPr="00E54404">
        <w:rPr>
          <w:sz w:val="24"/>
          <w:szCs w:val="24"/>
        </w:rPr>
        <w:t xml:space="preserve">, dysentery, alimentary, </w:t>
      </w:r>
      <w:proofErr w:type="spellStart"/>
      <w:r w:rsidRPr="00E54404">
        <w:rPr>
          <w:sz w:val="24"/>
          <w:szCs w:val="24"/>
        </w:rPr>
        <w:t>toxoinfections</w:t>
      </w:r>
      <w:proofErr w:type="spellEnd"/>
      <w:r w:rsidRPr="00E54404">
        <w:rPr>
          <w:sz w:val="24"/>
          <w:szCs w:val="24"/>
        </w:rPr>
        <w:t xml:space="preserve">), </w:t>
      </w:r>
      <w:proofErr w:type="spellStart"/>
      <w:r w:rsidRPr="00E54404">
        <w:rPr>
          <w:sz w:val="24"/>
          <w:szCs w:val="24"/>
        </w:rPr>
        <w:t>helminths</w:t>
      </w:r>
      <w:proofErr w:type="spellEnd"/>
      <w:r w:rsidRPr="00E54404">
        <w:rPr>
          <w:sz w:val="24"/>
          <w:szCs w:val="24"/>
        </w:rPr>
        <w:t>, protozoa;</w:t>
      </w:r>
    </w:p>
    <w:p w:rsidR="00E54404" w:rsidRPr="00E54404" w:rsidRDefault="00E54404" w:rsidP="00E54404">
      <w:pPr>
        <w:pStyle w:val="2"/>
        <w:numPr>
          <w:ilvl w:val="0"/>
          <w:numId w:val="2"/>
        </w:numPr>
        <w:jc w:val="both"/>
        <w:rPr>
          <w:sz w:val="24"/>
          <w:szCs w:val="24"/>
        </w:rPr>
      </w:pPr>
      <w:r w:rsidRPr="00E54404">
        <w:rPr>
          <w:sz w:val="24"/>
          <w:szCs w:val="24"/>
        </w:rPr>
        <w:t>Alcoholic drinks and smoking;</w:t>
      </w:r>
    </w:p>
    <w:p w:rsidR="00E54404" w:rsidRPr="00E54404" w:rsidRDefault="00E54404" w:rsidP="00E54404">
      <w:pPr>
        <w:pStyle w:val="2"/>
        <w:numPr>
          <w:ilvl w:val="0"/>
          <w:numId w:val="2"/>
        </w:numPr>
        <w:jc w:val="both"/>
        <w:rPr>
          <w:sz w:val="24"/>
          <w:szCs w:val="24"/>
        </w:rPr>
      </w:pPr>
      <w:r w:rsidRPr="00E54404">
        <w:rPr>
          <w:sz w:val="24"/>
          <w:szCs w:val="24"/>
        </w:rPr>
        <w:t>Poisonous substances (heavy metal salts, plant poisons).</w:t>
      </w:r>
    </w:p>
    <w:p w:rsidR="00E54404" w:rsidRPr="00E54404" w:rsidRDefault="00E54404" w:rsidP="00E54404">
      <w:pPr>
        <w:pStyle w:val="2"/>
        <w:numPr>
          <w:ilvl w:val="0"/>
          <w:numId w:val="2"/>
        </w:numPr>
        <w:jc w:val="both"/>
        <w:rPr>
          <w:sz w:val="24"/>
          <w:szCs w:val="24"/>
        </w:rPr>
      </w:pPr>
      <w:r w:rsidRPr="00E54404">
        <w:rPr>
          <w:sz w:val="24"/>
          <w:szCs w:val="24"/>
        </w:rPr>
        <w:t>Injurious conditions of production (in chemical and printing industry, hot shops).</w:t>
      </w:r>
    </w:p>
    <w:p w:rsidR="00E54404" w:rsidRPr="00E54404" w:rsidRDefault="00E54404" w:rsidP="00E54404">
      <w:pPr>
        <w:pStyle w:val="2"/>
        <w:numPr>
          <w:ilvl w:val="0"/>
          <w:numId w:val="2"/>
        </w:numPr>
        <w:jc w:val="both"/>
        <w:rPr>
          <w:sz w:val="24"/>
          <w:szCs w:val="24"/>
        </w:rPr>
      </w:pPr>
      <w:r w:rsidRPr="00E54404">
        <w:rPr>
          <w:sz w:val="24"/>
          <w:szCs w:val="24"/>
        </w:rPr>
        <w:t>Psychic trauma, negative emotions, endocrine disturbances.</w:t>
      </w:r>
    </w:p>
    <w:p w:rsidR="00E54404" w:rsidRPr="00E54404" w:rsidRDefault="00E54404" w:rsidP="00E54404">
      <w:pPr>
        <w:pStyle w:val="2"/>
        <w:numPr>
          <w:ilvl w:val="0"/>
          <w:numId w:val="2"/>
        </w:numPr>
        <w:jc w:val="both"/>
        <w:rPr>
          <w:sz w:val="24"/>
          <w:szCs w:val="24"/>
        </w:rPr>
      </w:pPr>
      <w:r w:rsidRPr="00E54404">
        <w:rPr>
          <w:sz w:val="24"/>
          <w:szCs w:val="24"/>
        </w:rPr>
        <w:t>Congenital defects of the digestive organs.</w:t>
      </w:r>
    </w:p>
    <w:p w:rsidR="00E54404" w:rsidRPr="00E54404" w:rsidRDefault="00E54404" w:rsidP="00E54404">
      <w:pPr>
        <w:pStyle w:val="2"/>
        <w:ind w:firstLine="567"/>
        <w:jc w:val="both"/>
        <w:rPr>
          <w:sz w:val="24"/>
          <w:szCs w:val="24"/>
        </w:rPr>
      </w:pPr>
      <w:r w:rsidRPr="00E54404">
        <w:rPr>
          <w:sz w:val="24"/>
          <w:szCs w:val="24"/>
        </w:rPr>
        <w:t xml:space="preserve">Disturbances in appetite are the following: </w:t>
      </w:r>
    </w:p>
    <w:p w:rsidR="00E54404" w:rsidRPr="00E54404" w:rsidRDefault="00E54404" w:rsidP="00E54404">
      <w:pPr>
        <w:pStyle w:val="2"/>
        <w:numPr>
          <w:ilvl w:val="0"/>
          <w:numId w:val="3"/>
        </w:numPr>
        <w:jc w:val="both"/>
        <w:rPr>
          <w:sz w:val="24"/>
          <w:szCs w:val="24"/>
        </w:rPr>
      </w:pPr>
      <w:proofErr w:type="spellStart"/>
      <w:r w:rsidRPr="00E54404">
        <w:rPr>
          <w:sz w:val="24"/>
          <w:szCs w:val="24"/>
        </w:rPr>
        <w:t>Hyperorexia</w:t>
      </w:r>
      <w:proofErr w:type="spellEnd"/>
      <w:r w:rsidRPr="00E54404">
        <w:rPr>
          <w:sz w:val="24"/>
          <w:szCs w:val="24"/>
        </w:rPr>
        <w:t xml:space="preserve">  (bulimia)- pathologically increased appetite,</w:t>
      </w:r>
    </w:p>
    <w:p w:rsidR="00E54404" w:rsidRPr="00E54404" w:rsidRDefault="00E54404" w:rsidP="00E54404">
      <w:pPr>
        <w:pStyle w:val="2"/>
        <w:numPr>
          <w:ilvl w:val="0"/>
          <w:numId w:val="3"/>
        </w:numPr>
        <w:jc w:val="both"/>
        <w:rPr>
          <w:sz w:val="24"/>
          <w:szCs w:val="24"/>
        </w:rPr>
      </w:pPr>
      <w:r w:rsidRPr="00E54404">
        <w:rPr>
          <w:sz w:val="24"/>
          <w:szCs w:val="24"/>
        </w:rPr>
        <w:t xml:space="preserve">Insatiable hunger results in </w:t>
      </w:r>
      <w:proofErr w:type="spellStart"/>
      <w:r w:rsidRPr="00E54404">
        <w:rPr>
          <w:sz w:val="24"/>
          <w:szCs w:val="24"/>
        </w:rPr>
        <w:t>polyphagia</w:t>
      </w:r>
      <w:proofErr w:type="spellEnd"/>
      <w:r w:rsidRPr="00E54404">
        <w:rPr>
          <w:sz w:val="24"/>
          <w:szCs w:val="24"/>
        </w:rPr>
        <w:t xml:space="preserve"> (sharp increase in food consumption). It is observed as a </w:t>
      </w:r>
      <w:proofErr w:type="gramStart"/>
      <w:r w:rsidRPr="00E54404">
        <w:rPr>
          <w:sz w:val="24"/>
          <w:szCs w:val="24"/>
        </w:rPr>
        <w:t>result  of</w:t>
      </w:r>
      <w:proofErr w:type="gramEnd"/>
      <w:r w:rsidRPr="00E54404">
        <w:rPr>
          <w:sz w:val="24"/>
          <w:szCs w:val="24"/>
        </w:rPr>
        <w:t xml:space="preserve"> increased  or perverted metabolism, </w:t>
      </w:r>
      <w:proofErr w:type="spellStart"/>
      <w:r w:rsidRPr="00E54404">
        <w:rPr>
          <w:sz w:val="24"/>
          <w:szCs w:val="24"/>
        </w:rPr>
        <w:t>thyrotoxicosis</w:t>
      </w:r>
      <w:proofErr w:type="spellEnd"/>
      <w:r w:rsidRPr="00E54404">
        <w:rPr>
          <w:sz w:val="24"/>
          <w:szCs w:val="24"/>
        </w:rPr>
        <w:t xml:space="preserve">, diabetes mellitus, some functional and organic diseases of the central nervous system (neuroses , tumors of the brain , certain lesions in the </w:t>
      </w:r>
      <w:proofErr w:type="spellStart"/>
      <w:r w:rsidRPr="00E54404">
        <w:rPr>
          <w:sz w:val="24"/>
          <w:szCs w:val="24"/>
        </w:rPr>
        <w:t>subcortical</w:t>
      </w:r>
      <w:proofErr w:type="spellEnd"/>
      <w:r w:rsidRPr="00E54404">
        <w:rPr>
          <w:sz w:val="24"/>
          <w:szCs w:val="24"/>
        </w:rPr>
        <w:t xml:space="preserve"> region , especially in </w:t>
      </w:r>
      <w:proofErr w:type="spellStart"/>
      <w:r w:rsidRPr="00E54404">
        <w:rPr>
          <w:sz w:val="24"/>
          <w:szCs w:val="24"/>
        </w:rPr>
        <w:t>hypothalamius</w:t>
      </w:r>
      <w:proofErr w:type="spellEnd"/>
      <w:r w:rsidRPr="00E54404">
        <w:rPr>
          <w:sz w:val="24"/>
          <w:szCs w:val="24"/>
        </w:rPr>
        <w:t xml:space="preserve">). In experiment </w:t>
      </w:r>
      <w:proofErr w:type="spellStart"/>
      <w:r w:rsidRPr="00E54404">
        <w:rPr>
          <w:sz w:val="24"/>
          <w:szCs w:val="24"/>
        </w:rPr>
        <w:t>hyperorexia</w:t>
      </w:r>
      <w:proofErr w:type="spellEnd"/>
      <w:r w:rsidRPr="00E54404">
        <w:rPr>
          <w:sz w:val="24"/>
          <w:szCs w:val="24"/>
        </w:rPr>
        <w:t xml:space="preserve"> is reproduced by destruction of </w:t>
      </w:r>
      <w:proofErr w:type="spellStart"/>
      <w:r w:rsidRPr="00E54404">
        <w:rPr>
          <w:sz w:val="24"/>
          <w:szCs w:val="24"/>
        </w:rPr>
        <w:t>ventromedial</w:t>
      </w:r>
      <w:proofErr w:type="spellEnd"/>
      <w:r w:rsidRPr="00E54404">
        <w:rPr>
          <w:sz w:val="24"/>
          <w:szCs w:val="24"/>
        </w:rPr>
        <w:t xml:space="preserve"> hypothalamic nuclei.</w:t>
      </w:r>
    </w:p>
    <w:p w:rsidR="00E54404" w:rsidRPr="00E54404" w:rsidRDefault="00E54404" w:rsidP="00E54404">
      <w:pPr>
        <w:pStyle w:val="2"/>
        <w:numPr>
          <w:ilvl w:val="0"/>
          <w:numId w:val="3"/>
        </w:numPr>
        <w:jc w:val="both"/>
        <w:rPr>
          <w:sz w:val="24"/>
          <w:szCs w:val="24"/>
        </w:rPr>
      </w:pPr>
      <w:proofErr w:type="spellStart"/>
      <w:r w:rsidRPr="00E54404">
        <w:rPr>
          <w:sz w:val="24"/>
          <w:szCs w:val="24"/>
        </w:rPr>
        <w:t>Hyporexia</w:t>
      </w:r>
      <w:proofErr w:type="spellEnd"/>
      <w:r w:rsidRPr="00E54404">
        <w:rPr>
          <w:sz w:val="24"/>
          <w:szCs w:val="24"/>
        </w:rPr>
        <w:t xml:space="preserve"> (decreased appetite) or anorexia (lack of appetite) are one of the main symptoms of the diseases of the gastrointestinal tract that are accompanied by diminished secretion of digestive juices. Besides, they are caused by a number of infectious diseases, </w:t>
      </w:r>
      <w:proofErr w:type="spellStart"/>
      <w:r w:rsidRPr="00E54404">
        <w:rPr>
          <w:sz w:val="24"/>
          <w:szCs w:val="24"/>
        </w:rPr>
        <w:t>avitaminoses</w:t>
      </w:r>
      <w:proofErr w:type="spellEnd"/>
      <w:r w:rsidRPr="00E54404">
        <w:rPr>
          <w:sz w:val="24"/>
          <w:szCs w:val="24"/>
        </w:rPr>
        <w:t>, negative emotions, etc. In experiment anorexia is reproduced by destruction of lateral hypothalamic nuclei.</w:t>
      </w:r>
    </w:p>
    <w:p w:rsidR="00E54404" w:rsidRPr="00E54404" w:rsidRDefault="00E54404" w:rsidP="00E54404">
      <w:pPr>
        <w:pStyle w:val="2"/>
        <w:numPr>
          <w:ilvl w:val="0"/>
          <w:numId w:val="3"/>
        </w:numPr>
        <w:jc w:val="both"/>
        <w:rPr>
          <w:sz w:val="24"/>
          <w:szCs w:val="24"/>
        </w:rPr>
      </w:pPr>
      <w:proofErr w:type="spellStart"/>
      <w:r w:rsidRPr="00E54404">
        <w:rPr>
          <w:sz w:val="24"/>
          <w:szCs w:val="24"/>
        </w:rPr>
        <w:t>Parorexia</w:t>
      </w:r>
      <w:proofErr w:type="spellEnd"/>
      <w:r w:rsidRPr="00E54404">
        <w:rPr>
          <w:sz w:val="24"/>
          <w:szCs w:val="24"/>
        </w:rPr>
        <w:t xml:space="preserve"> (perverted appetite) is characterized by the tendency to </w:t>
      </w:r>
      <w:proofErr w:type="gramStart"/>
      <w:r w:rsidRPr="00E54404">
        <w:rPr>
          <w:sz w:val="24"/>
          <w:szCs w:val="24"/>
        </w:rPr>
        <w:t xml:space="preserve">consume  </w:t>
      </w:r>
      <w:proofErr w:type="spellStart"/>
      <w:r w:rsidRPr="00E54404">
        <w:rPr>
          <w:sz w:val="24"/>
          <w:szCs w:val="24"/>
        </w:rPr>
        <w:t>nonalimentary</w:t>
      </w:r>
      <w:proofErr w:type="spellEnd"/>
      <w:proofErr w:type="gramEnd"/>
      <w:r w:rsidRPr="00E54404">
        <w:rPr>
          <w:sz w:val="24"/>
          <w:szCs w:val="24"/>
        </w:rPr>
        <w:t xml:space="preserve"> substances (chalk, coal). It is caused by central and peripheral disturbances in the functions of the gustatory analyzer.</w:t>
      </w:r>
    </w:p>
    <w:p w:rsidR="00E54404" w:rsidRPr="00E54404" w:rsidRDefault="00E54404" w:rsidP="00E54404">
      <w:pPr>
        <w:pStyle w:val="2"/>
        <w:numPr>
          <w:ilvl w:val="0"/>
          <w:numId w:val="3"/>
        </w:numPr>
        <w:jc w:val="both"/>
        <w:rPr>
          <w:sz w:val="24"/>
          <w:szCs w:val="24"/>
        </w:rPr>
      </w:pPr>
      <w:r w:rsidRPr="00E54404">
        <w:rPr>
          <w:sz w:val="24"/>
          <w:szCs w:val="24"/>
        </w:rPr>
        <w:t xml:space="preserve">Rapid satiety - is characterized by disappearance of appetite shortly after beginning of taking a food. It is observed in </w:t>
      </w:r>
      <w:proofErr w:type="spellStart"/>
      <w:r w:rsidRPr="00E54404">
        <w:rPr>
          <w:sz w:val="24"/>
          <w:szCs w:val="24"/>
        </w:rPr>
        <w:t>postresection</w:t>
      </w:r>
      <w:proofErr w:type="spellEnd"/>
      <w:r w:rsidRPr="00E54404">
        <w:rPr>
          <w:sz w:val="24"/>
          <w:szCs w:val="24"/>
        </w:rPr>
        <w:t xml:space="preserve"> syndrome (after stomach resection), alcoholic intoxication, neurotic states, etc.</w:t>
      </w:r>
    </w:p>
    <w:p w:rsidR="00E54404" w:rsidRPr="00E54404" w:rsidRDefault="00E54404" w:rsidP="00E54404">
      <w:pPr>
        <w:pStyle w:val="2"/>
        <w:ind w:firstLine="567"/>
        <w:jc w:val="both"/>
        <w:rPr>
          <w:sz w:val="24"/>
          <w:szCs w:val="24"/>
        </w:rPr>
      </w:pPr>
      <w:r w:rsidRPr="00E54404">
        <w:rPr>
          <w:sz w:val="24"/>
          <w:szCs w:val="24"/>
        </w:rPr>
        <w:t xml:space="preserve">Frequently disturbances in digestion begin in oral cavity. Since mastication of food cause reflex secretion of gastric and pancreatic juices, disturbances in the processing of food in the oral cavity affect the function of lower parts of the digestive tract. Besides, </w:t>
      </w:r>
      <w:proofErr w:type="gramStart"/>
      <w:r w:rsidRPr="00E54404">
        <w:rPr>
          <w:sz w:val="24"/>
          <w:szCs w:val="24"/>
        </w:rPr>
        <w:t>poorly</w:t>
      </w:r>
      <w:proofErr w:type="gramEnd"/>
      <w:r w:rsidRPr="00E54404">
        <w:rPr>
          <w:sz w:val="24"/>
          <w:szCs w:val="24"/>
        </w:rPr>
        <w:t xml:space="preserve"> ground food causes disorders of gastric digestion which often give rise to gastritis.</w:t>
      </w:r>
    </w:p>
    <w:p w:rsidR="00E54404" w:rsidRPr="00E54404" w:rsidRDefault="00E54404" w:rsidP="00E54404">
      <w:pPr>
        <w:pStyle w:val="2"/>
        <w:ind w:firstLine="567"/>
        <w:jc w:val="both"/>
        <w:rPr>
          <w:sz w:val="24"/>
          <w:szCs w:val="24"/>
        </w:rPr>
      </w:pPr>
      <w:r w:rsidRPr="00E54404">
        <w:rPr>
          <w:sz w:val="24"/>
          <w:szCs w:val="24"/>
        </w:rPr>
        <w:t>The following factors cause disturbances in mastication:</w:t>
      </w:r>
    </w:p>
    <w:p w:rsidR="00E54404" w:rsidRPr="00E54404" w:rsidRDefault="00E54404" w:rsidP="00E54404">
      <w:pPr>
        <w:numPr>
          <w:ilvl w:val="0"/>
          <w:numId w:val="1"/>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lesion (caries </w:t>
      </w:r>
      <w:proofErr w:type="spellStart"/>
      <w:r w:rsidRPr="00E54404">
        <w:rPr>
          <w:rFonts w:ascii="Times New Roman" w:hAnsi="Times New Roman" w:cs="Times New Roman"/>
          <w:sz w:val="24"/>
          <w:szCs w:val="24"/>
          <w:lang w:val="en-US"/>
        </w:rPr>
        <w:t>parodontosis</w:t>
      </w:r>
      <w:proofErr w:type="spellEnd"/>
      <w:r w:rsidRPr="00E54404">
        <w:rPr>
          <w:rFonts w:ascii="Times New Roman" w:hAnsi="Times New Roman" w:cs="Times New Roman"/>
          <w:sz w:val="24"/>
          <w:szCs w:val="24"/>
          <w:lang w:val="en-US"/>
        </w:rPr>
        <w:t>) or absence of a large number of teeth;</w:t>
      </w:r>
    </w:p>
    <w:p w:rsidR="00E54404" w:rsidRPr="00E54404" w:rsidRDefault="00E54404" w:rsidP="00E54404">
      <w:pPr>
        <w:numPr>
          <w:ilvl w:val="0"/>
          <w:numId w:val="1"/>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lesions to the </w:t>
      </w:r>
      <w:proofErr w:type="spellStart"/>
      <w:r w:rsidRPr="00E54404">
        <w:rPr>
          <w:rFonts w:ascii="Times New Roman" w:hAnsi="Times New Roman" w:cs="Times New Roman"/>
          <w:sz w:val="24"/>
          <w:szCs w:val="24"/>
          <w:lang w:val="en-US"/>
        </w:rPr>
        <w:t>masticatory</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mucles</w:t>
      </w:r>
      <w:proofErr w:type="spellEnd"/>
      <w:r w:rsidRPr="00E54404">
        <w:rPr>
          <w:rFonts w:ascii="Times New Roman" w:hAnsi="Times New Roman" w:cs="Times New Roman"/>
          <w:sz w:val="24"/>
          <w:szCs w:val="24"/>
          <w:lang w:val="en-US"/>
        </w:rPr>
        <w:t xml:space="preserve"> or disturbances  in their </w:t>
      </w:r>
      <w:proofErr w:type="spellStart"/>
      <w:r w:rsidRPr="00E54404">
        <w:rPr>
          <w:rFonts w:ascii="Times New Roman" w:hAnsi="Times New Roman" w:cs="Times New Roman"/>
          <w:sz w:val="24"/>
          <w:szCs w:val="24"/>
          <w:lang w:val="en-US"/>
        </w:rPr>
        <w:t>innervation</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1"/>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lesions to jawbones or </w:t>
      </w:r>
      <w:proofErr w:type="spellStart"/>
      <w:r w:rsidRPr="00E54404">
        <w:rPr>
          <w:rFonts w:ascii="Times New Roman" w:hAnsi="Times New Roman" w:cs="Times New Roman"/>
          <w:sz w:val="24"/>
          <w:szCs w:val="24"/>
          <w:lang w:val="en-US"/>
        </w:rPr>
        <w:t>temporomandibular</w:t>
      </w:r>
      <w:proofErr w:type="spellEnd"/>
      <w:r w:rsidRPr="00E54404">
        <w:rPr>
          <w:rFonts w:ascii="Times New Roman" w:hAnsi="Times New Roman" w:cs="Times New Roman"/>
          <w:sz w:val="24"/>
          <w:szCs w:val="24"/>
          <w:lang w:val="en-US"/>
        </w:rPr>
        <w:t xml:space="preserve"> joints;</w:t>
      </w:r>
    </w:p>
    <w:p w:rsidR="00E54404" w:rsidRPr="00E54404" w:rsidRDefault="00E54404" w:rsidP="00E54404">
      <w:pPr>
        <w:numPr>
          <w:ilvl w:val="0"/>
          <w:numId w:val="1"/>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inflammatory</w:t>
      </w:r>
      <w:proofErr w:type="gramEnd"/>
      <w:r w:rsidRPr="00E54404">
        <w:rPr>
          <w:rFonts w:ascii="Times New Roman" w:hAnsi="Times New Roman" w:cs="Times New Roman"/>
          <w:sz w:val="24"/>
          <w:szCs w:val="24"/>
          <w:lang w:val="en-US"/>
        </w:rPr>
        <w:t xml:space="preserve"> processes in the oral mucosa and </w:t>
      </w:r>
      <w:proofErr w:type="spellStart"/>
      <w:r w:rsidRPr="00E54404">
        <w:rPr>
          <w:rFonts w:ascii="Times New Roman" w:hAnsi="Times New Roman" w:cs="Times New Roman"/>
          <w:sz w:val="24"/>
          <w:szCs w:val="24"/>
          <w:lang w:val="en-US"/>
        </w:rPr>
        <w:t>gingiva</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stomatitis</w:t>
      </w:r>
      <w:proofErr w:type="spellEnd"/>
      <w:r w:rsidRPr="00E54404">
        <w:rPr>
          <w:rFonts w:ascii="Times New Roman" w:hAnsi="Times New Roman" w:cs="Times New Roman"/>
          <w:sz w:val="24"/>
          <w:szCs w:val="24"/>
          <w:lang w:val="en-US"/>
        </w:rPr>
        <w:t>, gingivitis).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Disorders in salivary secretion are the following:</w:t>
      </w:r>
    </w:p>
    <w:p w:rsidR="00E54404" w:rsidRPr="00E54404" w:rsidRDefault="00E54404" w:rsidP="00E54404">
      <w:pPr>
        <w:numPr>
          <w:ilvl w:val="0"/>
          <w:numId w:val="4"/>
        </w:numPr>
        <w:spacing w:after="0" w:line="240" w:lineRule="auto"/>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hypersalvation</w:t>
      </w:r>
      <w:proofErr w:type="spellEnd"/>
      <w:r w:rsidRPr="00E54404">
        <w:rPr>
          <w:rFonts w:ascii="Times New Roman" w:hAnsi="Times New Roman" w:cs="Times New Roman"/>
          <w:sz w:val="24"/>
          <w:szCs w:val="24"/>
          <w:lang w:val="en-US"/>
        </w:rPr>
        <w:t xml:space="preserve"> – increased secretion of saliva;</w:t>
      </w:r>
    </w:p>
    <w:p w:rsidR="00E54404" w:rsidRPr="00E54404" w:rsidRDefault="00E54404" w:rsidP="00E54404">
      <w:pPr>
        <w:pStyle w:val="a3"/>
        <w:numPr>
          <w:ilvl w:val="0"/>
          <w:numId w:val="4"/>
        </w:numPr>
        <w:jc w:val="both"/>
        <w:rPr>
          <w:sz w:val="24"/>
          <w:szCs w:val="24"/>
        </w:rPr>
      </w:pPr>
      <w:proofErr w:type="spellStart"/>
      <w:proofErr w:type="gramStart"/>
      <w:r w:rsidRPr="00E54404">
        <w:rPr>
          <w:sz w:val="24"/>
          <w:szCs w:val="24"/>
        </w:rPr>
        <w:t>hyposalivation</w:t>
      </w:r>
      <w:proofErr w:type="spellEnd"/>
      <w:proofErr w:type="gramEnd"/>
      <w:r w:rsidRPr="00E54404">
        <w:rPr>
          <w:sz w:val="24"/>
          <w:szCs w:val="24"/>
        </w:rPr>
        <w:t xml:space="preserve"> – depression of salivary secretion.</w:t>
      </w:r>
    </w:p>
    <w:p w:rsidR="00E54404" w:rsidRPr="00E54404" w:rsidRDefault="00E54404" w:rsidP="00E54404">
      <w:pPr>
        <w:pStyle w:val="a3"/>
        <w:ind w:firstLine="567"/>
        <w:jc w:val="both"/>
        <w:rPr>
          <w:sz w:val="24"/>
          <w:szCs w:val="24"/>
        </w:rPr>
      </w:pPr>
      <w:proofErr w:type="spellStart"/>
      <w:r w:rsidRPr="00E54404">
        <w:rPr>
          <w:sz w:val="24"/>
          <w:szCs w:val="24"/>
        </w:rPr>
        <w:t>Hypersalivation</w:t>
      </w:r>
      <w:proofErr w:type="spellEnd"/>
      <w:r w:rsidRPr="00E54404">
        <w:rPr>
          <w:sz w:val="24"/>
          <w:szCs w:val="24"/>
        </w:rPr>
        <w:t xml:space="preserve"> carries out some defensive function, that is, certain toxic metabolites and poisons are excreted from the organism in saliva.</w:t>
      </w:r>
    </w:p>
    <w:p w:rsidR="00E54404" w:rsidRPr="00E54404" w:rsidRDefault="00E54404" w:rsidP="00E54404">
      <w:pPr>
        <w:pStyle w:val="a3"/>
        <w:ind w:firstLine="567"/>
        <w:jc w:val="both"/>
        <w:rPr>
          <w:sz w:val="24"/>
          <w:szCs w:val="24"/>
        </w:rPr>
      </w:pPr>
      <w:r w:rsidRPr="00E54404">
        <w:rPr>
          <w:sz w:val="24"/>
          <w:szCs w:val="24"/>
        </w:rPr>
        <w:t xml:space="preserve">But loss of large amounts of saliva (5-14 </w:t>
      </w:r>
      <w:proofErr w:type="spellStart"/>
      <w:r w:rsidRPr="00E54404">
        <w:rPr>
          <w:sz w:val="24"/>
          <w:szCs w:val="24"/>
        </w:rPr>
        <w:t>litres</w:t>
      </w:r>
      <w:proofErr w:type="spellEnd"/>
      <w:r w:rsidRPr="00E54404">
        <w:rPr>
          <w:sz w:val="24"/>
          <w:szCs w:val="24"/>
        </w:rPr>
        <w:t xml:space="preserve"> instead of the normal 1-2 </w:t>
      </w:r>
      <w:proofErr w:type="spellStart"/>
      <w:r w:rsidRPr="00E54404">
        <w:rPr>
          <w:sz w:val="24"/>
          <w:szCs w:val="24"/>
        </w:rPr>
        <w:t>litres</w:t>
      </w:r>
      <w:proofErr w:type="spellEnd"/>
      <w:r w:rsidRPr="00E54404">
        <w:rPr>
          <w:sz w:val="24"/>
          <w:szCs w:val="24"/>
        </w:rPr>
        <w:t>) leads to emaciation of the organism.</w:t>
      </w:r>
    </w:p>
    <w:p w:rsidR="00E54404" w:rsidRPr="00E54404" w:rsidRDefault="00E54404" w:rsidP="00E54404">
      <w:pPr>
        <w:pStyle w:val="a3"/>
        <w:ind w:firstLine="567"/>
        <w:jc w:val="both"/>
        <w:rPr>
          <w:sz w:val="24"/>
          <w:szCs w:val="24"/>
        </w:rPr>
      </w:pPr>
      <w:r w:rsidRPr="00E54404">
        <w:rPr>
          <w:sz w:val="24"/>
          <w:szCs w:val="24"/>
        </w:rPr>
        <w:t xml:space="preserve">Increased salivation </w:t>
      </w:r>
      <w:proofErr w:type="spellStart"/>
      <w:r w:rsidRPr="00E54404">
        <w:rPr>
          <w:sz w:val="24"/>
          <w:szCs w:val="24"/>
        </w:rPr>
        <w:t>overlubricates</w:t>
      </w:r>
      <w:proofErr w:type="spellEnd"/>
      <w:r w:rsidRPr="00E54404">
        <w:rPr>
          <w:sz w:val="24"/>
          <w:szCs w:val="24"/>
        </w:rPr>
        <w:t xml:space="preserve"> the alimentary bolus; the swallowed saliva neutralizes the gastric juice with the result that digestion in the stomach diminishes and processes of fermentation and putrefaction develop. Protracted </w:t>
      </w:r>
      <w:proofErr w:type="spellStart"/>
      <w:r w:rsidRPr="00E54404">
        <w:rPr>
          <w:sz w:val="24"/>
          <w:szCs w:val="24"/>
        </w:rPr>
        <w:t>influense</w:t>
      </w:r>
      <w:proofErr w:type="spellEnd"/>
      <w:r w:rsidRPr="00E54404">
        <w:rPr>
          <w:sz w:val="24"/>
          <w:szCs w:val="24"/>
        </w:rPr>
        <w:t xml:space="preserve"> of saliva causes necrosis and maceration in the skin of lips.</w:t>
      </w:r>
    </w:p>
    <w:p w:rsidR="00E54404" w:rsidRPr="00E54404" w:rsidRDefault="00E54404" w:rsidP="00E54404">
      <w:pPr>
        <w:pStyle w:val="a3"/>
        <w:ind w:firstLine="567"/>
        <w:jc w:val="both"/>
        <w:rPr>
          <w:sz w:val="24"/>
          <w:szCs w:val="24"/>
        </w:rPr>
      </w:pPr>
      <w:proofErr w:type="spellStart"/>
      <w:proofErr w:type="gramStart"/>
      <w:r w:rsidRPr="00E54404">
        <w:rPr>
          <w:sz w:val="24"/>
          <w:szCs w:val="24"/>
        </w:rPr>
        <w:t>Hypersalivation</w:t>
      </w:r>
      <w:proofErr w:type="spellEnd"/>
      <w:r w:rsidRPr="00E54404">
        <w:rPr>
          <w:sz w:val="24"/>
          <w:szCs w:val="24"/>
        </w:rPr>
        <w:t xml:space="preserve">  results</w:t>
      </w:r>
      <w:proofErr w:type="gramEnd"/>
      <w:r w:rsidRPr="00E54404">
        <w:rPr>
          <w:sz w:val="24"/>
          <w:szCs w:val="24"/>
        </w:rPr>
        <w:t xml:space="preserve"> from the direct or reflex stimulation of salivary center  in medulla oblongata  or </w:t>
      </w:r>
      <w:proofErr w:type="spellStart"/>
      <w:r w:rsidRPr="00E54404">
        <w:rPr>
          <w:sz w:val="24"/>
          <w:szCs w:val="24"/>
        </w:rPr>
        <w:t>secretory</w:t>
      </w:r>
      <w:proofErr w:type="spellEnd"/>
      <w:r w:rsidRPr="00E54404">
        <w:rPr>
          <w:sz w:val="24"/>
          <w:szCs w:val="24"/>
        </w:rPr>
        <w:t xml:space="preserve">  nerves of the salivary gland:                             </w:t>
      </w:r>
    </w:p>
    <w:p w:rsidR="00E54404" w:rsidRPr="00E54404" w:rsidRDefault="00E54404" w:rsidP="00E54404">
      <w:pPr>
        <w:pStyle w:val="a3"/>
        <w:numPr>
          <w:ilvl w:val="0"/>
          <w:numId w:val="5"/>
        </w:numPr>
        <w:jc w:val="both"/>
        <w:rPr>
          <w:sz w:val="24"/>
          <w:szCs w:val="24"/>
        </w:rPr>
      </w:pPr>
      <w:r w:rsidRPr="00E54404">
        <w:rPr>
          <w:sz w:val="24"/>
          <w:szCs w:val="24"/>
        </w:rPr>
        <w:t xml:space="preserve">some lesions to the central nervous system (bulbar  paralysis); </w:t>
      </w:r>
    </w:p>
    <w:p w:rsidR="00E54404" w:rsidRPr="00E54404" w:rsidRDefault="00E54404" w:rsidP="00E54404">
      <w:pPr>
        <w:pStyle w:val="a3"/>
        <w:numPr>
          <w:ilvl w:val="0"/>
          <w:numId w:val="5"/>
        </w:numPr>
        <w:jc w:val="both"/>
        <w:rPr>
          <w:sz w:val="24"/>
          <w:szCs w:val="24"/>
        </w:rPr>
      </w:pPr>
      <w:r w:rsidRPr="00E54404">
        <w:rPr>
          <w:sz w:val="24"/>
          <w:szCs w:val="24"/>
        </w:rPr>
        <w:t>inflammatory  processes in the oral mucosa (</w:t>
      </w:r>
      <w:proofErr w:type="spellStart"/>
      <w:r w:rsidRPr="00E54404">
        <w:rPr>
          <w:sz w:val="24"/>
          <w:szCs w:val="24"/>
        </w:rPr>
        <w:t>stomatitis</w:t>
      </w:r>
      <w:proofErr w:type="spellEnd"/>
      <w:r w:rsidRPr="00E54404">
        <w:rPr>
          <w:sz w:val="24"/>
          <w:szCs w:val="24"/>
        </w:rPr>
        <w:t>, gingivitis);</w:t>
      </w:r>
    </w:p>
    <w:p w:rsidR="00E54404" w:rsidRPr="00E54404" w:rsidRDefault="00E54404" w:rsidP="00E54404">
      <w:pPr>
        <w:pStyle w:val="a3"/>
        <w:numPr>
          <w:ilvl w:val="0"/>
          <w:numId w:val="5"/>
        </w:numPr>
        <w:jc w:val="both"/>
        <w:rPr>
          <w:sz w:val="24"/>
          <w:szCs w:val="24"/>
        </w:rPr>
      </w:pPr>
      <w:r w:rsidRPr="00E54404">
        <w:rPr>
          <w:sz w:val="24"/>
          <w:szCs w:val="24"/>
        </w:rPr>
        <w:t>diseases of the esophagus;</w:t>
      </w:r>
    </w:p>
    <w:p w:rsidR="00E54404" w:rsidRPr="00E54404" w:rsidRDefault="00E54404" w:rsidP="00E54404">
      <w:pPr>
        <w:pStyle w:val="a3"/>
        <w:numPr>
          <w:ilvl w:val="0"/>
          <w:numId w:val="5"/>
        </w:numPr>
        <w:jc w:val="both"/>
        <w:rPr>
          <w:sz w:val="24"/>
          <w:szCs w:val="24"/>
        </w:rPr>
      </w:pPr>
      <w:r w:rsidRPr="00E54404">
        <w:rPr>
          <w:sz w:val="24"/>
          <w:szCs w:val="24"/>
        </w:rPr>
        <w:t>inflammatory  processes in the gastric mucosa (gastritis);</w:t>
      </w:r>
    </w:p>
    <w:p w:rsidR="00E54404" w:rsidRPr="00E54404" w:rsidRDefault="00E54404" w:rsidP="00E54404">
      <w:pPr>
        <w:pStyle w:val="a3"/>
        <w:numPr>
          <w:ilvl w:val="0"/>
          <w:numId w:val="5"/>
        </w:numPr>
        <w:jc w:val="both"/>
        <w:rPr>
          <w:sz w:val="24"/>
          <w:szCs w:val="24"/>
        </w:rPr>
      </w:pPr>
      <w:proofErr w:type="spellStart"/>
      <w:r w:rsidRPr="00E54404">
        <w:rPr>
          <w:sz w:val="24"/>
          <w:szCs w:val="24"/>
        </w:rPr>
        <w:t>helminthic</w:t>
      </w:r>
      <w:proofErr w:type="spellEnd"/>
      <w:r w:rsidRPr="00E54404">
        <w:rPr>
          <w:sz w:val="24"/>
          <w:szCs w:val="24"/>
        </w:rPr>
        <w:t xml:space="preserve"> invasion;</w:t>
      </w:r>
    </w:p>
    <w:p w:rsidR="00E54404" w:rsidRPr="00E54404" w:rsidRDefault="00E54404" w:rsidP="00E54404">
      <w:pPr>
        <w:pStyle w:val="a3"/>
        <w:numPr>
          <w:ilvl w:val="0"/>
          <w:numId w:val="5"/>
        </w:numPr>
        <w:jc w:val="both"/>
        <w:rPr>
          <w:sz w:val="24"/>
          <w:szCs w:val="24"/>
        </w:rPr>
      </w:pPr>
      <w:proofErr w:type="spellStart"/>
      <w:r w:rsidRPr="00E54404">
        <w:rPr>
          <w:sz w:val="24"/>
          <w:szCs w:val="24"/>
        </w:rPr>
        <w:t>toxicosis</w:t>
      </w:r>
      <w:proofErr w:type="spellEnd"/>
      <w:r w:rsidRPr="00E54404">
        <w:rPr>
          <w:sz w:val="24"/>
          <w:szCs w:val="24"/>
        </w:rPr>
        <w:t xml:space="preserve"> of pregnancy;</w:t>
      </w:r>
    </w:p>
    <w:p w:rsidR="00E54404" w:rsidRPr="00E54404" w:rsidRDefault="00E54404" w:rsidP="00E54404">
      <w:pPr>
        <w:pStyle w:val="a3"/>
        <w:numPr>
          <w:ilvl w:val="0"/>
          <w:numId w:val="5"/>
        </w:numPr>
        <w:jc w:val="both"/>
        <w:rPr>
          <w:sz w:val="24"/>
          <w:szCs w:val="24"/>
        </w:rPr>
      </w:pPr>
      <w:proofErr w:type="gramStart"/>
      <w:r w:rsidRPr="00E54404">
        <w:rPr>
          <w:sz w:val="24"/>
          <w:szCs w:val="24"/>
        </w:rPr>
        <w:t>intoxication</w:t>
      </w:r>
      <w:proofErr w:type="gramEnd"/>
      <w:r w:rsidRPr="00E54404">
        <w:rPr>
          <w:sz w:val="24"/>
          <w:szCs w:val="24"/>
        </w:rPr>
        <w:t xml:space="preserve"> by some vegetative poisons, especially  in </w:t>
      </w:r>
      <w:proofErr w:type="spellStart"/>
      <w:r w:rsidRPr="00E54404">
        <w:rPr>
          <w:sz w:val="24"/>
          <w:szCs w:val="24"/>
        </w:rPr>
        <w:t>cholinomimetics</w:t>
      </w:r>
      <w:proofErr w:type="spellEnd"/>
      <w:r w:rsidRPr="00E54404">
        <w:rPr>
          <w:sz w:val="24"/>
          <w:szCs w:val="24"/>
        </w:rPr>
        <w:t xml:space="preserve"> (</w:t>
      </w:r>
      <w:proofErr w:type="spellStart"/>
      <w:r w:rsidRPr="00E54404">
        <w:rPr>
          <w:sz w:val="24"/>
          <w:szCs w:val="24"/>
        </w:rPr>
        <w:t>pilocarpine</w:t>
      </w:r>
      <w:proofErr w:type="spellEnd"/>
      <w:r w:rsidRPr="00E54404">
        <w:rPr>
          <w:sz w:val="24"/>
          <w:szCs w:val="24"/>
        </w:rPr>
        <w:t xml:space="preserve">, </w:t>
      </w:r>
      <w:proofErr w:type="spellStart"/>
      <w:r w:rsidRPr="00E54404">
        <w:rPr>
          <w:sz w:val="24"/>
          <w:szCs w:val="24"/>
        </w:rPr>
        <w:t>physostigmine–eserine</w:t>
      </w:r>
      <w:proofErr w:type="spellEnd"/>
      <w:r w:rsidRPr="00E54404">
        <w:rPr>
          <w:sz w:val="24"/>
          <w:szCs w:val="24"/>
        </w:rPr>
        <w:t>).</w:t>
      </w:r>
    </w:p>
    <w:p w:rsidR="00E54404" w:rsidRPr="00E54404" w:rsidRDefault="00E54404" w:rsidP="00E54404">
      <w:pPr>
        <w:pStyle w:val="a3"/>
        <w:ind w:firstLine="567"/>
        <w:jc w:val="both"/>
        <w:rPr>
          <w:sz w:val="24"/>
          <w:szCs w:val="24"/>
        </w:rPr>
      </w:pPr>
      <w:proofErr w:type="spellStart"/>
      <w:r w:rsidRPr="00E54404">
        <w:rPr>
          <w:sz w:val="24"/>
          <w:szCs w:val="24"/>
        </w:rPr>
        <w:t>Hyposalivation</w:t>
      </w:r>
      <w:proofErr w:type="spellEnd"/>
      <w:r w:rsidRPr="00E54404">
        <w:rPr>
          <w:sz w:val="24"/>
          <w:szCs w:val="24"/>
        </w:rPr>
        <w:t xml:space="preserve"> impedes chewing, swallowing and speech, promotes lesions to the oral and gastric mucosa. </w:t>
      </w:r>
      <w:proofErr w:type="spellStart"/>
      <w:r w:rsidRPr="00E54404">
        <w:rPr>
          <w:sz w:val="24"/>
          <w:szCs w:val="24"/>
        </w:rPr>
        <w:t>Favourable</w:t>
      </w:r>
      <w:proofErr w:type="spellEnd"/>
      <w:r w:rsidRPr="00E54404">
        <w:rPr>
          <w:sz w:val="24"/>
          <w:szCs w:val="24"/>
        </w:rPr>
        <w:t xml:space="preserve"> conditions (decreased amount of </w:t>
      </w:r>
      <w:proofErr w:type="spellStart"/>
      <w:r w:rsidRPr="00E54404">
        <w:rPr>
          <w:sz w:val="24"/>
          <w:szCs w:val="24"/>
        </w:rPr>
        <w:t>lysozyme</w:t>
      </w:r>
      <w:proofErr w:type="spellEnd"/>
      <w:r w:rsidRPr="00E54404">
        <w:rPr>
          <w:sz w:val="24"/>
          <w:szCs w:val="24"/>
        </w:rPr>
        <w:t xml:space="preserve">) for reproduction of microorganisms and inflammatory processes in the oral cavity come into being. </w:t>
      </w:r>
    </w:p>
    <w:p w:rsidR="00E54404" w:rsidRPr="00E54404" w:rsidRDefault="00E54404" w:rsidP="00E54404">
      <w:pPr>
        <w:pStyle w:val="a3"/>
        <w:ind w:firstLine="567"/>
        <w:jc w:val="both"/>
        <w:rPr>
          <w:sz w:val="24"/>
          <w:szCs w:val="24"/>
        </w:rPr>
      </w:pPr>
      <w:proofErr w:type="spellStart"/>
      <w:r w:rsidRPr="00E54404">
        <w:rPr>
          <w:sz w:val="24"/>
          <w:szCs w:val="24"/>
        </w:rPr>
        <w:t>Hyposalivation</w:t>
      </w:r>
      <w:proofErr w:type="spellEnd"/>
      <w:r w:rsidRPr="00E54404">
        <w:rPr>
          <w:sz w:val="24"/>
          <w:szCs w:val="24"/>
        </w:rPr>
        <w:t xml:space="preserve"> is observed in the following cases:</w:t>
      </w:r>
    </w:p>
    <w:p w:rsidR="00E54404" w:rsidRPr="00E54404" w:rsidRDefault="00E54404" w:rsidP="00E54404">
      <w:pPr>
        <w:pStyle w:val="a3"/>
        <w:numPr>
          <w:ilvl w:val="0"/>
          <w:numId w:val="6"/>
        </w:numPr>
        <w:jc w:val="both"/>
        <w:rPr>
          <w:sz w:val="24"/>
          <w:szCs w:val="24"/>
        </w:rPr>
      </w:pPr>
      <w:r w:rsidRPr="00E54404">
        <w:rPr>
          <w:sz w:val="24"/>
          <w:szCs w:val="24"/>
        </w:rPr>
        <w:t>dehydration of the organism (increased sweating , diarrhea);</w:t>
      </w:r>
    </w:p>
    <w:p w:rsidR="00E54404" w:rsidRPr="00E54404" w:rsidRDefault="00E54404" w:rsidP="00E54404">
      <w:pPr>
        <w:pStyle w:val="a3"/>
        <w:numPr>
          <w:ilvl w:val="0"/>
          <w:numId w:val="6"/>
        </w:numPr>
        <w:jc w:val="both"/>
        <w:rPr>
          <w:sz w:val="24"/>
          <w:szCs w:val="24"/>
        </w:rPr>
      </w:pPr>
      <w:r w:rsidRPr="00E54404">
        <w:rPr>
          <w:sz w:val="24"/>
          <w:szCs w:val="24"/>
        </w:rPr>
        <w:t>feverish diseases;</w:t>
      </w:r>
    </w:p>
    <w:p w:rsidR="00E54404" w:rsidRPr="00E54404" w:rsidRDefault="00E54404" w:rsidP="00E54404">
      <w:pPr>
        <w:pStyle w:val="a3"/>
        <w:numPr>
          <w:ilvl w:val="0"/>
          <w:numId w:val="6"/>
        </w:numPr>
        <w:jc w:val="both"/>
        <w:rPr>
          <w:sz w:val="24"/>
          <w:szCs w:val="24"/>
        </w:rPr>
      </w:pPr>
      <w:r w:rsidRPr="00E54404">
        <w:rPr>
          <w:sz w:val="24"/>
          <w:szCs w:val="24"/>
        </w:rPr>
        <w:t>emotional stress and pain;</w:t>
      </w:r>
    </w:p>
    <w:p w:rsidR="00E54404" w:rsidRPr="00E54404" w:rsidRDefault="00E54404" w:rsidP="00E54404">
      <w:pPr>
        <w:pStyle w:val="a3"/>
        <w:numPr>
          <w:ilvl w:val="0"/>
          <w:numId w:val="6"/>
        </w:numPr>
        <w:jc w:val="both"/>
        <w:rPr>
          <w:sz w:val="24"/>
          <w:szCs w:val="24"/>
        </w:rPr>
      </w:pPr>
      <w:r w:rsidRPr="00E54404">
        <w:rPr>
          <w:sz w:val="24"/>
          <w:szCs w:val="24"/>
        </w:rPr>
        <w:t>diseases of the salivary glands (</w:t>
      </w:r>
      <w:proofErr w:type="spellStart"/>
      <w:r w:rsidRPr="00E54404">
        <w:rPr>
          <w:sz w:val="24"/>
          <w:szCs w:val="24"/>
        </w:rPr>
        <w:t>parotitis</w:t>
      </w:r>
      <w:proofErr w:type="spellEnd"/>
      <w:r w:rsidRPr="00E54404">
        <w:rPr>
          <w:sz w:val="24"/>
          <w:szCs w:val="24"/>
        </w:rPr>
        <w:t xml:space="preserve">  tumors) and calculi in  the salivary ducts;</w:t>
      </w:r>
    </w:p>
    <w:p w:rsidR="00E54404" w:rsidRPr="00E54404" w:rsidRDefault="00E54404" w:rsidP="00E54404">
      <w:pPr>
        <w:pStyle w:val="a3"/>
        <w:numPr>
          <w:ilvl w:val="0"/>
          <w:numId w:val="6"/>
        </w:numPr>
        <w:jc w:val="both"/>
        <w:rPr>
          <w:sz w:val="24"/>
          <w:szCs w:val="24"/>
        </w:rPr>
      </w:pPr>
      <w:proofErr w:type="gramStart"/>
      <w:r w:rsidRPr="00E54404">
        <w:rPr>
          <w:sz w:val="24"/>
          <w:szCs w:val="24"/>
        </w:rPr>
        <w:t>intoxication</w:t>
      </w:r>
      <w:proofErr w:type="gramEnd"/>
      <w:r w:rsidRPr="00E54404">
        <w:rPr>
          <w:sz w:val="24"/>
          <w:szCs w:val="24"/>
        </w:rPr>
        <w:t xml:space="preserve"> by some vegetative poisons, especially  m– </w:t>
      </w:r>
      <w:proofErr w:type="spellStart"/>
      <w:r w:rsidRPr="00E54404">
        <w:rPr>
          <w:sz w:val="24"/>
          <w:szCs w:val="24"/>
        </w:rPr>
        <w:t>cholinoblockers</w:t>
      </w:r>
      <w:proofErr w:type="spellEnd"/>
      <w:r w:rsidRPr="00E54404">
        <w:rPr>
          <w:sz w:val="24"/>
          <w:szCs w:val="24"/>
        </w:rPr>
        <w:t xml:space="preserve"> (atropine, scopolamine). </w:t>
      </w:r>
    </w:p>
    <w:p w:rsidR="00E54404" w:rsidRPr="00E54404" w:rsidRDefault="00E54404" w:rsidP="00E54404">
      <w:pPr>
        <w:pStyle w:val="a3"/>
        <w:ind w:firstLine="567"/>
        <w:jc w:val="both"/>
        <w:rPr>
          <w:sz w:val="24"/>
          <w:szCs w:val="24"/>
        </w:rPr>
      </w:pPr>
      <w:proofErr w:type="spellStart"/>
      <w:r w:rsidRPr="00E54404">
        <w:rPr>
          <w:sz w:val="24"/>
          <w:szCs w:val="24"/>
        </w:rPr>
        <w:t>Dysphagia</w:t>
      </w:r>
      <w:proofErr w:type="spellEnd"/>
      <w:r w:rsidRPr="00E54404">
        <w:rPr>
          <w:sz w:val="24"/>
          <w:szCs w:val="24"/>
        </w:rPr>
        <w:t xml:space="preserve">, that is, disturbances in </w:t>
      </w:r>
      <w:proofErr w:type="spellStart"/>
      <w:r w:rsidRPr="00E54404">
        <w:rPr>
          <w:sz w:val="24"/>
          <w:szCs w:val="24"/>
        </w:rPr>
        <w:t>deglutiton</w:t>
      </w:r>
      <w:proofErr w:type="spellEnd"/>
      <w:r w:rsidRPr="00E54404">
        <w:rPr>
          <w:sz w:val="24"/>
          <w:szCs w:val="24"/>
        </w:rPr>
        <w:t xml:space="preserve">, may result from central and </w:t>
      </w:r>
      <w:proofErr w:type="gramStart"/>
      <w:r w:rsidRPr="00E54404">
        <w:rPr>
          <w:sz w:val="24"/>
          <w:szCs w:val="24"/>
        </w:rPr>
        <w:t>peripheral  lesions</w:t>
      </w:r>
      <w:proofErr w:type="gramEnd"/>
      <w:r w:rsidRPr="00E54404">
        <w:rPr>
          <w:sz w:val="24"/>
          <w:szCs w:val="24"/>
        </w:rPr>
        <w:t xml:space="preserve">  of the  V (trigeminal ),  IX (</w:t>
      </w:r>
      <w:proofErr w:type="spellStart"/>
      <w:r w:rsidRPr="00E54404">
        <w:rPr>
          <w:sz w:val="24"/>
          <w:szCs w:val="24"/>
        </w:rPr>
        <w:t>glossopharyngeal</w:t>
      </w:r>
      <w:proofErr w:type="spellEnd"/>
      <w:r w:rsidRPr="00E54404">
        <w:rPr>
          <w:sz w:val="24"/>
          <w:szCs w:val="24"/>
        </w:rPr>
        <w:t>) , X (</w:t>
      </w:r>
      <w:proofErr w:type="spellStart"/>
      <w:r w:rsidRPr="00E54404">
        <w:rPr>
          <w:sz w:val="24"/>
          <w:szCs w:val="24"/>
        </w:rPr>
        <w:t>vagus</w:t>
      </w:r>
      <w:proofErr w:type="spellEnd"/>
      <w:r w:rsidRPr="00E54404">
        <w:rPr>
          <w:sz w:val="24"/>
          <w:szCs w:val="24"/>
        </w:rPr>
        <w:t xml:space="preserve">), XII ( hypoglossal) cranial  nerves. Paresis of the </w:t>
      </w:r>
      <w:proofErr w:type="spellStart"/>
      <w:r w:rsidRPr="00E54404">
        <w:rPr>
          <w:sz w:val="24"/>
          <w:szCs w:val="24"/>
        </w:rPr>
        <w:t>muscules</w:t>
      </w:r>
      <w:proofErr w:type="spellEnd"/>
      <w:r w:rsidRPr="00E54404">
        <w:rPr>
          <w:sz w:val="24"/>
          <w:szCs w:val="24"/>
        </w:rPr>
        <w:t xml:space="preserve"> of the tongue and some psychic diseases cause disturbances in the voluntary phase of swallowing. Congenital and acquired defects of the hard and soft palate, tonsillitis, diseases of the mucous membrane of the throat result in </w:t>
      </w:r>
      <w:proofErr w:type="spellStart"/>
      <w:proofErr w:type="gramStart"/>
      <w:r w:rsidRPr="00E54404">
        <w:rPr>
          <w:sz w:val="24"/>
          <w:szCs w:val="24"/>
        </w:rPr>
        <w:t>dysphagia</w:t>
      </w:r>
      <w:proofErr w:type="spellEnd"/>
      <w:r w:rsidRPr="00E54404">
        <w:rPr>
          <w:sz w:val="24"/>
          <w:szCs w:val="24"/>
        </w:rPr>
        <w:t xml:space="preserve"> .</w:t>
      </w:r>
      <w:proofErr w:type="gramEnd"/>
      <w:r w:rsidRPr="00E54404">
        <w:rPr>
          <w:sz w:val="24"/>
          <w:szCs w:val="24"/>
        </w:rPr>
        <w:t xml:space="preserve"> Disturbances in the involuntary phase of deglutition may be caused by paresis or spasm of </w:t>
      </w:r>
      <w:proofErr w:type="spellStart"/>
      <w:r w:rsidRPr="00E54404">
        <w:rPr>
          <w:sz w:val="24"/>
          <w:szCs w:val="24"/>
        </w:rPr>
        <w:t>muscules</w:t>
      </w:r>
      <w:proofErr w:type="spellEnd"/>
      <w:r w:rsidRPr="00E54404">
        <w:rPr>
          <w:sz w:val="24"/>
          <w:szCs w:val="24"/>
        </w:rPr>
        <w:t xml:space="preserve"> of the esophagus (in the tetanus, rabies, hysteria). </w:t>
      </w:r>
    </w:p>
    <w:p w:rsidR="00E54404" w:rsidRPr="00E54404" w:rsidRDefault="00E54404" w:rsidP="00E54404">
      <w:pPr>
        <w:pStyle w:val="a3"/>
        <w:ind w:firstLine="567"/>
        <w:jc w:val="both"/>
        <w:rPr>
          <w:sz w:val="24"/>
          <w:szCs w:val="24"/>
        </w:rPr>
      </w:pPr>
      <w:r w:rsidRPr="00E54404">
        <w:rPr>
          <w:sz w:val="24"/>
          <w:szCs w:val="24"/>
        </w:rPr>
        <w:t xml:space="preserve">Pathological changes in the esophagus consist mainly in impeded movement of the alimentary bolus towards the stomach.  This is usually result of constriction of the esophagus due to anatomic changes in its wall, (tumors, scars), </w:t>
      </w:r>
      <w:proofErr w:type="gramStart"/>
      <w:r w:rsidRPr="00E54404">
        <w:rPr>
          <w:sz w:val="24"/>
          <w:szCs w:val="24"/>
        </w:rPr>
        <w:t>its  mechanical</w:t>
      </w:r>
      <w:proofErr w:type="gramEnd"/>
      <w:r w:rsidRPr="00E54404">
        <w:rPr>
          <w:sz w:val="24"/>
          <w:szCs w:val="24"/>
        </w:rPr>
        <w:t xml:space="preserve">  compression (tumors, aneurysm  of the aorta, abscesses  in the tissues surrounding  the  esophagus) or spastic  contraction (</w:t>
      </w:r>
      <w:proofErr w:type="spellStart"/>
      <w:r w:rsidRPr="00E54404">
        <w:rPr>
          <w:sz w:val="24"/>
          <w:szCs w:val="24"/>
        </w:rPr>
        <w:t>neurogenic</w:t>
      </w:r>
      <w:proofErr w:type="spellEnd"/>
      <w:r w:rsidRPr="00E54404">
        <w:rPr>
          <w:sz w:val="24"/>
          <w:szCs w:val="24"/>
        </w:rPr>
        <w:t xml:space="preserve">  causes, for  instance, hysteria). Paralysis of motor activity of the </w:t>
      </w:r>
      <w:proofErr w:type="spellStart"/>
      <w:r w:rsidRPr="00E54404">
        <w:rPr>
          <w:sz w:val="24"/>
          <w:szCs w:val="24"/>
        </w:rPr>
        <w:t>esephagus</w:t>
      </w:r>
      <w:proofErr w:type="spellEnd"/>
      <w:r w:rsidRPr="00E54404">
        <w:rPr>
          <w:sz w:val="24"/>
          <w:szCs w:val="24"/>
        </w:rPr>
        <w:t xml:space="preserve"> arises as a result of affection of the nerves which innervate it.</w:t>
      </w:r>
    </w:p>
    <w:p w:rsidR="00E54404" w:rsidRPr="00E54404" w:rsidRDefault="00E54404" w:rsidP="00E54404">
      <w:pPr>
        <w:pStyle w:val="a3"/>
        <w:ind w:firstLine="567"/>
        <w:jc w:val="both"/>
        <w:rPr>
          <w:sz w:val="24"/>
          <w:szCs w:val="24"/>
        </w:rPr>
      </w:pPr>
      <w:r w:rsidRPr="00E54404">
        <w:rPr>
          <w:sz w:val="24"/>
          <w:szCs w:val="24"/>
        </w:rPr>
        <w:t xml:space="preserve"> As a result of stretching of the esophageal wall a by a foreign body or trauma </w:t>
      </w:r>
      <w:proofErr w:type="spellStart"/>
      <w:r w:rsidRPr="00E54404">
        <w:rPr>
          <w:sz w:val="24"/>
          <w:szCs w:val="24"/>
        </w:rPr>
        <w:t>diverticula</w:t>
      </w:r>
      <w:proofErr w:type="spellEnd"/>
      <w:r w:rsidRPr="00E54404">
        <w:rPr>
          <w:sz w:val="24"/>
          <w:szCs w:val="24"/>
        </w:rPr>
        <w:t xml:space="preserve"> are formed. These are local dilatations of the esophagus in which the part </w:t>
      </w:r>
      <w:proofErr w:type="gramStart"/>
      <w:r w:rsidRPr="00E54404">
        <w:rPr>
          <w:sz w:val="24"/>
          <w:szCs w:val="24"/>
        </w:rPr>
        <w:t>of  the</w:t>
      </w:r>
      <w:proofErr w:type="gramEnd"/>
      <w:r w:rsidRPr="00E54404">
        <w:rPr>
          <w:sz w:val="24"/>
          <w:szCs w:val="24"/>
        </w:rPr>
        <w:t xml:space="preserve"> wall  protrude  like  a hernia. </w:t>
      </w:r>
      <w:proofErr w:type="gramStart"/>
      <w:r w:rsidRPr="00E54404">
        <w:rPr>
          <w:sz w:val="24"/>
          <w:szCs w:val="24"/>
        </w:rPr>
        <w:t>Food  is</w:t>
      </w:r>
      <w:proofErr w:type="gramEnd"/>
      <w:r w:rsidRPr="00E54404">
        <w:rPr>
          <w:sz w:val="24"/>
          <w:szCs w:val="24"/>
        </w:rPr>
        <w:t xml:space="preserve"> retained  in this part  and an inflammatory  process arises ; the process  is </w:t>
      </w:r>
      <w:r w:rsidRPr="00E54404">
        <w:rPr>
          <w:sz w:val="24"/>
          <w:szCs w:val="24"/>
        </w:rPr>
        <w:lastRenderedPageBreak/>
        <w:t xml:space="preserve">accompanied  by regurgitation  and pain sensation. Sometimes the </w:t>
      </w:r>
      <w:proofErr w:type="spellStart"/>
      <w:r w:rsidRPr="00E54404">
        <w:rPr>
          <w:sz w:val="24"/>
          <w:szCs w:val="24"/>
        </w:rPr>
        <w:t>diverticula</w:t>
      </w:r>
      <w:proofErr w:type="spellEnd"/>
      <w:r w:rsidRPr="00E54404">
        <w:rPr>
          <w:sz w:val="24"/>
          <w:szCs w:val="24"/>
        </w:rPr>
        <w:t xml:space="preserve">  rupture , their  contents come in  contact  with surrounding  tissues ; the result  is </w:t>
      </w:r>
      <w:proofErr w:type="spellStart"/>
      <w:r w:rsidRPr="00E54404">
        <w:rPr>
          <w:sz w:val="24"/>
          <w:szCs w:val="24"/>
        </w:rPr>
        <w:t>ichorous</w:t>
      </w:r>
      <w:proofErr w:type="spellEnd"/>
      <w:r w:rsidRPr="00E54404">
        <w:rPr>
          <w:sz w:val="24"/>
          <w:szCs w:val="24"/>
        </w:rPr>
        <w:t xml:space="preserve">  </w:t>
      </w:r>
      <w:proofErr w:type="spellStart"/>
      <w:r w:rsidRPr="00E54404">
        <w:rPr>
          <w:sz w:val="24"/>
          <w:szCs w:val="24"/>
        </w:rPr>
        <w:t>mediastinitis</w:t>
      </w:r>
      <w:proofErr w:type="spellEnd"/>
      <w:r w:rsidRPr="00E54404">
        <w:rPr>
          <w:sz w:val="24"/>
          <w:szCs w:val="24"/>
        </w:rPr>
        <w:t xml:space="preserve">  which often leads  to death . </w:t>
      </w:r>
    </w:p>
    <w:p w:rsidR="00E54404" w:rsidRPr="00E54404" w:rsidRDefault="00E54404" w:rsidP="00E54404">
      <w:pPr>
        <w:pStyle w:val="a3"/>
        <w:ind w:firstLine="567"/>
        <w:jc w:val="both"/>
        <w:rPr>
          <w:sz w:val="24"/>
          <w:szCs w:val="24"/>
        </w:rPr>
      </w:pPr>
      <w:proofErr w:type="gramStart"/>
      <w:r w:rsidRPr="00E54404">
        <w:rPr>
          <w:sz w:val="24"/>
          <w:szCs w:val="24"/>
        </w:rPr>
        <w:t>Disturbances  in</w:t>
      </w:r>
      <w:proofErr w:type="gramEnd"/>
      <w:r w:rsidRPr="00E54404">
        <w:rPr>
          <w:sz w:val="24"/>
          <w:szCs w:val="24"/>
        </w:rPr>
        <w:t xml:space="preserve"> the  process   of digestion  in stomach  may result  from changes in its  </w:t>
      </w:r>
      <w:proofErr w:type="spellStart"/>
      <w:r w:rsidRPr="00E54404">
        <w:rPr>
          <w:sz w:val="24"/>
          <w:szCs w:val="24"/>
        </w:rPr>
        <w:t>secretory</w:t>
      </w:r>
      <w:proofErr w:type="spellEnd"/>
      <w:r w:rsidRPr="00E54404">
        <w:rPr>
          <w:sz w:val="24"/>
          <w:szCs w:val="24"/>
        </w:rPr>
        <w:t>, motor, reservoir, absorptive and excretory functions.</w:t>
      </w:r>
    </w:p>
    <w:p w:rsidR="00E54404" w:rsidRPr="00E54404" w:rsidRDefault="00E54404" w:rsidP="00E54404">
      <w:pPr>
        <w:pStyle w:val="a3"/>
        <w:ind w:firstLine="567"/>
        <w:jc w:val="both"/>
        <w:rPr>
          <w:sz w:val="24"/>
          <w:szCs w:val="24"/>
        </w:rPr>
      </w:pPr>
      <w:r w:rsidRPr="00E54404">
        <w:rPr>
          <w:sz w:val="24"/>
          <w:szCs w:val="24"/>
        </w:rPr>
        <w:t xml:space="preserve">In pathological states </w:t>
      </w:r>
      <w:proofErr w:type="spellStart"/>
      <w:r w:rsidRPr="00E54404">
        <w:rPr>
          <w:sz w:val="24"/>
          <w:szCs w:val="24"/>
        </w:rPr>
        <w:t>hypersecretion</w:t>
      </w:r>
      <w:proofErr w:type="spellEnd"/>
      <w:r w:rsidRPr="00E54404">
        <w:rPr>
          <w:sz w:val="24"/>
          <w:szCs w:val="24"/>
        </w:rPr>
        <w:t xml:space="preserve">  and </w:t>
      </w:r>
      <w:proofErr w:type="spellStart"/>
      <w:r w:rsidRPr="00E54404">
        <w:rPr>
          <w:sz w:val="24"/>
          <w:szCs w:val="24"/>
        </w:rPr>
        <w:t>hyposecretion</w:t>
      </w:r>
      <w:proofErr w:type="spellEnd"/>
      <w:r w:rsidRPr="00E54404">
        <w:rPr>
          <w:sz w:val="24"/>
          <w:szCs w:val="24"/>
        </w:rPr>
        <w:t xml:space="preserve">  of gastric juice  occur which are  usually  accompanied   by corresponding  qualitative   changes , that is,  hyperacidity   and  </w:t>
      </w:r>
      <w:proofErr w:type="spellStart"/>
      <w:r w:rsidRPr="00E54404">
        <w:rPr>
          <w:sz w:val="24"/>
          <w:szCs w:val="24"/>
        </w:rPr>
        <w:t>hypacidity</w:t>
      </w:r>
      <w:proofErr w:type="spellEnd"/>
      <w:r w:rsidRPr="00E54404">
        <w:rPr>
          <w:sz w:val="24"/>
          <w:szCs w:val="24"/>
        </w:rPr>
        <w:t xml:space="preserve"> , as well as  </w:t>
      </w:r>
      <w:proofErr w:type="spellStart"/>
      <w:r w:rsidRPr="00E54404">
        <w:rPr>
          <w:sz w:val="24"/>
          <w:szCs w:val="24"/>
        </w:rPr>
        <w:t>achlorhydria</w:t>
      </w:r>
      <w:proofErr w:type="spellEnd"/>
      <w:r w:rsidRPr="00E54404">
        <w:rPr>
          <w:sz w:val="24"/>
          <w:szCs w:val="24"/>
        </w:rPr>
        <w:t xml:space="preserve"> (complete  absence  of hydrochloric  acid) and </w:t>
      </w:r>
      <w:proofErr w:type="spellStart"/>
      <w:r w:rsidRPr="00E54404">
        <w:rPr>
          <w:sz w:val="24"/>
          <w:szCs w:val="24"/>
        </w:rPr>
        <w:t>achylia</w:t>
      </w:r>
      <w:proofErr w:type="spellEnd"/>
      <w:r w:rsidRPr="00E54404">
        <w:rPr>
          <w:sz w:val="24"/>
          <w:szCs w:val="24"/>
        </w:rPr>
        <w:t xml:space="preserve">  (absence of hydrochloric  acid and enzymes).</w:t>
      </w:r>
    </w:p>
    <w:p w:rsidR="00E54404" w:rsidRPr="00E54404" w:rsidRDefault="00E54404" w:rsidP="00E54404">
      <w:pPr>
        <w:pStyle w:val="a3"/>
        <w:ind w:firstLine="567"/>
        <w:jc w:val="both"/>
        <w:rPr>
          <w:sz w:val="24"/>
          <w:szCs w:val="24"/>
        </w:rPr>
      </w:pPr>
      <w:r w:rsidRPr="00E54404">
        <w:rPr>
          <w:sz w:val="24"/>
          <w:szCs w:val="24"/>
        </w:rPr>
        <w:t xml:space="preserve"> In the hyperacidity (excessive acidity of gastric juice) in terms of units (number of ml of 0.1 N solution of </w:t>
      </w:r>
      <w:proofErr w:type="spellStart"/>
      <w:r w:rsidRPr="00E54404">
        <w:rPr>
          <w:sz w:val="24"/>
          <w:szCs w:val="24"/>
        </w:rPr>
        <w:t>NaOH</w:t>
      </w:r>
      <w:proofErr w:type="spellEnd"/>
      <w:r w:rsidRPr="00E54404">
        <w:rPr>
          <w:sz w:val="24"/>
          <w:szCs w:val="24"/>
        </w:rPr>
        <w:t xml:space="preserve"> which neutralizes 100 ml of gastric juice) the total acidity  rises above  60 (normally – 40-60 )  and the  free  hydrochloric  acid – above  50 (normally 20-40), whereas  PH of gastric juice  becomes  lower  than 1,5.</w:t>
      </w:r>
    </w:p>
    <w:p w:rsidR="00E54404" w:rsidRPr="00E54404" w:rsidRDefault="00E54404" w:rsidP="00E54404">
      <w:pPr>
        <w:pStyle w:val="a3"/>
        <w:ind w:firstLine="567"/>
        <w:jc w:val="both"/>
        <w:rPr>
          <w:sz w:val="24"/>
          <w:szCs w:val="24"/>
        </w:rPr>
      </w:pPr>
      <w:r w:rsidRPr="00E54404">
        <w:rPr>
          <w:sz w:val="24"/>
          <w:szCs w:val="24"/>
        </w:rPr>
        <w:t xml:space="preserve"> In  </w:t>
      </w:r>
      <w:proofErr w:type="spellStart"/>
      <w:r w:rsidRPr="00E54404">
        <w:rPr>
          <w:sz w:val="24"/>
          <w:szCs w:val="24"/>
        </w:rPr>
        <w:t>hypersecretion</w:t>
      </w:r>
      <w:proofErr w:type="spellEnd"/>
      <w:r w:rsidRPr="00E54404">
        <w:rPr>
          <w:sz w:val="24"/>
          <w:szCs w:val="24"/>
        </w:rPr>
        <w:t xml:space="preserve">  passage  of acid gastric contents into duodenum  causes  reflex spasm  of pyloric   sphincter, and  emptying  of the stomach  slows down. </w:t>
      </w:r>
      <w:proofErr w:type="spellStart"/>
      <w:r w:rsidRPr="00E54404">
        <w:rPr>
          <w:sz w:val="24"/>
          <w:szCs w:val="24"/>
        </w:rPr>
        <w:t>Pyrosis</w:t>
      </w:r>
      <w:proofErr w:type="spellEnd"/>
      <w:r w:rsidRPr="00E54404">
        <w:rPr>
          <w:sz w:val="24"/>
          <w:szCs w:val="24"/>
        </w:rPr>
        <w:t xml:space="preserve">, eructation, vomiting and constipation (as a result of </w:t>
      </w:r>
      <w:proofErr w:type="gramStart"/>
      <w:r w:rsidRPr="00E54404">
        <w:rPr>
          <w:sz w:val="24"/>
          <w:szCs w:val="24"/>
        </w:rPr>
        <w:t>weakened  peristalsis</w:t>
      </w:r>
      <w:proofErr w:type="gramEnd"/>
      <w:r w:rsidRPr="00E54404">
        <w:rPr>
          <w:sz w:val="24"/>
          <w:szCs w:val="24"/>
        </w:rPr>
        <w:t xml:space="preserve"> of intestine) are  observed . Increased acidity and digestive activity of the gastric juice causes lesions of the gastric mucosa. </w:t>
      </w:r>
    </w:p>
    <w:p w:rsidR="00E54404" w:rsidRPr="00E54404" w:rsidRDefault="00E54404" w:rsidP="00E54404">
      <w:pPr>
        <w:pStyle w:val="a3"/>
        <w:ind w:firstLine="567"/>
        <w:jc w:val="both"/>
        <w:rPr>
          <w:sz w:val="24"/>
          <w:szCs w:val="24"/>
        </w:rPr>
      </w:pPr>
      <w:r w:rsidRPr="00E54404">
        <w:rPr>
          <w:sz w:val="24"/>
          <w:szCs w:val="24"/>
        </w:rPr>
        <w:t xml:space="preserve"> </w:t>
      </w:r>
      <w:proofErr w:type="spellStart"/>
      <w:r w:rsidRPr="00E54404">
        <w:rPr>
          <w:sz w:val="24"/>
          <w:szCs w:val="24"/>
        </w:rPr>
        <w:t>Hypersecretion</w:t>
      </w:r>
      <w:proofErr w:type="spellEnd"/>
      <w:r w:rsidRPr="00E54404">
        <w:rPr>
          <w:sz w:val="24"/>
          <w:szCs w:val="24"/>
        </w:rPr>
        <w:t xml:space="preserve"> of gastric juice is </w:t>
      </w:r>
      <w:proofErr w:type="gramStart"/>
      <w:r w:rsidRPr="00E54404">
        <w:rPr>
          <w:sz w:val="24"/>
          <w:szCs w:val="24"/>
        </w:rPr>
        <w:t>observed  in</w:t>
      </w:r>
      <w:proofErr w:type="gramEnd"/>
      <w:r w:rsidRPr="00E54404">
        <w:rPr>
          <w:sz w:val="24"/>
          <w:szCs w:val="24"/>
        </w:rPr>
        <w:t xml:space="preserve"> the  following cases: </w:t>
      </w:r>
    </w:p>
    <w:p w:rsidR="00E54404" w:rsidRPr="00E54404" w:rsidRDefault="00E54404" w:rsidP="00E54404">
      <w:pPr>
        <w:pStyle w:val="a3"/>
        <w:numPr>
          <w:ilvl w:val="0"/>
          <w:numId w:val="8"/>
        </w:numPr>
        <w:jc w:val="both"/>
        <w:rPr>
          <w:sz w:val="24"/>
          <w:szCs w:val="24"/>
        </w:rPr>
      </w:pPr>
      <w:r w:rsidRPr="00E54404">
        <w:rPr>
          <w:sz w:val="24"/>
          <w:szCs w:val="24"/>
        </w:rPr>
        <w:t>peptic  ulcer  of the stomach  and duodenum;</w:t>
      </w:r>
    </w:p>
    <w:p w:rsidR="00E54404" w:rsidRPr="00E54404" w:rsidRDefault="00E54404" w:rsidP="00E54404">
      <w:pPr>
        <w:pStyle w:val="a3"/>
        <w:numPr>
          <w:ilvl w:val="0"/>
          <w:numId w:val="8"/>
        </w:numPr>
        <w:jc w:val="both"/>
        <w:rPr>
          <w:sz w:val="24"/>
          <w:szCs w:val="24"/>
        </w:rPr>
      </w:pPr>
      <w:r w:rsidRPr="00E54404">
        <w:rPr>
          <w:sz w:val="24"/>
          <w:szCs w:val="24"/>
        </w:rPr>
        <w:t>some types  of the chronic  gastritis (hyperacid gastritis);</w:t>
      </w:r>
    </w:p>
    <w:p w:rsidR="00E54404" w:rsidRPr="00E54404" w:rsidRDefault="00E54404" w:rsidP="00E54404">
      <w:pPr>
        <w:pStyle w:val="a3"/>
        <w:numPr>
          <w:ilvl w:val="0"/>
          <w:numId w:val="8"/>
        </w:numPr>
        <w:jc w:val="both"/>
        <w:rPr>
          <w:sz w:val="24"/>
          <w:szCs w:val="24"/>
        </w:rPr>
      </w:pPr>
      <w:proofErr w:type="spellStart"/>
      <w:r w:rsidRPr="00E54404">
        <w:rPr>
          <w:sz w:val="24"/>
          <w:szCs w:val="24"/>
        </w:rPr>
        <w:t>pylorospasm</w:t>
      </w:r>
      <w:proofErr w:type="spellEnd"/>
      <w:r w:rsidRPr="00E54404">
        <w:rPr>
          <w:sz w:val="24"/>
          <w:szCs w:val="24"/>
        </w:rPr>
        <w:t xml:space="preserve"> and  </w:t>
      </w:r>
      <w:proofErr w:type="spellStart"/>
      <w:r w:rsidRPr="00E54404">
        <w:rPr>
          <w:sz w:val="24"/>
          <w:szCs w:val="24"/>
        </w:rPr>
        <w:t>pylorostenosis</w:t>
      </w:r>
      <w:proofErr w:type="spellEnd"/>
      <w:r w:rsidRPr="00E54404">
        <w:rPr>
          <w:sz w:val="24"/>
          <w:szCs w:val="24"/>
        </w:rPr>
        <w:t xml:space="preserve"> ;</w:t>
      </w:r>
    </w:p>
    <w:p w:rsidR="00E54404" w:rsidRPr="00E54404" w:rsidRDefault="00E54404" w:rsidP="00E54404">
      <w:pPr>
        <w:pStyle w:val="a3"/>
        <w:numPr>
          <w:ilvl w:val="0"/>
          <w:numId w:val="8"/>
        </w:numPr>
        <w:jc w:val="both"/>
        <w:rPr>
          <w:sz w:val="24"/>
          <w:szCs w:val="24"/>
        </w:rPr>
      </w:pPr>
      <w:r w:rsidRPr="00E54404">
        <w:rPr>
          <w:sz w:val="24"/>
          <w:szCs w:val="24"/>
        </w:rPr>
        <w:t>some  drugs (</w:t>
      </w:r>
      <w:proofErr w:type="spellStart"/>
      <w:r w:rsidRPr="00E54404">
        <w:rPr>
          <w:sz w:val="24"/>
          <w:szCs w:val="24"/>
        </w:rPr>
        <w:t>asetylsalicylic</w:t>
      </w:r>
      <w:proofErr w:type="spellEnd"/>
      <w:r w:rsidRPr="00E54404">
        <w:rPr>
          <w:sz w:val="24"/>
          <w:szCs w:val="24"/>
        </w:rPr>
        <w:t xml:space="preserve"> </w:t>
      </w:r>
      <w:proofErr w:type="spellStart"/>
      <w:r w:rsidRPr="00E54404">
        <w:rPr>
          <w:sz w:val="24"/>
          <w:szCs w:val="24"/>
        </w:rPr>
        <w:t>acid,cortisone</w:t>
      </w:r>
      <w:proofErr w:type="spellEnd"/>
      <w:r w:rsidRPr="00E54404">
        <w:rPr>
          <w:sz w:val="24"/>
          <w:szCs w:val="24"/>
        </w:rPr>
        <w:t>);</w:t>
      </w:r>
    </w:p>
    <w:p w:rsidR="00E54404" w:rsidRPr="00E54404" w:rsidRDefault="00E54404" w:rsidP="00E54404">
      <w:pPr>
        <w:pStyle w:val="a3"/>
        <w:numPr>
          <w:ilvl w:val="0"/>
          <w:numId w:val="8"/>
        </w:numPr>
        <w:jc w:val="both"/>
        <w:rPr>
          <w:sz w:val="24"/>
          <w:szCs w:val="24"/>
        </w:rPr>
      </w:pPr>
      <w:r w:rsidRPr="00E54404">
        <w:rPr>
          <w:sz w:val="24"/>
          <w:szCs w:val="24"/>
        </w:rPr>
        <w:t>alcoholic  drinks;</w:t>
      </w:r>
    </w:p>
    <w:p w:rsidR="00E54404" w:rsidRPr="00E54404" w:rsidRDefault="00E54404" w:rsidP="00E54404">
      <w:pPr>
        <w:pStyle w:val="a3"/>
        <w:numPr>
          <w:ilvl w:val="0"/>
          <w:numId w:val="8"/>
        </w:numPr>
        <w:jc w:val="both"/>
        <w:rPr>
          <w:sz w:val="24"/>
          <w:szCs w:val="24"/>
        </w:rPr>
      </w:pPr>
      <w:proofErr w:type="gramStart"/>
      <w:r w:rsidRPr="00E54404">
        <w:rPr>
          <w:sz w:val="24"/>
          <w:szCs w:val="24"/>
        </w:rPr>
        <w:t>high  and</w:t>
      </w:r>
      <w:proofErr w:type="gramEnd"/>
      <w:r w:rsidRPr="00E54404">
        <w:rPr>
          <w:sz w:val="24"/>
          <w:szCs w:val="24"/>
        </w:rPr>
        <w:t xml:space="preserve">  low </w:t>
      </w:r>
      <w:proofErr w:type="spellStart"/>
      <w:r w:rsidRPr="00E54404">
        <w:rPr>
          <w:sz w:val="24"/>
          <w:szCs w:val="24"/>
        </w:rPr>
        <w:t>temprature</w:t>
      </w:r>
      <w:proofErr w:type="spellEnd"/>
      <w:r w:rsidRPr="00E54404">
        <w:rPr>
          <w:sz w:val="24"/>
          <w:szCs w:val="24"/>
        </w:rPr>
        <w:t>.</w:t>
      </w:r>
    </w:p>
    <w:p w:rsidR="00E54404" w:rsidRPr="00E54404" w:rsidRDefault="00E54404" w:rsidP="00E54404">
      <w:pPr>
        <w:pStyle w:val="a3"/>
        <w:ind w:firstLine="567"/>
        <w:jc w:val="both"/>
        <w:rPr>
          <w:sz w:val="24"/>
          <w:szCs w:val="24"/>
        </w:rPr>
      </w:pPr>
      <w:r w:rsidRPr="00E54404">
        <w:rPr>
          <w:sz w:val="24"/>
          <w:szCs w:val="24"/>
        </w:rPr>
        <w:t>In decreased acidity of gastric juice (</w:t>
      </w:r>
      <w:proofErr w:type="spellStart"/>
      <w:r w:rsidRPr="00E54404">
        <w:rPr>
          <w:sz w:val="24"/>
          <w:szCs w:val="24"/>
        </w:rPr>
        <w:t>hypacidity</w:t>
      </w:r>
      <w:proofErr w:type="spellEnd"/>
      <w:r w:rsidRPr="00E54404">
        <w:rPr>
          <w:sz w:val="24"/>
          <w:szCs w:val="24"/>
        </w:rPr>
        <w:t xml:space="preserve">) or complete absence of </w:t>
      </w:r>
      <w:proofErr w:type="spellStart"/>
      <w:r w:rsidRPr="00E54404">
        <w:rPr>
          <w:sz w:val="24"/>
          <w:szCs w:val="24"/>
        </w:rPr>
        <w:t>hydrocloric</w:t>
      </w:r>
      <w:proofErr w:type="spellEnd"/>
      <w:r w:rsidRPr="00E54404">
        <w:rPr>
          <w:sz w:val="24"/>
          <w:szCs w:val="24"/>
        </w:rPr>
        <w:t xml:space="preserve"> acid (</w:t>
      </w:r>
      <w:proofErr w:type="spellStart"/>
      <w:r w:rsidRPr="00E54404">
        <w:rPr>
          <w:sz w:val="24"/>
          <w:szCs w:val="24"/>
        </w:rPr>
        <w:t>anacidity</w:t>
      </w:r>
      <w:proofErr w:type="spellEnd"/>
      <w:r w:rsidRPr="00E54404">
        <w:rPr>
          <w:sz w:val="24"/>
          <w:szCs w:val="24"/>
        </w:rPr>
        <w:t xml:space="preserve"> or </w:t>
      </w:r>
      <w:proofErr w:type="spellStart"/>
      <w:r w:rsidRPr="00E54404">
        <w:rPr>
          <w:sz w:val="24"/>
          <w:szCs w:val="24"/>
        </w:rPr>
        <w:t>achlorhydria</w:t>
      </w:r>
      <w:proofErr w:type="spellEnd"/>
      <w:r w:rsidRPr="00E54404">
        <w:rPr>
          <w:sz w:val="24"/>
          <w:szCs w:val="24"/>
        </w:rPr>
        <w:t>) the total activity is below 30 and may drop to 2-10, whereas free hydrochloric acid is absent.</w:t>
      </w:r>
    </w:p>
    <w:p w:rsidR="00E54404" w:rsidRPr="00E54404" w:rsidRDefault="00E54404" w:rsidP="00E54404">
      <w:pPr>
        <w:pStyle w:val="a3"/>
        <w:ind w:firstLine="567"/>
        <w:jc w:val="both"/>
        <w:rPr>
          <w:sz w:val="24"/>
          <w:szCs w:val="24"/>
        </w:rPr>
      </w:pPr>
      <w:proofErr w:type="spellStart"/>
      <w:r w:rsidRPr="00E54404">
        <w:rPr>
          <w:sz w:val="24"/>
          <w:szCs w:val="24"/>
        </w:rPr>
        <w:t>Hyposecretion</w:t>
      </w:r>
      <w:proofErr w:type="spellEnd"/>
      <w:r w:rsidRPr="00E54404">
        <w:rPr>
          <w:sz w:val="24"/>
          <w:szCs w:val="24"/>
        </w:rPr>
        <w:t xml:space="preserve"> of the gastric juice and </w:t>
      </w:r>
      <w:proofErr w:type="spellStart"/>
      <w:r w:rsidRPr="00E54404">
        <w:rPr>
          <w:sz w:val="24"/>
          <w:szCs w:val="24"/>
        </w:rPr>
        <w:t>hypacidity</w:t>
      </w:r>
      <w:proofErr w:type="spellEnd"/>
      <w:r w:rsidRPr="00E54404">
        <w:rPr>
          <w:sz w:val="24"/>
          <w:szCs w:val="24"/>
        </w:rPr>
        <w:t xml:space="preserve"> are observed in the following cases:</w:t>
      </w:r>
    </w:p>
    <w:p w:rsidR="00E54404" w:rsidRPr="00E54404" w:rsidRDefault="00E54404" w:rsidP="00E54404">
      <w:pPr>
        <w:pStyle w:val="a3"/>
        <w:numPr>
          <w:ilvl w:val="0"/>
          <w:numId w:val="9"/>
        </w:numPr>
        <w:jc w:val="both"/>
        <w:rPr>
          <w:sz w:val="24"/>
          <w:szCs w:val="24"/>
        </w:rPr>
      </w:pPr>
      <w:r w:rsidRPr="00E54404">
        <w:rPr>
          <w:sz w:val="24"/>
          <w:szCs w:val="24"/>
        </w:rPr>
        <w:t>some types of the chronic and acute  gastritis(</w:t>
      </w:r>
      <w:proofErr w:type="spellStart"/>
      <w:r w:rsidRPr="00E54404">
        <w:rPr>
          <w:sz w:val="24"/>
          <w:szCs w:val="24"/>
        </w:rPr>
        <w:t>subacid</w:t>
      </w:r>
      <w:proofErr w:type="spellEnd"/>
      <w:r w:rsidRPr="00E54404">
        <w:rPr>
          <w:sz w:val="24"/>
          <w:szCs w:val="24"/>
        </w:rPr>
        <w:t xml:space="preserve"> gastritis, </w:t>
      </w:r>
      <w:proofErr w:type="spellStart"/>
      <w:r w:rsidRPr="00E54404">
        <w:rPr>
          <w:sz w:val="24"/>
          <w:szCs w:val="24"/>
        </w:rPr>
        <w:t>anacid</w:t>
      </w:r>
      <w:proofErr w:type="spellEnd"/>
      <w:r w:rsidRPr="00E54404">
        <w:rPr>
          <w:sz w:val="24"/>
          <w:szCs w:val="24"/>
        </w:rPr>
        <w:t xml:space="preserve"> gastritis);</w:t>
      </w:r>
    </w:p>
    <w:p w:rsidR="00E54404" w:rsidRPr="00E54404" w:rsidRDefault="00E54404" w:rsidP="00E54404">
      <w:pPr>
        <w:pStyle w:val="a3"/>
        <w:numPr>
          <w:ilvl w:val="0"/>
          <w:numId w:val="9"/>
        </w:numPr>
        <w:jc w:val="both"/>
        <w:rPr>
          <w:sz w:val="24"/>
          <w:szCs w:val="24"/>
        </w:rPr>
      </w:pPr>
      <w:r w:rsidRPr="00E54404">
        <w:rPr>
          <w:sz w:val="24"/>
          <w:szCs w:val="24"/>
        </w:rPr>
        <w:t>tumors of stomach;</w:t>
      </w:r>
    </w:p>
    <w:p w:rsidR="00E54404" w:rsidRPr="00E54404" w:rsidRDefault="00E54404" w:rsidP="00E54404">
      <w:pPr>
        <w:pStyle w:val="a3"/>
        <w:numPr>
          <w:ilvl w:val="0"/>
          <w:numId w:val="9"/>
        </w:numPr>
        <w:jc w:val="both"/>
        <w:rPr>
          <w:sz w:val="24"/>
          <w:szCs w:val="24"/>
        </w:rPr>
      </w:pPr>
      <w:r w:rsidRPr="00E54404">
        <w:rPr>
          <w:sz w:val="24"/>
          <w:szCs w:val="24"/>
        </w:rPr>
        <w:t>psychic trauma and some neurotic  states;</w:t>
      </w:r>
    </w:p>
    <w:p w:rsidR="00E54404" w:rsidRPr="00E54404" w:rsidRDefault="00E54404" w:rsidP="00E54404">
      <w:pPr>
        <w:pStyle w:val="a3"/>
        <w:numPr>
          <w:ilvl w:val="0"/>
          <w:numId w:val="9"/>
        </w:numPr>
        <w:jc w:val="both"/>
        <w:rPr>
          <w:sz w:val="24"/>
          <w:szCs w:val="24"/>
        </w:rPr>
      </w:pPr>
      <w:proofErr w:type="gramStart"/>
      <w:r w:rsidRPr="00E54404">
        <w:rPr>
          <w:sz w:val="24"/>
          <w:szCs w:val="24"/>
        </w:rPr>
        <w:t>dehydration</w:t>
      </w:r>
      <w:proofErr w:type="gramEnd"/>
      <w:r w:rsidRPr="00E54404">
        <w:rPr>
          <w:sz w:val="24"/>
          <w:szCs w:val="24"/>
        </w:rPr>
        <w:t xml:space="preserve"> of the organism. </w:t>
      </w:r>
    </w:p>
    <w:p w:rsidR="00E54404" w:rsidRPr="00E54404" w:rsidRDefault="00E54404" w:rsidP="00E54404">
      <w:pPr>
        <w:pStyle w:val="a3"/>
        <w:ind w:firstLine="567"/>
        <w:jc w:val="both"/>
        <w:rPr>
          <w:sz w:val="24"/>
          <w:szCs w:val="24"/>
        </w:rPr>
      </w:pPr>
      <w:proofErr w:type="spellStart"/>
      <w:r w:rsidRPr="00E54404">
        <w:rPr>
          <w:sz w:val="24"/>
          <w:szCs w:val="24"/>
        </w:rPr>
        <w:t>Achylia</w:t>
      </w:r>
      <w:proofErr w:type="spellEnd"/>
      <w:r w:rsidRPr="00E54404">
        <w:rPr>
          <w:sz w:val="24"/>
          <w:szCs w:val="24"/>
        </w:rPr>
        <w:t xml:space="preserve"> may be functional and of organic character. In functional </w:t>
      </w:r>
      <w:proofErr w:type="spellStart"/>
      <w:r w:rsidRPr="00E54404">
        <w:rPr>
          <w:sz w:val="24"/>
          <w:szCs w:val="24"/>
        </w:rPr>
        <w:t>achylia</w:t>
      </w:r>
      <w:proofErr w:type="spellEnd"/>
      <w:r w:rsidRPr="00E54404">
        <w:rPr>
          <w:sz w:val="24"/>
          <w:szCs w:val="24"/>
        </w:rPr>
        <w:t xml:space="preserve"> </w:t>
      </w:r>
      <w:proofErr w:type="gramStart"/>
      <w:r w:rsidRPr="00E54404">
        <w:rPr>
          <w:sz w:val="24"/>
          <w:szCs w:val="24"/>
        </w:rPr>
        <w:t>after  elimination</w:t>
      </w:r>
      <w:proofErr w:type="gramEnd"/>
      <w:r w:rsidRPr="00E54404">
        <w:rPr>
          <w:sz w:val="24"/>
          <w:szCs w:val="24"/>
        </w:rPr>
        <w:t xml:space="preserve"> of the etiologic factor(for instance, negative emotion)the gastric secretion recovers,  whereas organic </w:t>
      </w:r>
      <w:proofErr w:type="spellStart"/>
      <w:r w:rsidRPr="00E54404">
        <w:rPr>
          <w:sz w:val="24"/>
          <w:szCs w:val="24"/>
        </w:rPr>
        <w:t>achylia</w:t>
      </w:r>
      <w:proofErr w:type="spellEnd"/>
      <w:r w:rsidRPr="00E54404">
        <w:rPr>
          <w:sz w:val="24"/>
          <w:szCs w:val="24"/>
        </w:rPr>
        <w:t xml:space="preserve"> is  connected with irreversible changes in gastric mucosa. </w:t>
      </w:r>
      <w:proofErr w:type="spellStart"/>
      <w:proofErr w:type="gramStart"/>
      <w:r w:rsidRPr="00E54404">
        <w:rPr>
          <w:sz w:val="24"/>
          <w:szCs w:val="24"/>
        </w:rPr>
        <w:t>Achylia</w:t>
      </w:r>
      <w:proofErr w:type="spellEnd"/>
      <w:r w:rsidRPr="00E54404">
        <w:rPr>
          <w:sz w:val="24"/>
          <w:szCs w:val="24"/>
        </w:rPr>
        <w:t xml:space="preserve">  is</w:t>
      </w:r>
      <w:proofErr w:type="gramEnd"/>
      <w:r w:rsidRPr="00E54404">
        <w:rPr>
          <w:sz w:val="24"/>
          <w:szCs w:val="24"/>
        </w:rPr>
        <w:t xml:space="preserve"> observed in the following cases:</w:t>
      </w:r>
    </w:p>
    <w:p w:rsidR="00E54404" w:rsidRPr="00E54404" w:rsidRDefault="00E54404" w:rsidP="00E54404">
      <w:pPr>
        <w:pStyle w:val="a3"/>
        <w:numPr>
          <w:ilvl w:val="0"/>
          <w:numId w:val="10"/>
        </w:numPr>
        <w:jc w:val="both"/>
        <w:rPr>
          <w:sz w:val="24"/>
          <w:szCs w:val="24"/>
        </w:rPr>
      </w:pPr>
      <w:r w:rsidRPr="00E54404">
        <w:rPr>
          <w:sz w:val="24"/>
          <w:szCs w:val="24"/>
        </w:rPr>
        <w:t>some types of the chronic atrophic gastritis;</w:t>
      </w:r>
    </w:p>
    <w:p w:rsidR="00E54404" w:rsidRPr="00E54404" w:rsidRDefault="00E54404" w:rsidP="00E54404">
      <w:pPr>
        <w:pStyle w:val="a3"/>
        <w:numPr>
          <w:ilvl w:val="0"/>
          <w:numId w:val="10"/>
        </w:numPr>
        <w:jc w:val="both"/>
        <w:rPr>
          <w:sz w:val="24"/>
          <w:szCs w:val="24"/>
        </w:rPr>
      </w:pPr>
      <w:r w:rsidRPr="00E54404">
        <w:rPr>
          <w:sz w:val="24"/>
          <w:szCs w:val="24"/>
        </w:rPr>
        <w:t>carcinoma of  the stomach;</w:t>
      </w:r>
    </w:p>
    <w:p w:rsidR="00E54404" w:rsidRPr="00E54404" w:rsidRDefault="00E54404" w:rsidP="00E54404">
      <w:pPr>
        <w:pStyle w:val="a3"/>
        <w:numPr>
          <w:ilvl w:val="0"/>
          <w:numId w:val="10"/>
        </w:numPr>
        <w:jc w:val="both"/>
        <w:rPr>
          <w:sz w:val="24"/>
          <w:szCs w:val="24"/>
        </w:rPr>
      </w:pPr>
      <w:proofErr w:type="gramStart"/>
      <w:r w:rsidRPr="00E54404">
        <w:rPr>
          <w:sz w:val="24"/>
          <w:szCs w:val="24"/>
        </w:rPr>
        <w:t>malignant</w:t>
      </w:r>
      <w:proofErr w:type="gramEnd"/>
      <w:r w:rsidRPr="00E54404">
        <w:rPr>
          <w:sz w:val="24"/>
          <w:szCs w:val="24"/>
        </w:rPr>
        <w:t xml:space="preserve"> anemia.</w:t>
      </w:r>
    </w:p>
    <w:p w:rsidR="00E54404" w:rsidRPr="00E54404" w:rsidRDefault="00E54404" w:rsidP="00E54404">
      <w:pPr>
        <w:pStyle w:val="a3"/>
        <w:ind w:firstLine="567"/>
        <w:jc w:val="both"/>
        <w:rPr>
          <w:sz w:val="24"/>
          <w:szCs w:val="24"/>
        </w:rPr>
      </w:pPr>
      <w:r w:rsidRPr="00E54404">
        <w:rPr>
          <w:sz w:val="24"/>
          <w:szCs w:val="24"/>
        </w:rPr>
        <w:t xml:space="preserve">In </w:t>
      </w:r>
      <w:proofErr w:type="spellStart"/>
      <w:r w:rsidRPr="00E54404">
        <w:rPr>
          <w:sz w:val="24"/>
          <w:szCs w:val="24"/>
        </w:rPr>
        <w:t>hyposecretion</w:t>
      </w:r>
      <w:proofErr w:type="spellEnd"/>
      <w:r w:rsidRPr="00E54404">
        <w:rPr>
          <w:sz w:val="24"/>
          <w:szCs w:val="24"/>
        </w:rPr>
        <w:t xml:space="preserve"> of the gastric juice accompanied by </w:t>
      </w:r>
      <w:proofErr w:type="spellStart"/>
      <w:r w:rsidRPr="00E54404">
        <w:rPr>
          <w:sz w:val="24"/>
          <w:szCs w:val="24"/>
        </w:rPr>
        <w:t>hypacidity</w:t>
      </w:r>
      <w:proofErr w:type="spellEnd"/>
      <w:r w:rsidRPr="00E54404">
        <w:rPr>
          <w:sz w:val="24"/>
          <w:szCs w:val="24"/>
        </w:rPr>
        <w:t xml:space="preserve"> or </w:t>
      </w:r>
      <w:proofErr w:type="spellStart"/>
      <w:r w:rsidRPr="00E54404">
        <w:rPr>
          <w:sz w:val="24"/>
          <w:szCs w:val="24"/>
        </w:rPr>
        <w:t>anacidity</w:t>
      </w:r>
      <w:proofErr w:type="spellEnd"/>
      <w:r w:rsidRPr="00E54404">
        <w:rPr>
          <w:sz w:val="24"/>
          <w:szCs w:val="24"/>
        </w:rPr>
        <w:t xml:space="preserve"> digestive function of the gastric juice is disturbed (without hydrochloric acid pepsin is not activated), </w:t>
      </w:r>
      <w:proofErr w:type="gramStart"/>
      <w:r w:rsidRPr="00E54404">
        <w:rPr>
          <w:sz w:val="24"/>
          <w:szCs w:val="24"/>
        </w:rPr>
        <w:t>emptying  of</w:t>
      </w:r>
      <w:proofErr w:type="gramEnd"/>
      <w:r w:rsidRPr="00E54404">
        <w:rPr>
          <w:sz w:val="24"/>
          <w:szCs w:val="24"/>
        </w:rPr>
        <w:t xml:space="preserve"> the stomach is accelerated (pyloric sphincter is open), secretion of the pancreatic juice is  also decreased (in absence of hydrochloric  acid </w:t>
      </w:r>
      <w:proofErr w:type="spellStart"/>
      <w:r w:rsidRPr="00E54404">
        <w:rPr>
          <w:sz w:val="24"/>
          <w:szCs w:val="24"/>
        </w:rPr>
        <w:t>secretin</w:t>
      </w:r>
      <w:proofErr w:type="spellEnd"/>
      <w:r w:rsidRPr="00E54404">
        <w:rPr>
          <w:sz w:val="24"/>
          <w:szCs w:val="24"/>
        </w:rPr>
        <w:t xml:space="preserve"> is not synthesized), insufficiently processed </w:t>
      </w:r>
      <w:proofErr w:type="spellStart"/>
      <w:r w:rsidRPr="00E54404">
        <w:rPr>
          <w:sz w:val="24"/>
          <w:szCs w:val="24"/>
        </w:rPr>
        <w:t>chyme</w:t>
      </w:r>
      <w:proofErr w:type="spellEnd"/>
      <w:r w:rsidRPr="00E54404">
        <w:rPr>
          <w:sz w:val="24"/>
          <w:szCs w:val="24"/>
        </w:rPr>
        <w:t xml:space="preserve"> passes into lower parts of the  intestine, irritates its walls and causes diarrhea. </w:t>
      </w:r>
    </w:p>
    <w:p w:rsidR="00E54404" w:rsidRPr="00E54404" w:rsidRDefault="00E54404" w:rsidP="00E54404">
      <w:pPr>
        <w:pStyle w:val="a3"/>
        <w:ind w:firstLine="567"/>
        <w:jc w:val="both"/>
        <w:rPr>
          <w:sz w:val="24"/>
          <w:szCs w:val="24"/>
        </w:rPr>
      </w:pPr>
      <w:r w:rsidRPr="00E54404">
        <w:rPr>
          <w:sz w:val="24"/>
          <w:szCs w:val="24"/>
        </w:rPr>
        <w:t xml:space="preserve">Disturbances in intestinal absorption cause disorders in metabolism, </w:t>
      </w:r>
      <w:proofErr w:type="spellStart"/>
      <w:r w:rsidRPr="00E54404">
        <w:rPr>
          <w:sz w:val="24"/>
          <w:szCs w:val="24"/>
        </w:rPr>
        <w:t>hypovitaminoses</w:t>
      </w:r>
      <w:proofErr w:type="spellEnd"/>
      <w:r w:rsidRPr="00E54404">
        <w:rPr>
          <w:sz w:val="24"/>
          <w:szCs w:val="24"/>
        </w:rPr>
        <w:t xml:space="preserve">, </w:t>
      </w:r>
      <w:proofErr w:type="gramStart"/>
      <w:r w:rsidRPr="00E54404">
        <w:rPr>
          <w:sz w:val="24"/>
          <w:szCs w:val="24"/>
        </w:rPr>
        <w:t>anemia</w:t>
      </w:r>
      <w:proofErr w:type="gramEnd"/>
      <w:r w:rsidRPr="00E54404">
        <w:rPr>
          <w:sz w:val="24"/>
          <w:szCs w:val="24"/>
        </w:rPr>
        <w:t>.</w:t>
      </w:r>
    </w:p>
    <w:p w:rsidR="00E54404" w:rsidRPr="00E54404" w:rsidRDefault="00E54404" w:rsidP="00E54404">
      <w:pPr>
        <w:pStyle w:val="a3"/>
        <w:ind w:firstLine="567"/>
        <w:jc w:val="both"/>
        <w:rPr>
          <w:sz w:val="24"/>
          <w:szCs w:val="24"/>
        </w:rPr>
      </w:pPr>
      <w:r w:rsidRPr="00E54404">
        <w:rPr>
          <w:sz w:val="24"/>
          <w:szCs w:val="24"/>
        </w:rPr>
        <w:t xml:space="preserve">Disturbances in motor function of the stomach manifest themselves as changes in the tone and peristalsis of the gastric muscles which occur usually simultaneously. That is, increased tone (hypertension) is observed together with intensified peristalsis (hyperkinesis), whereas decreased tone (hypotension) is </w:t>
      </w:r>
      <w:proofErr w:type="gramStart"/>
      <w:r w:rsidRPr="00E54404">
        <w:rPr>
          <w:sz w:val="24"/>
          <w:szCs w:val="24"/>
        </w:rPr>
        <w:t>accompanied  by</w:t>
      </w:r>
      <w:proofErr w:type="gramEnd"/>
      <w:r w:rsidRPr="00E54404">
        <w:rPr>
          <w:sz w:val="24"/>
          <w:szCs w:val="24"/>
        </w:rPr>
        <w:t xml:space="preserve"> weakened peristalsis (</w:t>
      </w:r>
      <w:proofErr w:type="spellStart"/>
      <w:r w:rsidRPr="00E54404">
        <w:rPr>
          <w:sz w:val="24"/>
          <w:szCs w:val="24"/>
        </w:rPr>
        <w:t>hypokinesis</w:t>
      </w:r>
      <w:proofErr w:type="spellEnd"/>
      <w:r w:rsidRPr="00E54404">
        <w:rPr>
          <w:sz w:val="24"/>
          <w:szCs w:val="24"/>
        </w:rPr>
        <w:t>) .</w:t>
      </w:r>
    </w:p>
    <w:p w:rsidR="00E54404" w:rsidRPr="00E54404" w:rsidRDefault="00E54404" w:rsidP="00E54404">
      <w:pPr>
        <w:pStyle w:val="a3"/>
        <w:ind w:firstLine="567"/>
        <w:jc w:val="both"/>
        <w:rPr>
          <w:sz w:val="24"/>
          <w:szCs w:val="24"/>
        </w:rPr>
      </w:pPr>
      <w:r w:rsidRPr="00E54404">
        <w:rPr>
          <w:sz w:val="24"/>
          <w:szCs w:val="24"/>
        </w:rPr>
        <w:lastRenderedPageBreak/>
        <w:t xml:space="preserve">Hypertension of the gastric muscles may be complete or partial. Complete hypertension is observed in acute gastritis, gastric ulcer or is resulted from reflex influences (in renal or hepatic </w:t>
      </w:r>
      <w:proofErr w:type="spellStart"/>
      <w:r w:rsidRPr="00E54404">
        <w:rPr>
          <w:sz w:val="24"/>
          <w:szCs w:val="24"/>
        </w:rPr>
        <w:t>colics</w:t>
      </w:r>
      <w:proofErr w:type="spellEnd"/>
      <w:r w:rsidRPr="00E54404">
        <w:rPr>
          <w:sz w:val="24"/>
          <w:szCs w:val="24"/>
        </w:rPr>
        <w:t xml:space="preserve">). The main types of the partial hypertension are congenital or </w:t>
      </w:r>
      <w:proofErr w:type="gramStart"/>
      <w:r w:rsidRPr="00E54404">
        <w:rPr>
          <w:sz w:val="24"/>
          <w:szCs w:val="24"/>
        </w:rPr>
        <w:t xml:space="preserve">acquired  </w:t>
      </w:r>
      <w:proofErr w:type="spellStart"/>
      <w:r w:rsidRPr="00E54404">
        <w:rPr>
          <w:sz w:val="24"/>
          <w:szCs w:val="24"/>
        </w:rPr>
        <w:t>cardiospasm</w:t>
      </w:r>
      <w:proofErr w:type="spellEnd"/>
      <w:proofErr w:type="gramEnd"/>
      <w:r w:rsidRPr="00E54404">
        <w:rPr>
          <w:sz w:val="24"/>
          <w:szCs w:val="24"/>
        </w:rPr>
        <w:t xml:space="preserve"> and </w:t>
      </w:r>
      <w:proofErr w:type="spellStart"/>
      <w:r w:rsidRPr="00E54404">
        <w:rPr>
          <w:sz w:val="24"/>
          <w:szCs w:val="24"/>
        </w:rPr>
        <w:t>pylorospasm</w:t>
      </w:r>
      <w:proofErr w:type="spellEnd"/>
      <w:r w:rsidRPr="00E54404">
        <w:rPr>
          <w:sz w:val="24"/>
          <w:szCs w:val="24"/>
        </w:rPr>
        <w:t xml:space="preserve">. Acquired </w:t>
      </w:r>
      <w:proofErr w:type="spellStart"/>
      <w:r w:rsidRPr="00E54404">
        <w:rPr>
          <w:sz w:val="24"/>
          <w:szCs w:val="24"/>
        </w:rPr>
        <w:t>pylorospasm</w:t>
      </w:r>
      <w:proofErr w:type="spellEnd"/>
      <w:r w:rsidRPr="00E54404">
        <w:rPr>
          <w:sz w:val="24"/>
          <w:szCs w:val="24"/>
        </w:rPr>
        <w:t xml:space="preserve"> develops as complication </w:t>
      </w:r>
      <w:proofErr w:type="gramStart"/>
      <w:r w:rsidRPr="00E54404">
        <w:rPr>
          <w:sz w:val="24"/>
          <w:szCs w:val="24"/>
        </w:rPr>
        <w:t>of  gastric</w:t>
      </w:r>
      <w:proofErr w:type="gramEnd"/>
      <w:r w:rsidRPr="00E54404">
        <w:rPr>
          <w:sz w:val="24"/>
          <w:szCs w:val="24"/>
        </w:rPr>
        <w:t xml:space="preserve"> ulcer, </w:t>
      </w:r>
      <w:proofErr w:type="spellStart"/>
      <w:r w:rsidRPr="00E54404">
        <w:rPr>
          <w:sz w:val="24"/>
          <w:szCs w:val="24"/>
        </w:rPr>
        <w:t>polyposis</w:t>
      </w:r>
      <w:proofErr w:type="spellEnd"/>
      <w:r w:rsidRPr="00E54404">
        <w:rPr>
          <w:sz w:val="24"/>
          <w:szCs w:val="24"/>
        </w:rPr>
        <w:t xml:space="preserve"> </w:t>
      </w:r>
      <w:proofErr w:type="spellStart"/>
      <w:r w:rsidRPr="00E54404">
        <w:rPr>
          <w:sz w:val="24"/>
          <w:szCs w:val="24"/>
        </w:rPr>
        <w:t>gastrica</w:t>
      </w:r>
      <w:proofErr w:type="spellEnd"/>
      <w:r w:rsidRPr="00E54404">
        <w:rPr>
          <w:sz w:val="24"/>
          <w:szCs w:val="24"/>
        </w:rPr>
        <w:t xml:space="preserve">, </w:t>
      </w:r>
      <w:proofErr w:type="spellStart"/>
      <w:r w:rsidRPr="00E54404">
        <w:rPr>
          <w:sz w:val="24"/>
          <w:szCs w:val="24"/>
        </w:rPr>
        <w:t>pyloroduodenitis.When</w:t>
      </w:r>
      <w:proofErr w:type="spellEnd"/>
      <w:r w:rsidRPr="00E54404">
        <w:rPr>
          <w:sz w:val="24"/>
          <w:szCs w:val="24"/>
        </w:rPr>
        <w:t xml:space="preserve"> the </w:t>
      </w:r>
      <w:proofErr w:type="spellStart"/>
      <w:r w:rsidRPr="00E54404">
        <w:rPr>
          <w:sz w:val="24"/>
          <w:szCs w:val="24"/>
        </w:rPr>
        <w:t>pylorospasm</w:t>
      </w:r>
      <w:proofErr w:type="spellEnd"/>
      <w:r w:rsidRPr="00E54404">
        <w:rPr>
          <w:sz w:val="24"/>
          <w:szCs w:val="24"/>
        </w:rPr>
        <w:t xml:space="preserve"> is accompanied by </w:t>
      </w:r>
      <w:proofErr w:type="spellStart"/>
      <w:r w:rsidRPr="00E54404">
        <w:rPr>
          <w:sz w:val="24"/>
          <w:szCs w:val="24"/>
        </w:rPr>
        <w:t>pylorostenosis</w:t>
      </w:r>
      <w:proofErr w:type="spellEnd"/>
      <w:r w:rsidRPr="00E54404">
        <w:rPr>
          <w:sz w:val="24"/>
          <w:szCs w:val="24"/>
        </w:rPr>
        <w:t xml:space="preserve">, at first peristalsis  is intensified. But during protracted </w:t>
      </w:r>
      <w:proofErr w:type="spellStart"/>
      <w:r w:rsidRPr="00E54404">
        <w:rPr>
          <w:sz w:val="24"/>
          <w:szCs w:val="24"/>
        </w:rPr>
        <w:t>stenosis</w:t>
      </w:r>
      <w:proofErr w:type="spellEnd"/>
      <w:r w:rsidRPr="00E54404">
        <w:rPr>
          <w:sz w:val="24"/>
          <w:szCs w:val="24"/>
        </w:rPr>
        <w:t xml:space="preserve"> gastric wall is gradually atrophied and loses its tone; peristalsis is also weakened.</w:t>
      </w:r>
    </w:p>
    <w:p w:rsidR="00E54404" w:rsidRPr="00E54404" w:rsidRDefault="00E54404" w:rsidP="00E54404">
      <w:pPr>
        <w:pStyle w:val="a3"/>
        <w:ind w:firstLine="567"/>
        <w:jc w:val="both"/>
        <w:rPr>
          <w:sz w:val="24"/>
          <w:szCs w:val="24"/>
        </w:rPr>
      </w:pPr>
      <w:r w:rsidRPr="00E54404">
        <w:rPr>
          <w:sz w:val="24"/>
          <w:szCs w:val="24"/>
        </w:rPr>
        <w:t>Increased peristalsis may be caused by coarse food, alcohol, lactic acid (</w:t>
      </w:r>
      <w:proofErr w:type="gramStart"/>
      <w:r w:rsidRPr="00E54404">
        <w:rPr>
          <w:sz w:val="24"/>
          <w:szCs w:val="24"/>
        </w:rPr>
        <w:t xml:space="preserve">increased  </w:t>
      </w:r>
      <w:proofErr w:type="spellStart"/>
      <w:r w:rsidRPr="00E54404">
        <w:rPr>
          <w:sz w:val="24"/>
          <w:szCs w:val="24"/>
        </w:rPr>
        <w:t>vagus</w:t>
      </w:r>
      <w:proofErr w:type="spellEnd"/>
      <w:proofErr w:type="gramEnd"/>
      <w:r w:rsidRPr="00E54404">
        <w:rPr>
          <w:sz w:val="24"/>
          <w:szCs w:val="24"/>
        </w:rPr>
        <w:t xml:space="preserve"> nerve tonicity ). Hyperkinesis is usually accompanied by hyperacidity. Acid </w:t>
      </w:r>
      <w:proofErr w:type="spellStart"/>
      <w:r w:rsidRPr="00E54404">
        <w:rPr>
          <w:sz w:val="24"/>
          <w:szCs w:val="24"/>
        </w:rPr>
        <w:t>chyme</w:t>
      </w:r>
      <w:proofErr w:type="spellEnd"/>
      <w:r w:rsidRPr="00E54404">
        <w:rPr>
          <w:sz w:val="24"/>
          <w:szCs w:val="24"/>
        </w:rPr>
        <w:t xml:space="preserve">, getting into duodenum, causes contraction of </w:t>
      </w:r>
      <w:proofErr w:type="gramStart"/>
      <w:r w:rsidRPr="00E54404">
        <w:rPr>
          <w:sz w:val="24"/>
          <w:szCs w:val="24"/>
        </w:rPr>
        <w:t>pylorus ,and</w:t>
      </w:r>
      <w:proofErr w:type="gramEnd"/>
      <w:r w:rsidRPr="00E54404">
        <w:rPr>
          <w:sz w:val="24"/>
          <w:szCs w:val="24"/>
        </w:rPr>
        <w:t xml:space="preserve"> emptying of the stomach is delayed.</w:t>
      </w:r>
    </w:p>
    <w:p w:rsidR="00E54404" w:rsidRPr="00E54404" w:rsidRDefault="00E54404" w:rsidP="00E54404">
      <w:pPr>
        <w:pStyle w:val="a3"/>
        <w:ind w:firstLine="567"/>
        <w:jc w:val="both"/>
        <w:rPr>
          <w:sz w:val="24"/>
          <w:szCs w:val="24"/>
        </w:rPr>
      </w:pPr>
      <w:r w:rsidRPr="00E54404">
        <w:rPr>
          <w:sz w:val="24"/>
          <w:szCs w:val="24"/>
        </w:rPr>
        <w:t xml:space="preserve">Hypotension or complete loss of tone (atonia) may be caused by paresis of gastric muscles, tumors, scars, as well as psychic factors (negative emotions, mental depression). Sometimes excessive dilatation of the stomach during atonia results in severe disturbances in the process of digestion. Gastric </w:t>
      </w:r>
      <w:proofErr w:type="spellStart"/>
      <w:r w:rsidRPr="00E54404">
        <w:rPr>
          <w:sz w:val="24"/>
          <w:szCs w:val="24"/>
        </w:rPr>
        <w:t>perstalsis</w:t>
      </w:r>
      <w:proofErr w:type="spellEnd"/>
      <w:r w:rsidRPr="00E54404">
        <w:rPr>
          <w:sz w:val="24"/>
          <w:szCs w:val="24"/>
        </w:rPr>
        <w:t xml:space="preserve"> may decrease in gastritis.</w:t>
      </w:r>
    </w:p>
    <w:p w:rsidR="00E54404" w:rsidRPr="00E54404" w:rsidRDefault="00E54404" w:rsidP="00E54404">
      <w:pPr>
        <w:pStyle w:val="a3"/>
        <w:ind w:firstLine="567"/>
        <w:jc w:val="both"/>
        <w:rPr>
          <w:sz w:val="24"/>
          <w:szCs w:val="24"/>
        </w:rPr>
      </w:pPr>
      <w:r w:rsidRPr="00E54404">
        <w:rPr>
          <w:sz w:val="24"/>
          <w:szCs w:val="24"/>
        </w:rPr>
        <w:t xml:space="preserve">Disturbances in the motor function of the stomach are manifested as </w:t>
      </w:r>
      <w:proofErr w:type="spellStart"/>
      <w:r w:rsidRPr="00E54404">
        <w:rPr>
          <w:sz w:val="24"/>
          <w:szCs w:val="24"/>
        </w:rPr>
        <w:t>pyrosis</w:t>
      </w:r>
      <w:proofErr w:type="spellEnd"/>
      <w:r w:rsidRPr="00E54404">
        <w:rPr>
          <w:sz w:val="24"/>
          <w:szCs w:val="24"/>
        </w:rPr>
        <w:t xml:space="preserve"> (</w:t>
      </w:r>
      <w:proofErr w:type="gramStart"/>
      <w:r w:rsidRPr="00E54404">
        <w:rPr>
          <w:sz w:val="24"/>
          <w:szCs w:val="24"/>
        </w:rPr>
        <w:t>heartburn )</w:t>
      </w:r>
      <w:proofErr w:type="gramEnd"/>
      <w:r w:rsidRPr="00E54404">
        <w:rPr>
          <w:sz w:val="24"/>
          <w:szCs w:val="24"/>
        </w:rPr>
        <w:t xml:space="preserve">,  eructation (belching ), </w:t>
      </w:r>
      <w:proofErr w:type="spellStart"/>
      <w:r w:rsidRPr="00E54404">
        <w:rPr>
          <w:sz w:val="24"/>
          <w:szCs w:val="24"/>
        </w:rPr>
        <w:t>singultus</w:t>
      </w:r>
      <w:proofErr w:type="spellEnd"/>
      <w:r w:rsidRPr="00E54404">
        <w:rPr>
          <w:sz w:val="24"/>
          <w:szCs w:val="24"/>
        </w:rPr>
        <w:t xml:space="preserve"> (hiccough ), nausea, vomiting. </w:t>
      </w:r>
    </w:p>
    <w:p w:rsidR="00E54404" w:rsidRPr="00E54404" w:rsidRDefault="00E54404" w:rsidP="00E54404">
      <w:pPr>
        <w:pStyle w:val="a3"/>
        <w:ind w:firstLine="567"/>
        <w:jc w:val="both"/>
        <w:rPr>
          <w:sz w:val="24"/>
          <w:szCs w:val="24"/>
        </w:rPr>
      </w:pPr>
      <w:proofErr w:type="spellStart"/>
      <w:r w:rsidRPr="00E54404">
        <w:rPr>
          <w:sz w:val="24"/>
          <w:szCs w:val="24"/>
        </w:rPr>
        <w:t>Pyrosis</w:t>
      </w:r>
      <w:proofErr w:type="spellEnd"/>
      <w:r w:rsidRPr="00E54404">
        <w:rPr>
          <w:sz w:val="24"/>
          <w:szCs w:val="24"/>
        </w:rPr>
        <w:t xml:space="preserve"> is </w:t>
      </w:r>
      <w:proofErr w:type="spellStart"/>
      <w:r w:rsidRPr="00E54404">
        <w:rPr>
          <w:sz w:val="24"/>
          <w:szCs w:val="24"/>
        </w:rPr>
        <w:t>characrerized</w:t>
      </w:r>
      <w:proofErr w:type="spellEnd"/>
      <w:r w:rsidRPr="00E54404">
        <w:rPr>
          <w:sz w:val="24"/>
          <w:szCs w:val="24"/>
        </w:rPr>
        <w:t xml:space="preserve"> by burning </w:t>
      </w:r>
      <w:proofErr w:type="gramStart"/>
      <w:r w:rsidRPr="00E54404">
        <w:rPr>
          <w:sz w:val="24"/>
          <w:szCs w:val="24"/>
        </w:rPr>
        <w:t>sensation  in</w:t>
      </w:r>
      <w:proofErr w:type="gramEnd"/>
      <w:r w:rsidRPr="00E54404">
        <w:rPr>
          <w:sz w:val="24"/>
          <w:szCs w:val="24"/>
        </w:rPr>
        <w:t xml:space="preserve"> the </w:t>
      </w:r>
      <w:proofErr w:type="spellStart"/>
      <w:r w:rsidRPr="00E54404">
        <w:rPr>
          <w:sz w:val="24"/>
          <w:szCs w:val="24"/>
        </w:rPr>
        <w:t>epigastric</w:t>
      </w:r>
      <w:proofErr w:type="spellEnd"/>
      <w:r w:rsidRPr="00E54404">
        <w:rPr>
          <w:sz w:val="24"/>
          <w:szCs w:val="24"/>
        </w:rPr>
        <w:t xml:space="preserve"> and </w:t>
      </w:r>
      <w:proofErr w:type="spellStart"/>
      <w:r w:rsidRPr="00E54404">
        <w:rPr>
          <w:sz w:val="24"/>
          <w:szCs w:val="24"/>
        </w:rPr>
        <w:t>retrosternal</w:t>
      </w:r>
      <w:proofErr w:type="spellEnd"/>
      <w:r w:rsidRPr="00E54404">
        <w:rPr>
          <w:sz w:val="24"/>
          <w:szCs w:val="24"/>
        </w:rPr>
        <w:t xml:space="preserve"> areas. It arises when the acid content of the stomach is forced into the esophagus by gastric </w:t>
      </w:r>
      <w:proofErr w:type="spellStart"/>
      <w:r w:rsidRPr="00E54404">
        <w:rPr>
          <w:sz w:val="24"/>
          <w:szCs w:val="24"/>
        </w:rPr>
        <w:t>antiperistalsis</w:t>
      </w:r>
      <w:proofErr w:type="spellEnd"/>
      <w:r w:rsidRPr="00E54404">
        <w:rPr>
          <w:sz w:val="24"/>
          <w:szCs w:val="24"/>
        </w:rPr>
        <w:t xml:space="preserve"> (especially in the persons with increased hydrochloric and lactic </w:t>
      </w:r>
      <w:proofErr w:type="gramStart"/>
      <w:r w:rsidRPr="00E54404">
        <w:rPr>
          <w:sz w:val="24"/>
          <w:szCs w:val="24"/>
        </w:rPr>
        <w:t>acids  in</w:t>
      </w:r>
      <w:proofErr w:type="gramEnd"/>
      <w:r w:rsidRPr="00E54404">
        <w:rPr>
          <w:sz w:val="24"/>
          <w:szCs w:val="24"/>
        </w:rPr>
        <w:t xml:space="preserve"> gastric juice) .</w:t>
      </w:r>
    </w:p>
    <w:p w:rsidR="00E54404" w:rsidRPr="00E54404" w:rsidRDefault="00E54404" w:rsidP="00E54404">
      <w:pPr>
        <w:pStyle w:val="a3"/>
        <w:ind w:firstLine="567"/>
        <w:jc w:val="both"/>
        <w:rPr>
          <w:sz w:val="24"/>
          <w:szCs w:val="24"/>
        </w:rPr>
      </w:pPr>
      <w:r w:rsidRPr="00E54404">
        <w:rPr>
          <w:sz w:val="24"/>
          <w:szCs w:val="24"/>
        </w:rPr>
        <w:t xml:space="preserve">Eructation is ejection of swallowed air from the stomach and gases (hydrogen sulfide, carbon dioxide, methane) if they have been formed in the stomach as a result </w:t>
      </w:r>
      <w:proofErr w:type="gramStart"/>
      <w:r w:rsidRPr="00E54404">
        <w:rPr>
          <w:sz w:val="24"/>
          <w:szCs w:val="24"/>
        </w:rPr>
        <w:t>of  impaired</w:t>
      </w:r>
      <w:proofErr w:type="gramEnd"/>
      <w:r w:rsidRPr="00E54404">
        <w:rPr>
          <w:sz w:val="24"/>
          <w:szCs w:val="24"/>
        </w:rPr>
        <w:t xml:space="preserve"> digestion. It is observed in disturbed </w:t>
      </w:r>
      <w:proofErr w:type="spellStart"/>
      <w:r w:rsidRPr="00E54404">
        <w:rPr>
          <w:sz w:val="24"/>
          <w:szCs w:val="24"/>
        </w:rPr>
        <w:t>secretory</w:t>
      </w:r>
      <w:proofErr w:type="spellEnd"/>
      <w:r w:rsidRPr="00E54404">
        <w:rPr>
          <w:sz w:val="24"/>
          <w:szCs w:val="24"/>
        </w:rPr>
        <w:t xml:space="preserve"> and motor functions of the stomach. Eructation occurs as follows: in case of an open </w:t>
      </w:r>
      <w:proofErr w:type="spellStart"/>
      <w:r w:rsidRPr="00E54404">
        <w:rPr>
          <w:sz w:val="24"/>
          <w:szCs w:val="24"/>
        </w:rPr>
        <w:t>cardia</w:t>
      </w:r>
      <w:proofErr w:type="spellEnd"/>
      <w:r w:rsidRPr="00E54404">
        <w:rPr>
          <w:sz w:val="24"/>
          <w:szCs w:val="24"/>
        </w:rPr>
        <w:t xml:space="preserve"> and spasm of the </w:t>
      </w:r>
      <w:proofErr w:type="gramStart"/>
      <w:r w:rsidRPr="00E54404">
        <w:rPr>
          <w:sz w:val="24"/>
          <w:szCs w:val="24"/>
        </w:rPr>
        <w:t>pylorus  the</w:t>
      </w:r>
      <w:proofErr w:type="gramEnd"/>
      <w:r w:rsidRPr="00E54404">
        <w:rPr>
          <w:sz w:val="24"/>
          <w:szCs w:val="24"/>
        </w:rPr>
        <w:t xml:space="preserve"> diaphragm, which lowers on inhalation, and the tense abdominal muscles press on the stomach; some part is also played by the  contraction of the </w:t>
      </w:r>
      <w:proofErr w:type="spellStart"/>
      <w:r w:rsidRPr="00E54404">
        <w:rPr>
          <w:sz w:val="24"/>
          <w:szCs w:val="24"/>
        </w:rPr>
        <w:t>stomch</w:t>
      </w:r>
      <w:proofErr w:type="spellEnd"/>
      <w:r w:rsidRPr="00E54404">
        <w:rPr>
          <w:sz w:val="24"/>
          <w:szCs w:val="24"/>
        </w:rPr>
        <w:t xml:space="preserve"> walls. </w:t>
      </w:r>
      <w:proofErr w:type="gramStart"/>
      <w:r w:rsidRPr="00E54404">
        <w:rPr>
          <w:sz w:val="24"/>
          <w:szCs w:val="24"/>
        </w:rPr>
        <w:t>These  phenomena</w:t>
      </w:r>
      <w:proofErr w:type="gramEnd"/>
      <w:r w:rsidRPr="00E54404">
        <w:rPr>
          <w:sz w:val="24"/>
          <w:szCs w:val="24"/>
        </w:rPr>
        <w:t xml:space="preserve"> are most probably produced by  reflexes originating in the stomach or the  peritoneum. </w:t>
      </w:r>
    </w:p>
    <w:p w:rsidR="00E54404" w:rsidRPr="00E54404" w:rsidRDefault="00E54404" w:rsidP="00E54404">
      <w:pPr>
        <w:pStyle w:val="a3"/>
        <w:ind w:firstLine="567"/>
        <w:jc w:val="both"/>
        <w:rPr>
          <w:sz w:val="24"/>
          <w:szCs w:val="24"/>
        </w:rPr>
      </w:pPr>
      <w:proofErr w:type="spellStart"/>
      <w:r w:rsidRPr="00E54404">
        <w:rPr>
          <w:sz w:val="24"/>
          <w:szCs w:val="24"/>
        </w:rPr>
        <w:t>Singultus</w:t>
      </w:r>
      <w:proofErr w:type="spellEnd"/>
      <w:r w:rsidRPr="00E54404">
        <w:rPr>
          <w:sz w:val="24"/>
          <w:szCs w:val="24"/>
        </w:rPr>
        <w:t xml:space="preserve"> is reflex act which results </w:t>
      </w:r>
      <w:proofErr w:type="gramStart"/>
      <w:r w:rsidRPr="00E54404">
        <w:rPr>
          <w:sz w:val="24"/>
          <w:szCs w:val="24"/>
        </w:rPr>
        <w:t>from  irritation</w:t>
      </w:r>
      <w:proofErr w:type="gramEnd"/>
      <w:r w:rsidRPr="00E54404">
        <w:rPr>
          <w:sz w:val="24"/>
          <w:szCs w:val="24"/>
        </w:rPr>
        <w:t xml:space="preserve"> of receptors in  diaphragm and abdominal cavity organs. Diaphragm, abdominal press muscles and </w:t>
      </w:r>
      <w:proofErr w:type="gramStart"/>
      <w:r w:rsidRPr="00E54404">
        <w:rPr>
          <w:sz w:val="24"/>
          <w:szCs w:val="24"/>
        </w:rPr>
        <w:t>stomach  contract</w:t>
      </w:r>
      <w:proofErr w:type="gramEnd"/>
      <w:r w:rsidRPr="00E54404">
        <w:rPr>
          <w:sz w:val="24"/>
          <w:szCs w:val="24"/>
        </w:rPr>
        <w:t xml:space="preserve">  and air  goes out rapidly through true  glottis. </w:t>
      </w:r>
    </w:p>
    <w:p w:rsidR="00E54404" w:rsidRPr="00E54404" w:rsidRDefault="00E54404" w:rsidP="00E54404">
      <w:pPr>
        <w:pStyle w:val="a3"/>
        <w:ind w:firstLine="567"/>
        <w:jc w:val="both"/>
        <w:rPr>
          <w:sz w:val="24"/>
          <w:szCs w:val="24"/>
        </w:rPr>
      </w:pPr>
      <w:r w:rsidRPr="00E54404">
        <w:rPr>
          <w:sz w:val="24"/>
          <w:szCs w:val="24"/>
        </w:rPr>
        <w:t xml:space="preserve">Nausea is often a </w:t>
      </w:r>
      <w:proofErr w:type="spellStart"/>
      <w:r w:rsidRPr="00E54404">
        <w:rPr>
          <w:sz w:val="24"/>
          <w:szCs w:val="24"/>
        </w:rPr>
        <w:t>prodrome</w:t>
      </w:r>
      <w:proofErr w:type="spellEnd"/>
      <w:r w:rsidRPr="00E54404">
        <w:rPr>
          <w:sz w:val="24"/>
          <w:szCs w:val="24"/>
        </w:rPr>
        <w:t xml:space="preserve"> of vomiting. It is the conscious recognition of subconscious excitation in an area of the medulla oblongata closely associated with or part of the vomiting center. Nausea can be caused by </w:t>
      </w:r>
      <w:proofErr w:type="spellStart"/>
      <w:r w:rsidRPr="00E54404">
        <w:rPr>
          <w:sz w:val="24"/>
          <w:szCs w:val="24"/>
        </w:rPr>
        <w:t>irritative</w:t>
      </w:r>
      <w:proofErr w:type="spellEnd"/>
      <w:r w:rsidRPr="00E54404">
        <w:rPr>
          <w:sz w:val="24"/>
          <w:szCs w:val="24"/>
        </w:rPr>
        <w:t xml:space="preserve"> impulses coming from the gastrointestinal tract, originating in the lower brain associated with motion sickness or impulses from the cerebral cortex to initiate vomiting. But occasionally vomiting occurs without the </w:t>
      </w:r>
      <w:proofErr w:type="spellStart"/>
      <w:r w:rsidRPr="00E54404">
        <w:rPr>
          <w:sz w:val="24"/>
          <w:szCs w:val="24"/>
        </w:rPr>
        <w:t>prodromal</w:t>
      </w:r>
      <w:proofErr w:type="spellEnd"/>
      <w:r w:rsidRPr="00E54404">
        <w:rPr>
          <w:sz w:val="24"/>
          <w:szCs w:val="24"/>
        </w:rPr>
        <w:t xml:space="preserve"> sensation of nausea. So, only certain portions of the vomiting centers are associated with the sensation of nausea. Nausea is accompanied by </w:t>
      </w:r>
      <w:proofErr w:type="spellStart"/>
      <w:r w:rsidRPr="00E54404">
        <w:rPr>
          <w:sz w:val="24"/>
          <w:szCs w:val="24"/>
        </w:rPr>
        <w:t>hypersalivation</w:t>
      </w:r>
      <w:proofErr w:type="spellEnd"/>
      <w:r w:rsidRPr="00E54404">
        <w:rPr>
          <w:sz w:val="24"/>
          <w:szCs w:val="24"/>
        </w:rPr>
        <w:t>, general weakness, paleness, cooling of extremities, decreased blood pressure (</w:t>
      </w:r>
      <w:proofErr w:type="spellStart"/>
      <w:r w:rsidRPr="00E54404">
        <w:rPr>
          <w:sz w:val="24"/>
          <w:szCs w:val="24"/>
        </w:rPr>
        <w:t>vagus</w:t>
      </w:r>
      <w:proofErr w:type="spellEnd"/>
      <w:r w:rsidRPr="00E54404">
        <w:rPr>
          <w:sz w:val="24"/>
          <w:szCs w:val="24"/>
        </w:rPr>
        <w:t xml:space="preserve"> nerve stimulation). </w:t>
      </w:r>
    </w:p>
    <w:p w:rsidR="00E54404" w:rsidRPr="00E54404" w:rsidRDefault="00E54404" w:rsidP="00E54404">
      <w:pPr>
        <w:pStyle w:val="a3"/>
        <w:ind w:firstLine="567"/>
        <w:jc w:val="both"/>
        <w:rPr>
          <w:sz w:val="24"/>
          <w:szCs w:val="24"/>
        </w:rPr>
      </w:pPr>
      <w:r w:rsidRPr="00E54404">
        <w:rPr>
          <w:sz w:val="24"/>
          <w:szCs w:val="24"/>
        </w:rPr>
        <w:t xml:space="preserve">Vomiting is </w:t>
      </w:r>
      <w:proofErr w:type="spellStart"/>
      <w:r w:rsidRPr="00E54404">
        <w:rPr>
          <w:sz w:val="24"/>
          <w:szCs w:val="24"/>
        </w:rPr>
        <w:t>defence</w:t>
      </w:r>
      <w:proofErr w:type="spellEnd"/>
      <w:r w:rsidRPr="00E54404">
        <w:rPr>
          <w:sz w:val="24"/>
          <w:szCs w:val="24"/>
        </w:rPr>
        <w:t xml:space="preserve"> reaction serving for removal from the organism of harmful substances getting into the stomach. But in a number of diseases (peritonitis, meningitis, acute infectious diseases, hyperthermia, tumors of the brain, cerebral hemorrhage) vomiting is of pathological character and </w:t>
      </w:r>
      <w:proofErr w:type="gramStart"/>
      <w:r w:rsidRPr="00E54404">
        <w:rPr>
          <w:sz w:val="24"/>
          <w:szCs w:val="24"/>
        </w:rPr>
        <w:t>exhausts  the</w:t>
      </w:r>
      <w:proofErr w:type="gramEnd"/>
      <w:r w:rsidRPr="00E54404">
        <w:rPr>
          <w:sz w:val="24"/>
          <w:szCs w:val="24"/>
        </w:rPr>
        <w:t xml:space="preserve"> organism. Frequent and excessive </w:t>
      </w:r>
      <w:proofErr w:type="gramStart"/>
      <w:r w:rsidRPr="00E54404">
        <w:rPr>
          <w:sz w:val="24"/>
          <w:szCs w:val="24"/>
        </w:rPr>
        <w:t>vomiting  (</w:t>
      </w:r>
      <w:proofErr w:type="gramEnd"/>
      <w:r w:rsidRPr="00E54404">
        <w:rPr>
          <w:sz w:val="24"/>
          <w:szCs w:val="24"/>
        </w:rPr>
        <w:t xml:space="preserve">toxic dyspepsia in infants, </w:t>
      </w:r>
      <w:proofErr w:type="spellStart"/>
      <w:r w:rsidRPr="00E54404">
        <w:rPr>
          <w:sz w:val="24"/>
          <w:szCs w:val="24"/>
        </w:rPr>
        <w:t>toxicosis</w:t>
      </w:r>
      <w:proofErr w:type="spellEnd"/>
      <w:r w:rsidRPr="00E54404">
        <w:rPr>
          <w:sz w:val="24"/>
          <w:szCs w:val="24"/>
        </w:rPr>
        <w:t xml:space="preserve"> of pregnancy) causes severe changes in the </w:t>
      </w:r>
      <w:proofErr w:type="spellStart"/>
      <w:r w:rsidRPr="00E54404">
        <w:rPr>
          <w:sz w:val="24"/>
          <w:szCs w:val="24"/>
        </w:rPr>
        <w:t>organism:dehydration</w:t>
      </w:r>
      <w:proofErr w:type="spellEnd"/>
      <w:r w:rsidRPr="00E54404">
        <w:rPr>
          <w:sz w:val="24"/>
          <w:szCs w:val="24"/>
        </w:rPr>
        <w:t xml:space="preserve">, loss of a large amount of electrolytes and hydrochloric acid, disturbances  in the acid- base equilibrium, changes in the blood circulation and activity of the respiratory system, etc. </w:t>
      </w:r>
    </w:p>
    <w:p w:rsidR="00E54404" w:rsidRPr="00E54404" w:rsidRDefault="00E54404" w:rsidP="00E54404">
      <w:pPr>
        <w:pStyle w:val="a3"/>
        <w:ind w:firstLine="567"/>
        <w:jc w:val="both"/>
        <w:rPr>
          <w:sz w:val="24"/>
          <w:szCs w:val="24"/>
        </w:rPr>
      </w:pPr>
      <w:r w:rsidRPr="00E54404">
        <w:rPr>
          <w:sz w:val="24"/>
          <w:szCs w:val="24"/>
        </w:rPr>
        <w:t xml:space="preserve">Frequently vomiting occurs as a result of chemical or mechanical irritation of receptors of the stomach (inferior food- stuffs and toxins, excessive filling and </w:t>
      </w:r>
      <w:proofErr w:type="spellStart"/>
      <w:r w:rsidRPr="00E54404">
        <w:rPr>
          <w:sz w:val="24"/>
          <w:szCs w:val="24"/>
        </w:rPr>
        <w:t>overdistension</w:t>
      </w:r>
      <w:proofErr w:type="spellEnd"/>
      <w:r w:rsidRPr="00E54404">
        <w:rPr>
          <w:sz w:val="24"/>
          <w:szCs w:val="24"/>
        </w:rPr>
        <w:t xml:space="preserve"> of the stomach). </w:t>
      </w:r>
      <w:proofErr w:type="spellStart"/>
      <w:r w:rsidRPr="00E54404">
        <w:rPr>
          <w:sz w:val="24"/>
          <w:szCs w:val="24"/>
        </w:rPr>
        <w:t>Reflexogenic</w:t>
      </w:r>
      <w:proofErr w:type="spellEnd"/>
      <w:r w:rsidRPr="00E54404">
        <w:rPr>
          <w:sz w:val="24"/>
          <w:szCs w:val="24"/>
        </w:rPr>
        <w:t xml:space="preserve"> zones of the vomiting are localized also in the posterior wall of the throat, in the </w:t>
      </w:r>
      <w:proofErr w:type="spellStart"/>
      <w:r w:rsidRPr="00E54404">
        <w:rPr>
          <w:sz w:val="24"/>
          <w:szCs w:val="24"/>
        </w:rPr>
        <w:t>ileocecal</w:t>
      </w:r>
      <w:proofErr w:type="spellEnd"/>
      <w:r w:rsidRPr="00E54404">
        <w:rPr>
          <w:sz w:val="24"/>
          <w:szCs w:val="24"/>
        </w:rPr>
        <w:t xml:space="preserve"> area. Besides, impulses from peritoneum, uterus, kidneys, liver and other organs to the central nervous system may cause vomiting. Vomiting also may be of central (increased intracranial pressure, uremia) or </w:t>
      </w:r>
      <w:proofErr w:type="gramStart"/>
      <w:r w:rsidRPr="00E54404">
        <w:rPr>
          <w:sz w:val="24"/>
          <w:szCs w:val="24"/>
        </w:rPr>
        <w:t>conditioned  reflex</w:t>
      </w:r>
      <w:proofErr w:type="gramEnd"/>
      <w:r w:rsidRPr="00E54404">
        <w:rPr>
          <w:sz w:val="24"/>
          <w:szCs w:val="24"/>
        </w:rPr>
        <w:t xml:space="preserve"> character. </w:t>
      </w:r>
    </w:p>
    <w:p w:rsidR="00E54404" w:rsidRPr="00E54404" w:rsidRDefault="00E54404" w:rsidP="00E54404">
      <w:pPr>
        <w:pStyle w:val="a3"/>
        <w:ind w:firstLine="567"/>
        <w:jc w:val="both"/>
        <w:rPr>
          <w:sz w:val="24"/>
          <w:szCs w:val="24"/>
        </w:rPr>
      </w:pPr>
      <w:r w:rsidRPr="00E54404">
        <w:rPr>
          <w:sz w:val="24"/>
          <w:szCs w:val="24"/>
        </w:rPr>
        <w:t xml:space="preserve">Once the vomiting center (in the medulla </w:t>
      </w:r>
      <w:proofErr w:type="gramStart"/>
      <w:r w:rsidRPr="00E54404">
        <w:rPr>
          <w:sz w:val="24"/>
          <w:szCs w:val="24"/>
        </w:rPr>
        <w:t>oblongata )</w:t>
      </w:r>
      <w:proofErr w:type="gramEnd"/>
      <w:r w:rsidRPr="00E54404">
        <w:rPr>
          <w:sz w:val="24"/>
          <w:szCs w:val="24"/>
        </w:rPr>
        <w:t xml:space="preserve">have been sufficiently stimulated, the vomiting act begins-a deep inhalation, strong contraction of the abdominal muscles,  sharp </w:t>
      </w:r>
      <w:r w:rsidRPr="00E54404">
        <w:rPr>
          <w:sz w:val="24"/>
          <w:szCs w:val="24"/>
        </w:rPr>
        <w:lastRenderedPageBreak/>
        <w:t xml:space="preserve">descent of the diaphragm (with closure  of the pylorus, contraction of the stomach  and opening of </w:t>
      </w:r>
      <w:proofErr w:type="spellStart"/>
      <w:r w:rsidRPr="00E54404">
        <w:rPr>
          <w:sz w:val="24"/>
          <w:szCs w:val="24"/>
        </w:rPr>
        <w:t>cardia</w:t>
      </w:r>
      <w:proofErr w:type="spellEnd"/>
      <w:r w:rsidRPr="00E54404">
        <w:rPr>
          <w:sz w:val="24"/>
          <w:szCs w:val="24"/>
        </w:rPr>
        <w:t xml:space="preserve">)and ejection of the food  from the stomach through the esophagus into the oral cavity and to the exterior. The lowering of the epiglottis, rise of the larynx and </w:t>
      </w:r>
      <w:proofErr w:type="gramStart"/>
      <w:r w:rsidRPr="00E54404">
        <w:rPr>
          <w:sz w:val="24"/>
          <w:szCs w:val="24"/>
        </w:rPr>
        <w:t>closure  of</w:t>
      </w:r>
      <w:proofErr w:type="gramEnd"/>
      <w:r w:rsidRPr="00E54404">
        <w:rPr>
          <w:sz w:val="24"/>
          <w:szCs w:val="24"/>
        </w:rPr>
        <w:t xml:space="preserve"> the </w:t>
      </w:r>
      <w:proofErr w:type="spellStart"/>
      <w:r w:rsidRPr="00E54404">
        <w:rPr>
          <w:sz w:val="24"/>
          <w:szCs w:val="24"/>
        </w:rPr>
        <w:t>rima</w:t>
      </w:r>
      <w:proofErr w:type="spellEnd"/>
      <w:r w:rsidRPr="00E54404">
        <w:rPr>
          <w:sz w:val="24"/>
          <w:szCs w:val="24"/>
        </w:rPr>
        <w:t xml:space="preserve"> </w:t>
      </w:r>
      <w:proofErr w:type="spellStart"/>
      <w:r w:rsidRPr="00E54404">
        <w:rPr>
          <w:sz w:val="24"/>
          <w:szCs w:val="24"/>
        </w:rPr>
        <w:t>glottidis</w:t>
      </w:r>
      <w:proofErr w:type="spellEnd"/>
      <w:r w:rsidRPr="00E54404">
        <w:rPr>
          <w:sz w:val="24"/>
          <w:szCs w:val="24"/>
        </w:rPr>
        <w:t xml:space="preserve"> prevent the vomit from  gaining entrance into the respiratory tract. </w:t>
      </w:r>
      <w:proofErr w:type="gramStart"/>
      <w:r w:rsidRPr="00E54404">
        <w:rPr>
          <w:sz w:val="24"/>
          <w:szCs w:val="24"/>
        </w:rPr>
        <w:t>Contraction</w:t>
      </w:r>
      <w:proofErr w:type="gramEnd"/>
      <w:r w:rsidRPr="00E54404">
        <w:rPr>
          <w:sz w:val="24"/>
          <w:szCs w:val="24"/>
        </w:rPr>
        <w:t xml:space="preserve"> of the muscles which raise the soft palate prevent the vomit from entering the nasal cavity. Severe vomiting is accompanied by excessive intestinal peristalsis, sometimes in the opposite direction (</w:t>
      </w:r>
      <w:proofErr w:type="spellStart"/>
      <w:r w:rsidRPr="00E54404">
        <w:rPr>
          <w:sz w:val="24"/>
          <w:szCs w:val="24"/>
        </w:rPr>
        <w:t>antiperistalsis</w:t>
      </w:r>
      <w:proofErr w:type="spellEnd"/>
      <w:r w:rsidRPr="00E54404">
        <w:rPr>
          <w:sz w:val="24"/>
          <w:szCs w:val="24"/>
        </w:rPr>
        <w:t>).In such cases the ejected food may contain bile from the duodenum.</w:t>
      </w:r>
    </w:p>
    <w:p w:rsidR="00E54404" w:rsidRPr="00E54404" w:rsidRDefault="00E54404" w:rsidP="00E54404">
      <w:pPr>
        <w:pStyle w:val="a3"/>
        <w:ind w:firstLine="567"/>
        <w:jc w:val="both"/>
        <w:rPr>
          <w:sz w:val="24"/>
          <w:szCs w:val="24"/>
        </w:rPr>
      </w:pPr>
      <w:r w:rsidRPr="00E54404">
        <w:rPr>
          <w:sz w:val="24"/>
          <w:szCs w:val="24"/>
        </w:rPr>
        <w:t xml:space="preserve">Reservoir function of the stomach is closely connected with its tone and peristalsis. All the processes resulting in weakened tone and peristalsis, as well as operations on the stomach (stomach resection, formation of the artificial </w:t>
      </w:r>
      <w:proofErr w:type="spellStart"/>
      <w:r w:rsidRPr="00E54404">
        <w:rPr>
          <w:sz w:val="24"/>
          <w:szCs w:val="24"/>
        </w:rPr>
        <w:t>anastomosis</w:t>
      </w:r>
      <w:proofErr w:type="spellEnd"/>
      <w:r w:rsidRPr="00E54404">
        <w:rPr>
          <w:sz w:val="24"/>
          <w:szCs w:val="24"/>
        </w:rPr>
        <w:t xml:space="preserve"> between stomach and intestine) cause disturbances in the reservoir function. The gastric wall becomes thinner, its cavity is dilated, evacuation of the food and gases from the stomach into duodenum is impeded, the processes of fermentation and putrefaction are intensified, the amount of gases in the stomach is increased, </w:t>
      </w:r>
      <w:proofErr w:type="spellStart"/>
      <w:proofErr w:type="gramStart"/>
      <w:r w:rsidRPr="00E54404">
        <w:rPr>
          <w:sz w:val="24"/>
          <w:szCs w:val="24"/>
        </w:rPr>
        <w:t>pyrosis</w:t>
      </w:r>
      <w:proofErr w:type="spellEnd"/>
      <w:proofErr w:type="gramEnd"/>
      <w:r w:rsidRPr="00E54404">
        <w:rPr>
          <w:sz w:val="24"/>
          <w:szCs w:val="24"/>
        </w:rPr>
        <w:t xml:space="preserve"> and eructation become frequent.</w:t>
      </w:r>
    </w:p>
    <w:p w:rsidR="00E54404" w:rsidRPr="00E54404" w:rsidRDefault="00E54404" w:rsidP="00E54404">
      <w:pPr>
        <w:pStyle w:val="a3"/>
        <w:ind w:firstLine="567"/>
        <w:jc w:val="both"/>
        <w:rPr>
          <w:sz w:val="24"/>
          <w:szCs w:val="24"/>
        </w:rPr>
      </w:pPr>
      <w:r w:rsidRPr="00E54404">
        <w:rPr>
          <w:sz w:val="24"/>
          <w:szCs w:val="24"/>
        </w:rPr>
        <w:t>Normally absorptive function of the stomach is weak. Atonia and lesion to the gastric wall, gastritis are accompanied by increased absorptive function; high - molecular substances (polypeptides) and toxins easily pass into the blood.</w:t>
      </w:r>
    </w:p>
    <w:p w:rsidR="00E54404" w:rsidRPr="00E54404" w:rsidRDefault="00E54404" w:rsidP="00E54404">
      <w:pPr>
        <w:pStyle w:val="a3"/>
        <w:ind w:firstLine="567"/>
        <w:jc w:val="both"/>
        <w:rPr>
          <w:sz w:val="24"/>
          <w:szCs w:val="24"/>
        </w:rPr>
      </w:pPr>
      <w:r w:rsidRPr="00E54404">
        <w:rPr>
          <w:sz w:val="24"/>
          <w:szCs w:val="24"/>
        </w:rPr>
        <w:t>Pathological processes in the stomach cause also disturbances in its excretory function.</w:t>
      </w:r>
    </w:p>
    <w:p w:rsidR="00E54404" w:rsidRPr="00E54404" w:rsidRDefault="00E54404" w:rsidP="00E54404">
      <w:pPr>
        <w:pStyle w:val="a3"/>
        <w:ind w:firstLine="567"/>
        <w:jc w:val="both"/>
        <w:rPr>
          <w:sz w:val="24"/>
          <w:szCs w:val="24"/>
        </w:rPr>
      </w:pPr>
      <w:r w:rsidRPr="00E54404">
        <w:rPr>
          <w:sz w:val="24"/>
          <w:szCs w:val="24"/>
        </w:rPr>
        <w:t xml:space="preserve">In the chronic purulent inflammatory processes secretion of the gastric juice continues ceaselessly, content of hydrochloric acid in it is decreased (or it is absent), but it contains a large amount of nitrogen - bearing organic substances which in intestine are repeatedly absorbed into the blood. However, the absorption rate lags behind the rate of excretion. Loss of nitrogen - containing substances by this way is one of the main </w:t>
      </w:r>
      <w:proofErr w:type="spellStart"/>
      <w:r w:rsidRPr="00E54404">
        <w:rPr>
          <w:sz w:val="24"/>
          <w:szCs w:val="24"/>
        </w:rPr>
        <w:t>pathogenetic</w:t>
      </w:r>
      <w:proofErr w:type="spellEnd"/>
      <w:r w:rsidRPr="00E54404">
        <w:rPr>
          <w:sz w:val="24"/>
          <w:szCs w:val="24"/>
        </w:rPr>
        <w:t xml:space="preserve"> mechanisms of </w:t>
      </w:r>
      <w:proofErr w:type="spellStart"/>
      <w:r w:rsidRPr="00E54404">
        <w:rPr>
          <w:sz w:val="24"/>
          <w:szCs w:val="24"/>
        </w:rPr>
        <w:t>cachexia</w:t>
      </w:r>
      <w:proofErr w:type="spellEnd"/>
      <w:r w:rsidRPr="00E54404">
        <w:rPr>
          <w:sz w:val="24"/>
          <w:szCs w:val="24"/>
        </w:rPr>
        <w:t xml:space="preserve"> connected with </w:t>
      </w:r>
      <w:proofErr w:type="gramStart"/>
      <w:r w:rsidRPr="00E54404">
        <w:rPr>
          <w:sz w:val="24"/>
          <w:szCs w:val="24"/>
        </w:rPr>
        <w:t>chronic  inflammatory</w:t>
      </w:r>
      <w:proofErr w:type="gramEnd"/>
      <w:r w:rsidRPr="00E54404">
        <w:rPr>
          <w:sz w:val="24"/>
          <w:szCs w:val="24"/>
        </w:rPr>
        <w:t xml:space="preserve"> processes .</w:t>
      </w:r>
    </w:p>
    <w:p w:rsidR="00E54404" w:rsidRPr="00E54404" w:rsidRDefault="00E54404" w:rsidP="00E54404">
      <w:pPr>
        <w:pStyle w:val="a3"/>
        <w:ind w:firstLine="567"/>
        <w:jc w:val="both"/>
        <w:rPr>
          <w:sz w:val="24"/>
          <w:szCs w:val="24"/>
        </w:rPr>
      </w:pPr>
      <w:r w:rsidRPr="00E54404">
        <w:rPr>
          <w:sz w:val="24"/>
          <w:szCs w:val="24"/>
        </w:rPr>
        <w:t>Peptic ulcer of the stomach and duodenum is caused by the following factors;</w:t>
      </w:r>
    </w:p>
    <w:p w:rsidR="00E54404" w:rsidRPr="00E54404" w:rsidRDefault="00E54404" w:rsidP="00E54404">
      <w:pPr>
        <w:pStyle w:val="a3"/>
        <w:numPr>
          <w:ilvl w:val="0"/>
          <w:numId w:val="11"/>
        </w:numPr>
        <w:jc w:val="both"/>
        <w:rPr>
          <w:sz w:val="24"/>
          <w:szCs w:val="24"/>
        </w:rPr>
      </w:pPr>
      <w:proofErr w:type="spellStart"/>
      <w:r w:rsidRPr="00E54404">
        <w:rPr>
          <w:sz w:val="24"/>
          <w:szCs w:val="24"/>
        </w:rPr>
        <w:t>neuregenic</w:t>
      </w:r>
      <w:proofErr w:type="spellEnd"/>
      <w:r w:rsidRPr="00E54404">
        <w:rPr>
          <w:sz w:val="24"/>
          <w:szCs w:val="24"/>
        </w:rPr>
        <w:t xml:space="preserve"> agents (psycho – emotional strain, negative emotions, hard brain-work);</w:t>
      </w:r>
    </w:p>
    <w:p w:rsidR="00E54404" w:rsidRPr="00E54404" w:rsidRDefault="00E54404" w:rsidP="00E54404">
      <w:pPr>
        <w:pStyle w:val="a3"/>
        <w:numPr>
          <w:ilvl w:val="0"/>
          <w:numId w:val="11"/>
        </w:numPr>
        <w:jc w:val="both"/>
        <w:rPr>
          <w:sz w:val="24"/>
          <w:szCs w:val="24"/>
        </w:rPr>
      </w:pPr>
      <w:r w:rsidRPr="00E54404">
        <w:rPr>
          <w:sz w:val="24"/>
          <w:szCs w:val="24"/>
        </w:rPr>
        <w:t xml:space="preserve">alimentary factors (disorders in the dietary regimen, coarse food); </w:t>
      </w:r>
    </w:p>
    <w:p w:rsidR="00E54404" w:rsidRPr="00E54404" w:rsidRDefault="00E54404" w:rsidP="00E54404">
      <w:pPr>
        <w:pStyle w:val="a3"/>
        <w:numPr>
          <w:ilvl w:val="0"/>
          <w:numId w:val="11"/>
        </w:numPr>
        <w:jc w:val="both"/>
        <w:rPr>
          <w:sz w:val="24"/>
          <w:szCs w:val="24"/>
        </w:rPr>
      </w:pPr>
      <w:r w:rsidRPr="00E54404">
        <w:rPr>
          <w:sz w:val="24"/>
          <w:szCs w:val="24"/>
        </w:rPr>
        <w:t xml:space="preserve">pharmacological agents –sodium </w:t>
      </w:r>
      <w:proofErr w:type="spellStart"/>
      <w:r w:rsidRPr="00E54404">
        <w:rPr>
          <w:sz w:val="24"/>
          <w:szCs w:val="24"/>
        </w:rPr>
        <w:t>salisylate</w:t>
      </w:r>
      <w:proofErr w:type="spellEnd"/>
      <w:r w:rsidRPr="00E54404">
        <w:rPr>
          <w:sz w:val="24"/>
          <w:szCs w:val="24"/>
        </w:rPr>
        <w:t xml:space="preserve"> (damages gastric mucosa directly and causes formation of necrotic foci in it), corticosteroids (promote development of the ulcer,  acting on the gastric secretion  and formation  of the protective mucus), aspirin, </w:t>
      </w:r>
      <w:proofErr w:type="spellStart"/>
      <w:r w:rsidRPr="00E54404">
        <w:rPr>
          <w:sz w:val="24"/>
          <w:szCs w:val="24"/>
        </w:rPr>
        <w:t>cinchophen</w:t>
      </w:r>
      <w:proofErr w:type="spellEnd"/>
      <w:r w:rsidRPr="00E54404">
        <w:rPr>
          <w:sz w:val="24"/>
          <w:szCs w:val="24"/>
        </w:rPr>
        <w:t xml:space="preserve">, </w:t>
      </w:r>
      <w:proofErr w:type="spellStart"/>
      <w:r w:rsidRPr="00E54404">
        <w:rPr>
          <w:sz w:val="24"/>
          <w:szCs w:val="24"/>
        </w:rPr>
        <w:t>pilocarpine</w:t>
      </w:r>
      <w:proofErr w:type="spellEnd"/>
      <w:r w:rsidRPr="00E54404">
        <w:rPr>
          <w:sz w:val="24"/>
          <w:szCs w:val="24"/>
        </w:rPr>
        <w:t xml:space="preserve">, etc.; </w:t>
      </w:r>
    </w:p>
    <w:p w:rsidR="00E54404" w:rsidRPr="00E54404" w:rsidRDefault="00E54404" w:rsidP="00E54404">
      <w:pPr>
        <w:pStyle w:val="a3"/>
        <w:numPr>
          <w:ilvl w:val="0"/>
          <w:numId w:val="11"/>
        </w:numPr>
        <w:jc w:val="both"/>
        <w:rPr>
          <w:sz w:val="24"/>
          <w:szCs w:val="24"/>
        </w:rPr>
      </w:pPr>
      <w:proofErr w:type="gramStart"/>
      <w:r w:rsidRPr="00E54404">
        <w:rPr>
          <w:sz w:val="24"/>
          <w:szCs w:val="24"/>
        </w:rPr>
        <w:t>bad</w:t>
      </w:r>
      <w:proofErr w:type="gramEnd"/>
      <w:r w:rsidRPr="00E54404">
        <w:rPr>
          <w:sz w:val="24"/>
          <w:szCs w:val="24"/>
        </w:rPr>
        <w:t xml:space="preserve"> habits (</w:t>
      </w:r>
      <w:proofErr w:type="spellStart"/>
      <w:r w:rsidRPr="00E54404">
        <w:rPr>
          <w:sz w:val="24"/>
          <w:szCs w:val="24"/>
        </w:rPr>
        <w:t>alcholism</w:t>
      </w:r>
      <w:proofErr w:type="spellEnd"/>
      <w:r w:rsidRPr="00E54404">
        <w:rPr>
          <w:sz w:val="24"/>
          <w:szCs w:val="24"/>
        </w:rPr>
        <w:t>, smoking).</w:t>
      </w:r>
    </w:p>
    <w:p w:rsidR="00E54404" w:rsidRPr="00E54404" w:rsidRDefault="00E54404" w:rsidP="00E54404">
      <w:pPr>
        <w:pStyle w:val="a3"/>
        <w:ind w:firstLine="567"/>
        <w:jc w:val="both"/>
        <w:rPr>
          <w:sz w:val="24"/>
          <w:szCs w:val="24"/>
        </w:rPr>
      </w:pPr>
      <w:r w:rsidRPr="00E54404">
        <w:rPr>
          <w:sz w:val="24"/>
          <w:szCs w:val="24"/>
        </w:rPr>
        <w:t xml:space="preserve"> In the etiology of the peptic </w:t>
      </w:r>
      <w:proofErr w:type="gramStart"/>
      <w:r w:rsidRPr="00E54404">
        <w:rPr>
          <w:sz w:val="24"/>
          <w:szCs w:val="24"/>
        </w:rPr>
        <w:t>ulcer  hereditary</w:t>
      </w:r>
      <w:proofErr w:type="gramEnd"/>
      <w:r w:rsidRPr="00E54404">
        <w:rPr>
          <w:sz w:val="24"/>
          <w:szCs w:val="24"/>
        </w:rPr>
        <w:t xml:space="preserve">  and  constitutional   predisposition   plays a certain  part. It </w:t>
      </w:r>
      <w:proofErr w:type="gramStart"/>
      <w:r w:rsidRPr="00E54404">
        <w:rPr>
          <w:sz w:val="24"/>
          <w:szCs w:val="24"/>
        </w:rPr>
        <w:t>is  assumed</w:t>
      </w:r>
      <w:proofErr w:type="gramEnd"/>
      <w:r w:rsidRPr="00E54404">
        <w:rPr>
          <w:sz w:val="24"/>
          <w:szCs w:val="24"/>
        </w:rPr>
        <w:t xml:space="preserve"> that  </w:t>
      </w:r>
      <w:proofErr w:type="spellStart"/>
      <w:r w:rsidRPr="00E54404">
        <w:rPr>
          <w:sz w:val="24"/>
          <w:szCs w:val="24"/>
        </w:rPr>
        <w:t>morphofunctional</w:t>
      </w:r>
      <w:proofErr w:type="spellEnd"/>
      <w:r w:rsidRPr="00E54404">
        <w:rPr>
          <w:sz w:val="24"/>
          <w:szCs w:val="24"/>
        </w:rPr>
        <w:t xml:space="preserve">  properties  of the digestive  system and their  regulation  mechanisms are inherited . So, </w:t>
      </w:r>
      <w:proofErr w:type="spellStart"/>
      <w:r w:rsidRPr="00E54404">
        <w:rPr>
          <w:sz w:val="24"/>
          <w:szCs w:val="24"/>
        </w:rPr>
        <w:t>heriditary</w:t>
      </w:r>
      <w:proofErr w:type="spellEnd"/>
      <w:r w:rsidRPr="00E54404">
        <w:rPr>
          <w:sz w:val="24"/>
          <w:szCs w:val="24"/>
        </w:rPr>
        <w:t xml:space="preserve">  predisposition  to the peptic ulcer  is connected  with the  weakness  of the protective  properties  of stomach and  duodenum.</w:t>
      </w:r>
    </w:p>
    <w:p w:rsidR="00E54404" w:rsidRPr="00E54404" w:rsidRDefault="00E54404" w:rsidP="00E54404">
      <w:pPr>
        <w:pStyle w:val="a3"/>
        <w:ind w:firstLine="567"/>
        <w:jc w:val="both"/>
        <w:rPr>
          <w:sz w:val="24"/>
          <w:szCs w:val="24"/>
        </w:rPr>
      </w:pPr>
      <w:r w:rsidRPr="00E54404">
        <w:rPr>
          <w:sz w:val="24"/>
          <w:szCs w:val="24"/>
        </w:rPr>
        <w:t xml:space="preserve">To </w:t>
      </w:r>
      <w:proofErr w:type="spellStart"/>
      <w:r w:rsidRPr="00E54404">
        <w:rPr>
          <w:sz w:val="24"/>
          <w:szCs w:val="24"/>
        </w:rPr>
        <w:t>reproduse</w:t>
      </w:r>
      <w:proofErr w:type="spellEnd"/>
      <w:r w:rsidRPr="00E54404">
        <w:rPr>
          <w:sz w:val="24"/>
          <w:szCs w:val="24"/>
        </w:rPr>
        <w:t xml:space="preserve"> peptic ulcer in </w:t>
      </w:r>
      <w:proofErr w:type="gramStart"/>
      <w:r w:rsidRPr="00E54404">
        <w:rPr>
          <w:sz w:val="24"/>
          <w:szCs w:val="24"/>
        </w:rPr>
        <w:t>experiment  the</w:t>
      </w:r>
      <w:proofErr w:type="gramEnd"/>
      <w:r w:rsidRPr="00E54404">
        <w:rPr>
          <w:sz w:val="24"/>
          <w:szCs w:val="24"/>
        </w:rPr>
        <w:t xml:space="preserve"> following methods are used:</w:t>
      </w:r>
    </w:p>
    <w:p w:rsidR="00E54404" w:rsidRPr="00E54404" w:rsidRDefault="00E54404" w:rsidP="00E54404">
      <w:pPr>
        <w:pStyle w:val="a3"/>
        <w:numPr>
          <w:ilvl w:val="0"/>
          <w:numId w:val="12"/>
        </w:numPr>
        <w:jc w:val="both"/>
        <w:rPr>
          <w:sz w:val="24"/>
          <w:szCs w:val="24"/>
        </w:rPr>
      </w:pPr>
      <w:r w:rsidRPr="00E54404">
        <w:rPr>
          <w:sz w:val="24"/>
          <w:szCs w:val="24"/>
        </w:rPr>
        <w:t xml:space="preserve">Damage to gastric mucosa by physical or chemical irritants (hot water, </w:t>
      </w:r>
      <w:proofErr w:type="spellStart"/>
      <w:r w:rsidRPr="00E54404">
        <w:rPr>
          <w:sz w:val="24"/>
          <w:szCs w:val="24"/>
        </w:rPr>
        <w:t>argentic</w:t>
      </w:r>
      <w:proofErr w:type="spellEnd"/>
      <w:r w:rsidRPr="00E54404">
        <w:rPr>
          <w:sz w:val="24"/>
          <w:szCs w:val="24"/>
        </w:rPr>
        <w:t xml:space="preserve"> nitrate, croton oil, acids).</w:t>
      </w:r>
    </w:p>
    <w:p w:rsidR="00E54404" w:rsidRPr="00E54404" w:rsidRDefault="00E54404" w:rsidP="00E54404">
      <w:pPr>
        <w:pStyle w:val="a3"/>
        <w:numPr>
          <w:ilvl w:val="0"/>
          <w:numId w:val="12"/>
        </w:numPr>
        <w:jc w:val="both"/>
        <w:rPr>
          <w:sz w:val="24"/>
          <w:szCs w:val="24"/>
        </w:rPr>
      </w:pPr>
      <w:proofErr w:type="gramStart"/>
      <w:r w:rsidRPr="00E54404">
        <w:rPr>
          <w:sz w:val="24"/>
          <w:szCs w:val="24"/>
        </w:rPr>
        <w:t>Disturbances  in</w:t>
      </w:r>
      <w:proofErr w:type="gramEnd"/>
      <w:r w:rsidRPr="00E54404">
        <w:rPr>
          <w:sz w:val="24"/>
          <w:szCs w:val="24"/>
        </w:rPr>
        <w:t xml:space="preserve">  blood circulation in the wall of stomach  or duodenum (ligation, embolism  or </w:t>
      </w:r>
      <w:proofErr w:type="spellStart"/>
      <w:r w:rsidRPr="00E54404">
        <w:rPr>
          <w:sz w:val="24"/>
          <w:szCs w:val="24"/>
        </w:rPr>
        <w:t>sclerosing</w:t>
      </w:r>
      <w:proofErr w:type="spellEnd"/>
      <w:r w:rsidRPr="00E54404">
        <w:rPr>
          <w:sz w:val="24"/>
          <w:szCs w:val="24"/>
        </w:rPr>
        <w:t xml:space="preserve">  of vessels).</w:t>
      </w:r>
    </w:p>
    <w:p w:rsidR="00E54404" w:rsidRPr="00E54404" w:rsidRDefault="00E54404" w:rsidP="00E54404">
      <w:pPr>
        <w:numPr>
          <w:ilvl w:val="0"/>
          <w:numId w:val="12"/>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3.Long</w:t>
      </w:r>
      <w:proofErr w:type="gramEnd"/>
      <w:r w:rsidRPr="00E54404">
        <w:rPr>
          <w:rFonts w:ascii="Times New Roman" w:hAnsi="Times New Roman" w:cs="Times New Roman"/>
          <w:sz w:val="24"/>
          <w:szCs w:val="24"/>
          <w:lang w:val="en-US"/>
        </w:rPr>
        <w:t xml:space="preserve"> administration of substances increasing gastric secretion (</w:t>
      </w:r>
      <w:proofErr w:type="spellStart"/>
      <w:r w:rsidRPr="00E54404">
        <w:rPr>
          <w:rFonts w:ascii="Times New Roman" w:hAnsi="Times New Roman" w:cs="Times New Roman"/>
          <w:sz w:val="24"/>
          <w:szCs w:val="24"/>
          <w:lang w:val="en-US"/>
        </w:rPr>
        <w:t>cinchophen</w:t>
      </w:r>
      <w:proofErr w:type="spellEnd"/>
      <w:r w:rsidRPr="00E54404">
        <w:rPr>
          <w:rFonts w:ascii="Times New Roman" w:hAnsi="Times New Roman" w:cs="Times New Roman"/>
          <w:sz w:val="24"/>
          <w:szCs w:val="24"/>
          <w:lang w:val="en-US"/>
        </w:rPr>
        <w:t xml:space="preserve"> , histamine, </w:t>
      </w:r>
      <w:proofErr w:type="spellStart"/>
      <w:r w:rsidRPr="00E54404">
        <w:rPr>
          <w:rFonts w:ascii="Times New Roman" w:hAnsi="Times New Roman" w:cs="Times New Roman"/>
          <w:sz w:val="24"/>
          <w:szCs w:val="24"/>
          <w:lang w:val="en-US"/>
        </w:rPr>
        <w:t>pilocarpine</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physostigmine</w:t>
      </w:r>
      <w:proofErr w:type="spellEnd"/>
      <w:r w:rsidRPr="00E54404">
        <w:rPr>
          <w:rFonts w:ascii="Times New Roman" w:hAnsi="Times New Roman" w:cs="Times New Roman"/>
          <w:sz w:val="24"/>
          <w:szCs w:val="24"/>
          <w:lang w:val="en-US"/>
        </w:rPr>
        <w:t xml:space="preserve"> , </w:t>
      </w:r>
      <w:proofErr w:type="spellStart"/>
      <w:r w:rsidRPr="00E54404">
        <w:rPr>
          <w:rFonts w:ascii="Times New Roman" w:hAnsi="Times New Roman" w:cs="Times New Roman"/>
          <w:sz w:val="24"/>
          <w:szCs w:val="24"/>
          <w:lang w:val="en-US"/>
        </w:rPr>
        <w:t>pentagastrin</w:t>
      </w:r>
      <w:proofErr w:type="spellEnd"/>
      <w:r w:rsidRPr="00E54404">
        <w:rPr>
          <w:rFonts w:ascii="Times New Roman" w:hAnsi="Times New Roman" w:cs="Times New Roman"/>
          <w:sz w:val="24"/>
          <w:szCs w:val="24"/>
          <w:lang w:val="en-US"/>
        </w:rPr>
        <w:t xml:space="preserve">). </w:t>
      </w:r>
    </w:p>
    <w:p w:rsidR="00E54404" w:rsidRPr="00E54404" w:rsidRDefault="00E54404" w:rsidP="00E54404">
      <w:pPr>
        <w:numPr>
          <w:ilvl w:val="0"/>
          <w:numId w:val="12"/>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Chronic stimulation of the </w:t>
      </w:r>
      <w:proofErr w:type="spellStart"/>
      <w:r w:rsidRPr="00E54404">
        <w:rPr>
          <w:rFonts w:ascii="Times New Roman" w:hAnsi="Times New Roman" w:cs="Times New Roman"/>
          <w:sz w:val="24"/>
          <w:szCs w:val="24"/>
          <w:lang w:val="en-US"/>
        </w:rPr>
        <w:t>vagus</w:t>
      </w:r>
      <w:proofErr w:type="spellEnd"/>
      <w:r w:rsidRPr="00E54404">
        <w:rPr>
          <w:rFonts w:ascii="Times New Roman" w:hAnsi="Times New Roman" w:cs="Times New Roman"/>
          <w:sz w:val="24"/>
          <w:szCs w:val="24"/>
          <w:lang w:val="en-US"/>
        </w:rPr>
        <w:t xml:space="preserve"> nerve. </w:t>
      </w:r>
    </w:p>
    <w:p w:rsidR="00E54404" w:rsidRPr="00E54404" w:rsidRDefault="00E54404" w:rsidP="00E54404">
      <w:pPr>
        <w:numPr>
          <w:ilvl w:val="0"/>
          <w:numId w:val="12"/>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Disturbances in the cortical control mechanisms of the gastric function in experimental neuroses.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comparison with other theories the </w:t>
      </w:r>
      <w:proofErr w:type="spellStart"/>
      <w:r w:rsidRPr="00E54404">
        <w:rPr>
          <w:rFonts w:ascii="Times New Roman" w:hAnsi="Times New Roman" w:cs="Times New Roman"/>
          <w:sz w:val="24"/>
          <w:szCs w:val="24"/>
          <w:lang w:val="en-US"/>
        </w:rPr>
        <w:t>corticovisceral</w:t>
      </w:r>
      <w:proofErr w:type="spellEnd"/>
      <w:r w:rsidRPr="00E54404">
        <w:rPr>
          <w:rFonts w:ascii="Times New Roman" w:hAnsi="Times New Roman" w:cs="Times New Roman"/>
          <w:sz w:val="24"/>
          <w:szCs w:val="24"/>
          <w:lang w:val="en-US"/>
        </w:rPr>
        <w:t xml:space="preserve"> theory comes closest to truth. After all, the disturbances that form the basis of the preceding </w:t>
      </w:r>
      <w:proofErr w:type="gramStart"/>
      <w:r w:rsidRPr="00E54404">
        <w:rPr>
          <w:rFonts w:ascii="Times New Roman" w:hAnsi="Times New Roman" w:cs="Times New Roman"/>
          <w:sz w:val="24"/>
          <w:szCs w:val="24"/>
          <w:lang w:val="en-US"/>
        </w:rPr>
        <w:t>theories,</w:t>
      </w:r>
      <w:proofErr w:type="gramEnd"/>
      <w:r w:rsidRPr="00E54404">
        <w:rPr>
          <w:rFonts w:ascii="Times New Roman" w:hAnsi="Times New Roman" w:cs="Times New Roman"/>
          <w:sz w:val="24"/>
          <w:szCs w:val="24"/>
          <w:lang w:val="en-US"/>
        </w:rPr>
        <w:t xml:space="preserve"> also may be explained from the standpoint of the changes in the </w:t>
      </w:r>
      <w:proofErr w:type="spellStart"/>
      <w:r w:rsidRPr="00E54404">
        <w:rPr>
          <w:rFonts w:ascii="Times New Roman" w:hAnsi="Times New Roman" w:cs="Times New Roman"/>
          <w:sz w:val="24"/>
          <w:szCs w:val="24"/>
          <w:lang w:val="en-US"/>
        </w:rPr>
        <w:t>corticovisceral</w:t>
      </w:r>
      <w:proofErr w:type="spellEnd"/>
      <w:r w:rsidRPr="00E54404">
        <w:rPr>
          <w:rFonts w:ascii="Times New Roman" w:hAnsi="Times New Roman" w:cs="Times New Roman"/>
          <w:sz w:val="24"/>
          <w:szCs w:val="24"/>
          <w:lang w:val="en-US"/>
        </w:rPr>
        <w:t xml:space="preserve"> interrelations.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According to modern concepts peptic ulcer of the stomach and duodenum results from disturbed equilibrium between "damaging" and "protective" factors. Damaging factors include </w:t>
      </w:r>
      <w:r w:rsidRPr="00E54404">
        <w:rPr>
          <w:rFonts w:ascii="Times New Roman" w:hAnsi="Times New Roman" w:cs="Times New Roman"/>
          <w:sz w:val="24"/>
          <w:szCs w:val="24"/>
          <w:lang w:val="en-US"/>
        </w:rPr>
        <w:lastRenderedPageBreak/>
        <w:t xml:space="preserve">disturbances in motor activity of the stomach and duodenum, increased activity and </w:t>
      </w:r>
      <w:proofErr w:type="spellStart"/>
      <w:r w:rsidRPr="00E54404">
        <w:rPr>
          <w:rFonts w:ascii="Times New Roman" w:hAnsi="Times New Roman" w:cs="Times New Roman"/>
          <w:sz w:val="24"/>
          <w:szCs w:val="24"/>
          <w:lang w:val="en-US"/>
        </w:rPr>
        <w:t>proteolytic</w:t>
      </w:r>
      <w:proofErr w:type="spellEnd"/>
      <w:r w:rsidRPr="00E54404">
        <w:rPr>
          <w:rFonts w:ascii="Times New Roman" w:hAnsi="Times New Roman" w:cs="Times New Roman"/>
          <w:sz w:val="24"/>
          <w:szCs w:val="24"/>
          <w:lang w:val="en-US"/>
        </w:rPr>
        <w:t xml:space="preserve"> activity of the gastric juice. Protective factors are: mucus which is secreted by the gastric wall and protects the gastric mucosa from the influence of the hydrochloric acid; ability of the mucous membrane to regenerate; the state of the local blood circulation in the gastric wall and nervous </w:t>
      </w:r>
      <w:proofErr w:type="spellStart"/>
      <w:r w:rsidRPr="00E54404">
        <w:rPr>
          <w:rFonts w:ascii="Times New Roman" w:hAnsi="Times New Roman" w:cs="Times New Roman"/>
          <w:sz w:val="24"/>
          <w:szCs w:val="24"/>
          <w:lang w:val="en-US"/>
        </w:rPr>
        <w:t>trophicity</w:t>
      </w:r>
      <w:proofErr w:type="spellEnd"/>
      <w:r w:rsidRPr="00E54404">
        <w:rPr>
          <w:rFonts w:ascii="Times New Roman" w:hAnsi="Times New Roman" w:cs="Times New Roman"/>
          <w:sz w:val="24"/>
          <w:szCs w:val="24"/>
          <w:lang w:val="en-US"/>
        </w:rPr>
        <w:t xml:space="preserve">. Frequent </w:t>
      </w:r>
      <w:proofErr w:type="spellStart"/>
      <w:r w:rsidRPr="00E54404">
        <w:rPr>
          <w:rFonts w:ascii="Times New Roman" w:hAnsi="Times New Roman" w:cs="Times New Roman"/>
          <w:sz w:val="24"/>
          <w:szCs w:val="24"/>
          <w:lang w:val="en-US"/>
        </w:rPr>
        <w:t>psychoemotional</w:t>
      </w:r>
      <w:proofErr w:type="spellEnd"/>
      <w:r w:rsidRPr="00E54404">
        <w:rPr>
          <w:rFonts w:ascii="Times New Roman" w:hAnsi="Times New Roman" w:cs="Times New Roman"/>
          <w:sz w:val="24"/>
          <w:szCs w:val="24"/>
          <w:lang w:val="en-US"/>
        </w:rPr>
        <w:t xml:space="preserve"> strain increases the damaging factors and weakens the protective factors. Hormonal factors also play a part in the development of this disease. For instance in stress situations the peptic ulcer develops as a result of influence of corticosteroids which increase secretion, acidity and activity of the gastric juice but decrease secretion of mucus.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So, in the pathogenesis of the peptic ulcer </w:t>
      </w:r>
      <w:proofErr w:type="spellStart"/>
      <w:r w:rsidRPr="00E54404">
        <w:rPr>
          <w:rFonts w:ascii="Times New Roman" w:hAnsi="Times New Roman" w:cs="Times New Roman"/>
          <w:sz w:val="24"/>
          <w:szCs w:val="24"/>
          <w:lang w:val="en-US"/>
        </w:rPr>
        <w:t>neurogenic</w:t>
      </w:r>
      <w:proofErr w:type="spellEnd"/>
      <w:r w:rsidRPr="00E54404">
        <w:rPr>
          <w:rFonts w:ascii="Times New Roman" w:hAnsi="Times New Roman" w:cs="Times New Roman"/>
          <w:sz w:val="24"/>
          <w:szCs w:val="24"/>
          <w:lang w:val="en-US"/>
        </w:rPr>
        <w:t xml:space="preserve"> and </w:t>
      </w:r>
      <w:proofErr w:type="spellStart"/>
      <w:r w:rsidRPr="00E54404">
        <w:rPr>
          <w:rFonts w:ascii="Times New Roman" w:hAnsi="Times New Roman" w:cs="Times New Roman"/>
          <w:sz w:val="24"/>
          <w:szCs w:val="24"/>
          <w:lang w:val="en-US"/>
        </w:rPr>
        <w:t>humoral</w:t>
      </w:r>
      <w:proofErr w:type="spellEnd"/>
      <w:r w:rsidRPr="00E54404">
        <w:rPr>
          <w:rFonts w:ascii="Times New Roman" w:hAnsi="Times New Roman" w:cs="Times New Roman"/>
          <w:sz w:val="24"/>
          <w:szCs w:val="24"/>
          <w:lang w:val="en-US"/>
        </w:rPr>
        <w:t xml:space="preserve"> changes play a part. Besides, it is assumed that peptic ulcer results from local immune reaction against some microorganisms in the mucous membrane of the stomach and duodenum.</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Gastric and duodenal ulcers are local manifestations of the general state of the organism, that is, peptic ulcer is a disease of the whole organism - an ulcer disease.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The following types of pathological processes in intestine are distinguished which may be of complex character (disturbances in one function of the intestine cause changes also in other functions):</w:t>
      </w:r>
    </w:p>
    <w:p w:rsidR="00E54404" w:rsidRPr="00E54404" w:rsidRDefault="00E54404" w:rsidP="00E54404">
      <w:pPr>
        <w:numPr>
          <w:ilvl w:val="0"/>
          <w:numId w:val="14"/>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disturbances  in the secretion of the  pancreatic and intestinal juices  and that of bile;</w:t>
      </w:r>
    </w:p>
    <w:p w:rsidR="00E54404" w:rsidRPr="00E54404" w:rsidRDefault="00E54404" w:rsidP="00E54404">
      <w:pPr>
        <w:numPr>
          <w:ilvl w:val="0"/>
          <w:numId w:val="14"/>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disturbances in the  process of  intestinal absorption; </w:t>
      </w:r>
    </w:p>
    <w:p w:rsidR="00E54404" w:rsidRPr="00E54404" w:rsidRDefault="00E54404" w:rsidP="00E54404">
      <w:pPr>
        <w:numPr>
          <w:ilvl w:val="0"/>
          <w:numId w:val="14"/>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disturbances in the parietal digestion;</w:t>
      </w:r>
    </w:p>
    <w:p w:rsidR="00E54404" w:rsidRPr="00E54404" w:rsidRDefault="00E54404" w:rsidP="00E54404">
      <w:pPr>
        <w:numPr>
          <w:ilvl w:val="0"/>
          <w:numId w:val="14"/>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disturbances in the motor </w:t>
      </w:r>
      <w:proofErr w:type="spellStart"/>
      <w:r w:rsidRPr="00E54404">
        <w:rPr>
          <w:rFonts w:ascii="Times New Roman" w:hAnsi="Times New Roman" w:cs="Times New Roman"/>
          <w:sz w:val="24"/>
          <w:szCs w:val="24"/>
          <w:lang w:val="en-US"/>
        </w:rPr>
        <w:t>functon</w:t>
      </w:r>
      <w:proofErr w:type="spellEnd"/>
      <w:r w:rsidRPr="00E54404">
        <w:rPr>
          <w:rFonts w:ascii="Times New Roman" w:hAnsi="Times New Roman" w:cs="Times New Roman"/>
          <w:sz w:val="24"/>
          <w:szCs w:val="24"/>
          <w:lang w:val="en-US"/>
        </w:rPr>
        <w:t xml:space="preserve"> of intestines;</w:t>
      </w:r>
    </w:p>
    <w:p w:rsidR="00E54404" w:rsidRPr="00E54404" w:rsidRDefault="00E54404" w:rsidP="00E54404">
      <w:pPr>
        <w:numPr>
          <w:ilvl w:val="0"/>
          <w:numId w:val="14"/>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changes</w:t>
      </w:r>
      <w:proofErr w:type="gramEnd"/>
      <w:r w:rsidRPr="00E54404">
        <w:rPr>
          <w:rFonts w:ascii="Times New Roman" w:hAnsi="Times New Roman" w:cs="Times New Roman"/>
          <w:sz w:val="24"/>
          <w:szCs w:val="24"/>
          <w:lang w:val="en-US"/>
        </w:rPr>
        <w:t xml:space="preserve"> in the  intestinal </w:t>
      </w:r>
      <w:proofErr w:type="spellStart"/>
      <w:r w:rsidRPr="00E54404">
        <w:rPr>
          <w:rFonts w:ascii="Times New Roman" w:hAnsi="Times New Roman" w:cs="Times New Roman"/>
          <w:sz w:val="24"/>
          <w:szCs w:val="24"/>
          <w:lang w:val="en-US"/>
        </w:rPr>
        <w:t>microflora</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Inflammatory  </w:t>
      </w:r>
      <w:proofErr w:type="spellStart"/>
      <w:r w:rsidRPr="00E54404">
        <w:rPr>
          <w:rFonts w:ascii="Times New Roman" w:hAnsi="Times New Roman" w:cs="Times New Roman"/>
          <w:sz w:val="24"/>
          <w:szCs w:val="24"/>
          <w:lang w:val="en-US"/>
        </w:rPr>
        <w:t>processses</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duodenitis</w:t>
      </w:r>
      <w:proofErr w:type="spellEnd"/>
      <w:r w:rsidRPr="00E54404">
        <w:rPr>
          <w:rFonts w:ascii="Times New Roman" w:hAnsi="Times New Roman" w:cs="Times New Roman"/>
          <w:sz w:val="24"/>
          <w:szCs w:val="24"/>
          <w:lang w:val="en-US"/>
        </w:rPr>
        <w:t xml:space="preserve">, enteritis, colitis)  and  peptic  ulcer of  duodenum  may be  </w:t>
      </w:r>
      <w:proofErr w:type="spellStart"/>
      <w:r w:rsidRPr="00E54404">
        <w:rPr>
          <w:rFonts w:ascii="Times New Roman" w:hAnsi="Times New Roman" w:cs="Times New Roman"/>
          <w:sz w:val="24"/>
          <w:szCs w:val="24"/>
          <w:lang w:val="en-US"/>
        </w:rPr>
        <w:t>accompained</w:t>
      </w:r>
      <w:proofErr w:type="spellEnd"/>
      <w:r w:rsidRPr="00E54404">
        <w:rPr>
          <w:rFonts w:ascii="Times New Roman" w:hAnsi="Times New Roman" w:cs="Times New Roman"/>
          <w:sz w:val="24"/>
          <w:szCs w:val="24"/>
          <w:lang w:val="en-US"/>
        </w:rPr>
        <w:t xml:space="preserve">   by increasing </w:t>
      </w:r>
      <w:proofErr w:type="spellStart"/>
      <w:r w:rsidRPr="00E54404">
        <w:rPr>
          <w:rFonts w:ascii="Times New Roman" w:hAnsi="Times New Roman" w:cs="Times New Roman"/>
          <w:sz w:val="24"/>
          <w:szCs w:val="24"/>
          <w:lang w:val="en-US"/>
        </w:rPr>
        <w:t>secretory</w:t>
      </w:r>
      <w:proofErr w:type="spellEnd"/>
      <w:r w:rsidRPr="00E54404">
        <w:rPr>
          <w:rFonts w:ascii="Times New Roman" w:hAnsi="Times New Roman" w:cs="Times New Roman"/>
          <w:sz w:val="24"/>
          <w:szCs w:val="24"/>
          <w:lang w:val="en-US"/>
        </w:rPr>
        <w:t xml:space="preserve">  activity of  intestines .In the  inflammatory processes  content of mucus   in the intestinal juice  is also increased. Sometimes  changes  in </w:t>
      </w:r>
      <w:proofErr w:type="spellStart"/>
      <w:r w:rsidRPr="00E54404">
        <w:rPr>
          <w:rFonts w:ascii="Times New Roman" w:hAnsi="Times New Roman" w:cs="Times New Roman"/>
          <w:sz w:val="24"/>
          <w:szCs w:val="24"/>
          <w:lang w:val="en-US"/>
        </w:rPr>
        <w:t>secretory</w:t>
      </w:r>
      <w:proofErr w:type="spellEnd"/>
      <w:r w:rsidRPr="00E54404">
        <w:rPr>
          <w:rFonts w:ascii="Times New Roman" w:hAnsi="Times New Roman" w:cs="Times New Roman"/>
          <w:sz w:val="24"/>
          <w:szCs w:val="24"/>
          <w:lang w:val="en-US"/>
        </w:rPr>
        <w:t xml:space="preserve">  and motor  activity of  intestines  result  from  disturbances in the nervous  system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Increased </w:t>
      </w:r>
      <w:proofErr w:type="spellStart"/>
      <w:r w:rsidRPr="00E54404">
        <w:rPr>
          <w:rFonts w:ascii="Times New Roman" w:hAnsi="Times New Roman" w:cs="Times New Roman"/>
          <w:sz w:val="24"/>
          <w:szCs w:val="24"/>
          <w:lang w:val="en-US"/>
        </w:rPr>
        <w:t>vagus</w:t>
      </w:r>
      <w:proofErr w:type="spellEnd"/>
      <w:r w:rsidRPr="00E54404">
        <w:rPr>
          <w:rFonts w:ascii="Times New Roman" w:hAnsi="Times New Roman" w:cs="Times New Roman"/>
          <w:sz w:val="24"/>
          <w:szCs w:val="24"/>
          <w:lang w:val="en-US"/>
        </w:rPr>
        <w:t xml:space="preserve"> nerve tonicity causes accelerated intestinal secretion and </w:t>
      </w:r>
      <w:proofErr w:type="gramStart"/>
      <w:r w:rsidRPr="00E54404">
        <w:rPr>
          <w:rFonts w:ascii="Times New Roman" w:hAnsi="Times New Roman" w:cs="Times New Roman"/>
          <w:sz w:val="24"/>
          <w:szCs w:val="24"/>
          <w:lang w:val="en-US"/>
        </w:rPr>
        <w:t>increased  enzymatic</w:t>
      </w:r>
      <w:proofErr w:type="gramEnd"/>
      <w:r w:rsidRPr="00E54404">
        <w:rPr>
          <w:rFonts w:ascii="Times New Roman" w:hAnsi="Times New Roman" w:cs="Times New Roman"/>
          <w:sz w:val="24"/>
          <w:szCs w:val="24"/>
          <w:lang w:val="en-US"/>
        </w:rPr>
        <w:t xml:space="preserve">  activity.  Increased acidity of the gastric juice and accelerated emptying of the </w:t>
      </w:r>
      <w:proofErr w:type="gramStart"/>
      <w:r w:rsidRPr="00E54404">
        <w:rPr>
          <w:rFonts w:ascii="Times New Roman" w:hAnsi="Times New Roman" w:cs="Times New Roman"/>
          <w:sz w:val="24"/>
          <w:szCs w:val="24"/>
          <w:lang w:val="en-US"/>
        </w:rPr>
        <w:t>stomach  result</w:t>
      </w:r>
      <w:proofErr w:type="gramEnd"/>
      <w:r w:rsidRPr="00E54404">
        <w:rPr>
          <w:rFonts w:ascii="Times New Roman" w:hAnsi="Times New Roman" w:cs="Times New Roman"/>
          <w:sz w:val="24"/>
          <w:szCs w:val="24"/>
          <w:lang w:val="en-US"/>
        </w:rPr>
        <w:t xml:space="preserve"> in   disturbances  in  duodenal digestion;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The following factors cause disturbances in exocrine activity of pancreas;</w:t>
      </w:r>
    </w:p>
    <w:p w:rsidR="00E54404" w:rsidRPr="00E54404" w:rsidRDefault="00E54404" w:rsidP="00E54404">
      <w:pPr>
        <w:numPr>
          <w:ilvl w:val="0"/>
          <w:numId w:val="15"/>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obstruction  or squeezing of the  pancreatic  duct (calculi  in duct  or tumors  in the   surrounding tissues);</w:t>
      </w:r>
    </w:p>
    <w:p w:rsidR="00E54404" w:rsidRPr="00E54404" w:rsidRDefault="00E54404" w:rsidP="00E54404">
      <w:pPr>
        <w:numPr>
          <w:ilvl w:val="0"/>
          <w:numId w:val="15"/>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acute and  chronic  </w:t>
      </w:r>
      <w:proofErr w:type="spellStart"/>
      <w:r w:rsidRPr="00E54404">
        <w:rPr>
          <w:rFonts w:ascii="Times New Roman" w:hAnsi="Times New Roman" w:cs="Times New Roman"/>
          <w:sz w:val="24"/>
          <w:szCs w:val="24"/>
          <w:lang w:val="en-US"/>
        </w:rPr>
        <w:t>pancreatites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15"/>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tumors  and  allergic  diseases  of pancreas; </w:t>
      </w:r>
    </w:p>
    <w:p w:rsidR="00E54404" w:rsidRPr="00E54404" w:rsidRDefault="00E54404" w:rsidP="00E54404">
      <w:pPr>
        <w:numPr>
          <w:ilvl w:val="0"/>
          <w:numId w:val="15"/>
        </w:numPr>
        <w:spacing w:after="0" w:line="240" w:lineRule="auto"/>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duodenitis</w:t>
      </w:r>
      <w:proofErr w:type="spellEnd"/>
      <w:r w:rsidRPr="00E54404">
        <w:rPr>
          <w:rFonts w:ascii="Times New Roman" w:hAnsi="Times New Roman" w:cs="Times New Roman"/>
          <w:sz w:val="24"/>
          <w:szCs w:val="24"/>
          <w:lang w:val="en-US"/>
        </w:rPr>
        <w:t xml:space="preserve"> (decreased  synthesis of </w:t>
      </w:r>
      <w:proofErr w:type="spellStart"/>
      <w:r w:rsidRPr="00E54404">
        <w:rPr>
          <w:rFonts w:ascii="Times New Roman" w:hAnsi="Times New Roman" w:cs="Times New Roman"/>
          <w:sz w:val="24"/>
          <w:szCs w:val="24"/>
          <w:lang w:val="en-US"/>
        </w:rPr>
        <w:t>secretin</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15"/>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 xml:space="preserve">disturbed  </w:t>
      </w:r>
      <w:proofErr w:type="spellStart"/>
      <w:r w:rsidRPr="00E54404">
        <w:rPr>
          <w:rFonts w:ascii="Times New Roman" w:hAnsi="Times New Roman" w:cs="Times New Roman"/>
          <w:sz w:val="24"/>
          <w:szCs w:val="24"/>
          <w:lang w:val="en-US"/>
        </w:rPr>
        <w:t>innervation</w:t>
      </w:r>
      <w:proofErr w:type="spellEnd"/>
      <w:proofErr w:type="gramEnd"/>
      <w:r w:rsidRPr="00E54404">
        <w:rPr>
          <w:rFonts w:ascii="Times New Roman" w:hAnsi="Times New Roman" w:cs="Times New Roman"/>
          <w:sz w:val="24"/>
          <w:szCs w:val="24"/>
          <w:lang w:val="en-US"/>
        </w:rPr>
        <w:t xml:space="preserve"> (lesion to </w:t>
      </w:r>
      <w:proofErr w:type="spellStart"/>
      <w:r w:rsidRPr="00E54404">
        <w:rPr>
          <w:rFonts w:ascii="Times New Roman" w:hAnsi="Times New Roman" w:cs="Times New Roman"/>
          <w:sz w:val="24"/>
          <w:szCs w:val="24"/>
          <w:lang w:val="en-US"/>
        </w:rPr>
        <w:t>vagus</w:t>
      </w:r>
      <w:proofErr w:type="spellEnd"/>
      <w:r w:rsidRPr="00E54404">
        <w:rPr>
          <w:rFonts w:ascii="Times New Roman" w:hAnsi="Times New Roman" w:cs="Times New Roman"/>
          <w:sz w:val="24"/>
          <w:szCs w:val="24"/>
          <w:lang w:val="en-US"/>
        </w:rPr>
        <w:t xml:space="preserve"> nerve, poisoning by  atropine).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Pancreatic  </w:t>
      </w:r>
      <w:proofErr w:type="spellStart"/>
      <w:r w:rsidRPr="00E54404">
        <w:rPr>
          <w:rFonts w:ascii="Times New Roman" w:hAnsi="Times New Roman" w:cs="Times New Roman"/>
          <w:sz w:val="24"/>
          <w:szCs w:val="24"/>
          <w:lang w:val="en-US"/>
        </w:rPr>
        <w:t>hyposecretion</w:t>
      </w:r>
      <w:proofErr w:type="spellEnd"/>
      <w:r w:rsidRPr="00E54404">
        <w:rPr>
          <w:rFonts w:ascii="Times New Roman" w:hAnsi="Times New Roman" w:cs="Times New Roman"/>
          <w:sz w:val="24"/>
          <w:szCs w:val="24"/>
          <w:lang w:val="en-US"/>
        </w:rPr>
        <w:t xml:space="preserve">  results in the  sharp  disturbances  of fats  60-80  of  which  is not  digested  and  is  excreted  in feces (</w:t>
      </w:r>
      <w:proofErr w:type="spellStart"/>
      <w:r w:rsidRPr="00E54404">
        <w:rPr>
          <w:rFonts w:ascii="Times New Roman" w:hAnsi="Times New Roman" w:cs="Times New Roman"/>
          <w:sz w:val="24"/>
          <w:szCs w:val="24"/>
          <w:lang w:val="en-US"/>
        </w:rPr>
        <w:t>streatorrhea</w:t>
      </w:r>
      <w:proofErr w:type="spellEnd"/>
      <w:r w:rsidRPr="00E54404">
        <w:rPr>
          <w:rFonts w:ascii="Times New Roman" w:hAnsi="Times New Roman" w:cs="Times New Roman"/>
          <w:sz w:val="24"/>
          <w:szCs w:val="24"/>
          <w:lang w:val="en-US"/>
        </w:rPr>
        <w:t>). Absence of pancreatic juice in the intestine causes also disturbances in digestion of proteins and starch. Motor function of intestines and process of absorption are disturbed.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Trauma and inflammation of the pancreas, penetration of bile into its duct may cause  activation  of its enzymes  in the gland  itself  which results in  pancreatitis   and </w:t>
      </w:r>
      <w:proofErr w:type="spellStart"/>
      <w:r w:rsidRPr="00E54404">
        <w:rPr>
          <w:rFonts w:ascii="Times New Roman" w:hAnsi="Times New Roman" w:cs="Times New Roman"/>
          <w:sz w:val="24"/>
          <w:szCs w:val="24"/>
          <w:lang w:val="en-US"/>
        </w:rPr>
        <w:t>pancreone</w:t>
      </w:r>
      <w:proofErr w:type="spellEnd"/>
      <w:r w:rsidRPr="00E54404">
        <w:rPr>
          <w:rFonts w:ascii="Times New Roman" w:hAnsi="Times New Roman" w:cs="Times New Roman"/>
          <w:sz w:val="24"/>
          <w:szCs w:val="24"/>
          <w:lang w:val="en-US"/>
        </w:rPr>
        <w:t xml:space="preserve"> - </w:t>
      </w:r>
      <w:proofErr w:type="spellStart"/>
      <w:r w:rsidRPr="00E54404">
        <w:rPr>
          <w:rFonts w:ascii="Times New Roman" w:hAnsi="Times New Roman" w:cs="Times New Roman"/>
          <w:sz w:val="24"/>
          <w:szCs w:val="24"/>
          <w:lang w:val="en-US"/>
        </w:rPr>
        <w:t>crosis</w:t>
      </w:r>
      <w:proofErr w:type="spellEnd"/>
      <w:r w:rsidRPr="00E54404">
        <w:rPr>
          <w:rFonts w:ascii="Times New Roman" w:hAnsi="Times New Roman" w:cs="Times New Roman"/>
          <w:sz w:val="24"/>
          <w:szCs w:val="24"/>
          <w:lang w:val="en-US"/>
        </w:rPr>
        <w:t xml:space="preserve"> , as  well as   necrosis  in other  organs and tissues  (especially  in  </w:t>
      </w:r>
      <w:proofErr w:type="spellStart"/>
      <w:r w:rsidRPr="00E54404">
        <w:rPr>
          <w:rFonts w:ascii="Times New Roman" w:hAnsi="Times New Roman" w:cs="Times New Roman"/>
          <w:sz w:val="24"/>
          <w:szCs w:val="24"/>
          <w:lang w:val="en-US"/>
        </w:rPr>
        <w:t>omentum</w:t>
      </w:r>
      <w:proofErr w:type="spellEnd"/>
      <w:r w:rsidRPr="00E54404">
        <w:rPr>
          <w:rFonts w:ascii="Times New Roman" w:hAnsi="Times New Roman" w:cs="Times New Roman"/>
          <w:sz w:val="24"/>
          <w:szCs w:val="24"/>
          <w:lang w:val="en-US"/>
        </w:rPr>
        <w:t xml:space="preserve">). Absorption </w:t>
      </w:r>
      <w:r w:rsidRPr="00E54404">
        <w:rPr>
          <w:rFonts w:ascii="Times New Roman" w:hAnsi="Times New Roman" w:cs="Times New Roman"/>
          <w:sz w:val="24"/>
          <w:szCs w:val="24"/>
          <w:lang w:val="en-US"/>
        </w:rPr>
        <w:lastRenderedPageBreak/>
        <w:t xml:space="preserve">of the activated pancreatic juice into the blood causes general intoxication, vascular </w:t>
      </w:r>
      <w:proofErr w:type="gramStart"/>
      <w:r w:rsidRPr="00E54404">
        <w:rPr>
          <w:rFonts w:ascii="Times New Roman" w:hAnsi="Times New Roman" w:cs="Times New Roman"/>
          <w:sz w:val="24"/>
          <w:szCs w:val="24"/>
          <w:lang w:val="en-US"/>
        </w:rPr>
        <w:t>wall  paralysis</w:t>
      </w:r>
      <w:proofErr w:type="gramEnd"/>
      <w:r w:rsidRPr="00E54404">
        <w:rPr>
          <w:rFonts w:ascii="Times New Roman" w:hAnsi="Times New Roman" w:cs="Times New Roman"/>
          <w:sz w:val="24"/>
          <w:szCs w:val="24"/>
          <w:lang w:val="en-US"/>
        </w:rPr>
        <w:t xml:space="preserve">  and sharp  decrease  in arterial  pressure (pancreatic collapse).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Decrease (</w:t>
      </w:r>
      <w:proofErr w:type="spellStart"/>
      <w:r w:rsidRPr="00E54404">
        <w:rPr>
          <w:rFonts w:ascii="Times New Roman" w:hAnsi="Times New Roman" w:cs="Times New Roman"/>
          <w:sz w:val="24"/>
          <w:szCs w:val="24"/>
          <w:lang w:val="en-US"/>
        </w:rPr>
        <w:t>hypocholia</w:t>
      </w:r>
      <w:proofErr w:type="spellEnd"/>
      <w:r w:rsidRPr="00E54404">
        <w:rPr>
          <w:rFonts w:ascii="Times New Roman" w:hAnsi="Times New Roman" w:cs="Times New Roman"/>
          <w:sz w:val="24"/>
          <w:szCs w:val="24"/>
          <w:lang w:val="en-US"/>
        </w:rPr>
        <w:t>) or absence (</w:t>
      </w:r>
      <w:proofErr w:type="spellStart"/>
      <w:r w:rsidRPr="00E54404">
        <w:rPr>
          <w:rFonts w:ascii="Times New Roman" w:hAnsi="Times New Roman" w:cs="Times New Roman"/>
          <w:sz w:val="24"/>
          <w:szCs w:val="24"/>
          <w:lang w:val="en-US"/>
        </w:rPr>
        <w:t>acholia</w:t>
      </w:r>
      <w:proofErr w:type="spellEnd"/>
      <w:r w:rsidRPr="00E54404">
        <w:rPr>
          <w:rFonts w:ascii="Times New Roman" w:hAnsi="Times New Roman" w:cs="Times New Roman"/>
          <w:sz w:val="24"/>
          <w:szCs w:val="24"/>
          <w:lang w:val="en-US"/>
        </w:rPr>
        <w:t xml:space="preserve">) of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secretion is one of the main  result of  </w:t>
      </w:r>
      <w:proofErr w:type="spellStart"/>
      <w:r w:rsidRPr="00E54404">
        <w:rPr>
          <w:rFonts w:ascii="Times New Roman" w:hAnsi="Times New Roman" w:cs="Times New Roman"/>
          <w:sz w:val="24"/>
          <w:szCs w:val="24"/>
          <w:lang w:val="en-US"/>
        </w:rPr>
        <w:t>parenchymatous</w:t>
      </w:r>
      <w:proofErr w:type="spellEnd"/>
      <w:r w:rsidRPr="00E54404">
        <w:rPr>
          <w:rFonts w:ascii="Times New Roman" w:hAnsi="Times New Roman" w:cs="Times New Roman"/>
          <w:sz w:val="24"/>
          <w:szCs w:val="24"/>
          <w:lang w:val="en-US"/>
        </w:rPr>
        <w:t xml:space="preserve">  diseases  of the liver and  diseases of the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tracts .They  cause in the  first place   disturbances in digestion  and absorption  of  fats. In </w:t>
      </w:r>
      <w:proofErr w:type="spellStart"/>
      <w:proofErr w:type="gramStart"/>
      <w:r w:rsidRPr="00E54404">
        <w:rPr>
          <w:rFonts w:ascii="Times New Roman" w:hAnsi="Times New Roman" w:cs="Times New Roman"/>
          <w:sz w:val="24"/>
          <w:szCs w:val="24"/>
          <w:lang w:val="en-US"/>
        </w:rPr>
        <w:t>acholia</w:t>
      </w:r>
      <w:proofErr w:type="spellEnd"/>
      <w:r w:rsidRPr="00E54404">
        <w:rPr>
          <w:rFonts w:ascii="Times New Roman" w:hAnsi="Times New Roman" w:cs="Times New Roman"/>
          <w:sz w:val="24"/>
          <w:szCs w:val="24"/>
          <w:lang w:val="en-US"/>
        </w:rPr>
        <w:t xml:space="preserve">  more</w:t>
      </w:r>
      <w:proofErr w:type="gramEnd"/>
      <w:r w:rsidRPr="00E54404">
        <w:rPr>
          <w:rFonts w:ascii="Times New Roman" w:hAnsi="Times New Roman" w:cs="Times New Roman"/>
          <w:sz w:val="24"/>
          <w:szCs w:val="24"/>
          <w:lang w:val="en-US"/>
        </w:rPr>
        <w:t xml:space="preserve">  than 60% of fats   is not  assimilated by the organism .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In the </w:t>
      </w:r>
      <w:proofErr w:type="spellStart"/>
      <w:r w:rsidRPr="00E54404">
        <w:rPr>
          <w:rFonts w:ascii="Times New Roman" w:hAnsi="Times New Roman" w:cs="Times New Roman"/>
          <w:sz w:val="24"/>
          <w:szCs w:val="24"/>
          <w:lang w:val="en-US"/>
        </w:rPr>
        <w:t>hypocholia</w:t>
      </w:r>
      <w:proofErr w:type="spellEnd"/>
      <w:r w:rsidRPr="00E54404">
        <w:rPr>
          <w:rFonts w:ascii="Times New Roman" w:hAnsi="Times New Roman" w:cs="Times New Roman"/>
          <w:sz w:val="24"/>
          <w:szCs w:val="24"/>
          <w:lang w:val="en-US"/>
        </w:rPr>
        <w:t xml:space="preserve"> and </w:t>
      </w:r>
      <w:proofErr w:type="spellStart"/>
      <w:r w:rsidRPr="00E54404">
        <w:rPr>
          <w:rFonts w:ascii="Times New Roman" w:hAnsi="Times New Roman" w:cs="Times New Roman"/>
          <w:sz w:val="24"/>
          <w:szCs w:val="24"/>
          <w:lang w:val="en-US"/>
        </w:rPr>
        <w:t>acholia</w:t>
      </w:r>
      <w:proofErr w:type="spellEnd"/>
      <w:r w:rsidRPr="00E54404">
        <w:rPr>
          <w:rFonts w:ascii="Times New Roman" w:hAnsi="Times New Roman" w:cs="Times New Roman"/>
          <w:sz w:val="24"/>
          <w:szCs w:val="24"/>
          <w:lang w:val="en-US"/>
        </w:rPr>
        <w:t xml:space="preserve"> digestion of proteins is also disturbed (fats in intestine settle on the </w:t>
      </w:r>
      <w:proofErr w:type="spellStart"/>
      <w:r w:rsidRPr="00E54404">
        <w:rPr>
          <w:rFonts w:ascii="Times New Roman" w:hAnsi="Times New Roman" w:cs="Times New Roman"/>
          <w:sz w:val="24"/>
          <w:szCs w:val="24"/>
          <w:lang w:val="en-US"/>
        </w:rPr>
        <w:t>chyme</w:t>
      </w:r>
      <w:proofErr w:type="spellEnd"/>
      <w:r w:rsidRPr="00E54404">
        <w:rPr>
          <w:rFonts w:ascii="Times New Roman" w:hAnsi="Times New Roman" w:cs="Times New Roman"/>
          <w:sz w:val="24"/>
          <w:szCs w:val="24"/>
          <w:lang w:val="en-US"/>
        </w:rPr>
        <w:t xml:space="preserve"> and prevent action of </w:t>
      </w:r>
      <w:proofErr w:type="spellStart"/>
      <w:r w:rsidRPr="00E54404">
        <w:rPr>
          <w:rFonts w:ascii="Times New Roman" w:hAnsi="Times New Roman" w:cs="Times New Roman"/>
          <w:sz w:val="24"/>
          <w:szCs w:val="24"/>
          <w:lang w:val="en-US"/>
        </w:rPr>
        <w:t>trypsyn</w:t>
      </w:r>
      <w:proofErr w:type="spellEnd"/>
      <w:r w:rsidRPr="00E54404">
        <w:rPr>
          <w:rFonts w:ascii="Times New Roman" w:hAnsi="Times New Roman" w:cs="Times New Roman"/>
          <w:sz w:val="24"/>
          <w:szCs w:val="24"/>
          <w:lang w:val="en-US"/>
        </w:rPr>
        <w:t xml:space="preserve">). Decrease of bile acids promote fermentation and putrefaction; </w:t>
      </w:r>
      <w:proofErr w:type="spellStart"/>
      <w:r w:rsidRPr="00E54404">
        <w:rPr>
          <w:rFonts w:ascii="Times New Roman" w:hAnsi="Times New Roman" w:cs="Times New Roman"/>
          <w:sz w:val="24"/>
          <w:szCs w:val="24"/>
          <w:lang w:val="en-US"/>
        </w:rPr>
        <w:t>meteorism</w:t>
      </w:r>
      <w:proofErr w:type="spellEnd"/>
      <w:r w:rsidRPr="00E54404">
        <w:rPr>
          <w:rFonts w:ascii="Times New Roman" w:hAnsi="Times New Roman" w:cs="Times New Roman"/>
          <w:sz w:val="24"/>
          <w:szCs w:val="24"/>
          <w:lang w:val="en-US"/>
        </w:rPr>
        <w:t xml:space="preserve"> (accumulation of gases) and constipation (as a result </w:t>
      </w:r>
      <w:proofErr w:type="gramStart"/>
      <w:r w:rsidRPr="00E54404">
        <w:rPr>
          <w:rFonts w:ascii="Times New Roman" w:hAnsi="Times New Roman" w:cs="Times New Roman"/>
          <w:sz w:val="24"/>
          <w:szCs w:val="24"/>
          <w:lang w:val="en-US"/>
        </w:rPr>
        <w:t>of  weakened</w:t>
      </w:r>
      <w:proofErr w:type="gramEnd"/>
      <w:r w:rsidRPr="00E54404">
        <w:rPr>
          <w:rFonts w:ascii="Times New Roman" w:hAnsi="Times New Roman" w:cs="Times New Roman"/>
          <w:sz w:val="24"/>
          <w:szCs w:val="24"/>
          <w:lang w:val="en-US"/>
        </w:rPr>
        <w:t xml:space="preserve">  peristalsis)  develop. Feces contains  a large  amount of fats, organic  acids  and their salts,  and  becomes  of bolus  alba  </w:t>
      </w:r>
      <w:proofErr w:type="spellStart"/>
      <w:r w:rsidRPr="00E54404">
        <w:rPr>
          <w:rFonts w:ascii="Times New Roman" w:hAnsi="Times New Roman" w:cs="Times New Roman"/>
          <w:sz w:val="24"/>
          <w:szCs w:val="24"/>
          <w:lang w:val="en-US"/>
        </w:rPr>
        <w:t>colour</w:t>
      </w:r>
      <w:proofErr w:type="spellEnd"/>
      <w:r w:rsidRPr="00E54404">
        <w:rPr>
          <w:rFonts w:ascii="Times New Roman" w:hAnsi="Times New Roman" w:cs="Times New Roman"/>
          <w:sz w:val="24"/>
          <w:szCs w:val="24"/>
          <w:lang w:val="en-US"/>
        </w:rPr>
        <w:t xml:space="preserve">. Besides, in  </w:t>
      </w:r>
      <w:proofErr w:type="spellStart"/>
      <w:r w:rsidRPr="00E54404">
        <w:rPr>
          <w:rFonts w:ascii="Times New Roman" w:hAnsi="Times New Roman" w:cs="Times New Roman"/>
          <w:sz w:val="24"/>
          <w:szCs w:val="24"/>
          <w:lang w:val="en-US"/>
        </w:rPr>
        <w:t>hyposecretion</w:t>
      </w:r>
      <w:proofErr w:type="spellEnd"/>
      <w:r w:rsidRPr="00E54404">
        <w:rPr>
          <w:rFonts w:ascii="Times New Roman" w:hAnsi="Times New Roman" w:cs="Times New Roman"/>
          <w:sz w:val="24"/>
          <w:szCs w:val="24"/>
          <w:lang w:val="en-US"/>
        </w:rPr>
        <w:t xml:space="preserve">  of bile  absorption  of fat – soluble  </w:t>
      </w:r>
      <w:proofErr w:type="spellStart"/>
      <w:r w:rsidRPr="00E54404">
        <w:rPr>
          <w:rFonts w:ascii="Times New Roman" w:hAnsi="Times New Roman" w:cs="Times New Roman"/>
          <w:sz w:val="24"/>
          <w:szCs w:val="24"/>
          <w:lang w:val="en-US"/>
        </w:rPr>
        <w:t>vitamines</w:t>
      </w:r>
      <w:proofErr w:type="spellEnd"/>
      <w:r w:rsidRPr="00E54404">
        <w:rPr>
          <w:rFonts w:ascii="Times New Roman" w:hAnsi="Times New Roman" w:cs="Times New Roman"/>
          <w:sz w:val="24"/>
          <w:szCs w:val="24"/>
          <w:lang w:val="en-US"/>
        </w:rPr>
        <w:t xml:space="preserve">  is  impeded,  and  </w:t>
      </w:r>
      <w:proofErr w:type="spellStart"/>
      <w:r w:rsidRPr="00E54404">
        <w:rPr>
          <w:rFonts w:ascii="Times New Roman" w:hAnsi="Times New Roman" w:cs="Times New Roman"/>
          <w:sz w:val="24"/>
          <w:szCs w:val="24"/>
          <w:lang w:val="en-US"/>
        </w:rPr>
        <w:t>symptomps</w:t>
      </w:r>
      <w:proofErr w:type="spellEnd"/>
      <w:r w:rsidRPr="00E54404">
        <w:rPr>
          <w:rFonts w:ascii="Times New Roman" w:hAnsi="Times New Roman" w:cs="Times New Roman"/>
          <w:sz w:val="24"/>
          <w:szCs w:val="24"/>
          <w:lang w:val="en-US"/>
        </w:rPr>
        <w:t xml:space="preserve">  of  </w:t>
      </w:r>
      <w:proofErr w:type="spellStart"/>
      <w:r w:rsidRPr="00E54404">
        <w:rPr>
          <w:rFonts w:ascii="Times New Roman" w:hAnsi="Times New Roman" w:cs="Times New Roman"/>
          <w:sz w:val="24"/>
          <w:szCs w:val="24"/>
          <w:lang w:val="en-US"/>
        </w:rPr>
        <w:t>hypovitaminoses</w:t>
      </w:r>
      <w:proofErr w:type="spellEnd"/>
      <w:r w:rsidRPr="00E54404">
        <w:rPr>
          <w:rFonts w:ascii="Times New Roman" w:hAnsi="Times New Roman" w:cs="Times New Roman"/>
          <w:sz w:val="24"/>
          <w:szCs w:val="24"/>
          <w:lang w:val="en-US"/>
        </w:rPr>
        <w:t xml:space="preserve">  develop.</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The  following</w:t>
      </w:r>
      <w:proofErr w:type="gramEnd"/>
      <w:r w:rsidRPr="00E54404">
        <w:rPr>
          <w:rFonts w:ascii="Times New Roman" w:hAnsi="Times New Roman" w:cs="Times New Roman"/>
          <w:sz w:val="24"/>
          <w:szCs w:val="24"/>
          <w:lang w:val="en-US"/>
        </w:rPr>
        <w:t xml:space="preserve">  factors cause  disturbances  in the  parietal digestion:</w:t>
      </w:r>
    </w:p>
    <w:p w:rsidR="00E54404" w:rsidRPr="00E54404" w:rsidRDefault="00E54404" w:rsidP="00E54404">
      <w:pPr>
        <w:numPr>
          <w:ilvl w:val="0"/>
          <w:numId w:val="16"/>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lesion  to  intestinal  </w:t>
      </w:r>
      <w:proofErr w:type="spellStart"/>
      <w:r w:rsidRPr="00E54404">
        <w:rPr>
          <w:rFonts w:ascii="Times New Roman" w:hAnsi="Times New Roman" w:cs="Times New Roman"/>
          <w:sz w:val="24"/>
          <w:szCs w:val="24"/>
          <w:lang w:val="en-US"/>
        </w:rPr>
        <w:t>villi</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dysenteria</w:t>
      </w:r>
      <w:proofErr w:type="spellEnd"/>
      <w:r w:rsidRPr="00E54404">
        <w:rPr>
          <w:rFonts w:ascii="Times New Roman" w:hAnsi="Times New Roman" w:cs="Times New Roman"/>
          <w:sz w:val="24"/>
          <w:szCs w:val="24"/>
          <w:lang w:val="en-US"/>
        </w:rPr>
        <w:t xml:space="preserve"> cholera, </w:t>
      </w:r>
      <w:proofErr w:type="spellStart"/>
      <w:r w:rsidRPr="00E54404">
        <w:rPr>
          <w:rFonts w:ascii="Times New Roman" w:hAnsi="Times New Roman" w:cs="Times New Roman"/>
          <w:sz w:val="24"/>
          <w:szCs w:val="24"/>
          <w:lang w:val="en-US"/>
        </w:rPr>
        <w:t>sprue</w:t>
      </w:r>
      <w:proofErr w:type="spellEnd"/>
      <w:r w:rsidRPr="00E54404">
        <w:rPr>
          <w:rFonts w:ascii="Times New Roman" w:hAnsi="Times New Roman" w:cs="Times New Roman"/>
          <w:sz w:val="24"/>
          <w:szCs w:val="24"/>
          <w:lang w:val="en-US"/>
        </w:rPr>
        <w:t xml:space="preserve">, high doses of some  antibiotics   especially those of   neomycin  sulfate); </w:t>
      </w:r>
    </w:p>
    <w:p w:rsidR="00E54404" w:rsidRPr="00E54404" w:rsidRDefault="00E54404" w:rsidP="00E54404">
      <w:pPr>
        <w:numPr>
          <w:ilvl w:val="0"/>
          <w:numId w:val="16"/>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decreased  amount and activity of enzymes participating in parietal digestion;</w:t>
      </w:r>
    </w:p>
    <w:p w:rsidR="00E54404" w:rsidRPr="00E54404" w:rsidRDefault="00E54404" w:rsidP="00E54404">
      <w:pPr>
        <w:numPr>
          <w:ilvl w:val="0"/>
          <w:numId w:val="16"/>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disturbances in absorptive function  of  </w:t>
      </w:r>
      <w:proofErr w:type="spellStart"/>
      <w:r w:rsidRPr="00E54404">
        <w:rPr>
          <w:rFonts w:ascii="Times New Roman" w:hAnsi="Times New Roman" w:cs="Times New Roman"/>
          <w:sz w:val="24"/>
          <w:szCs w:val="24"/>
          <w:lang w:val="en-US"/>
        </w:rPr>
        <w:t>enterocytes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16"/>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disturbed  motor  function  of   intestines;</w:t>
      </w:r>
    </w:p>
    <w:p w:rsidR="00E54404" w:rsidRPr="00E54404" w:rsidRDefault="00E54404" w:rsidP="00E54404">
      <w:pPr>
        <w:numPr>
          <w:ilvl w:val="0"/>
          <w:numId w:val="16"/>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insufficient  splitting</w:t>
      </w:r>
      <w:proofErr w:type="gramEnd"/>
      <w:r w:rsidRPr="00E54404">
        <w:rPr>
          <w:rFonts w:ascii="Times New Roman" w:hAnsi="Times New Roman" w:cs="Times New Roman"/>
          <w:sz w:val="24"/>
          <w:szCs w:val="24"/>
          <w:lang w:val="en-US"/>
        </w:rPr>
        <w:t xml:space="preserve"> of food in the intestinal cavity.</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Intestinal  absorption</w:t>
      </w:r>
      <w:proofErr w:type="gramEnd"/>
      <w:r w:rsidRPr="00E54404">
        <w:rPr>
          <w:rFonts w:ascii="Times New Roman" w:hAnsi="Times New Roman" w:cs="Times New Roman"/>
          <w:sz w:val="24"/>
          <w:szCs w:val="24"/>
          <w:lang w:val="en-US"/>
        </w:rPr>
        <w:t xml:space="preserve">  may be  decreased  in the  following cases:</w:t>
      </w:r>
    </w:p>
    <w:p w:rsidR="00E54404" w:rsidRPr="00E54404" w:rsidRDefault="00E54404" w:rsidP="00E54404">
      <w:pPr>
        <w:numPr>
          <w:ilvl w:val="0"/>
          <w:numId w:val="17"/>
        </w:numPr>
        <w:spacing w:after="0" w:line="240" w:lineRule="auto"/>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distirbances</w:t>
      </w:r>
      <w:proofErr w:type="spellEnd"/>
      <w:r w:rsidRPr="00E54404">
        <w:rPr>
          <w:rFonts w:ascii="Times New Roman" w:hAnsi="Times New Roman" w:cs="Times New Roman"/>
          <w:sz w:val="24"/>
          <w:szCs w:val="24"/>
          <w:lang w:val="en-US"/>
        </w:rPr>
        <w:t xml:space="preserve">  in the  </w:t>
      </w:r>
      <w:proofErr w:type="spellStart"/>
      <w:r w:rsidRPr="00E54404">
        <w:rPr>
          <w:rFonts w:ascii="Times New Roman" w:hAnsi="Times New Roman" w:cs="Times New Roman"/>
          <w:sz w:val="24"/>
          <w:szCs w:val="24"/>
          <w:lang w:val="en-US"/>
        </w:rPr>
        <w:t>secretory</w:t>
      </w:r>
      <w:proofErr w:type="spellEnd"/>
      <w:r w:rsidRPr="00E54404">
        <w:rPr>
          <w:rFonts w:ascii="Times New Roman" w:hAnsi="Times New Roman" w:cs="Times New Roman"/>
          <w:sz w:val="24"/>
          <w:szCs w:val="24"/>
          <w:lang w:val="en-US"/>
        </w:rPr>
        <w:t xml:space="preserve">  and motor  functions  of the  digestive  organs  (especially </w:t>
      </w:r>
      <w:proofErr w:type="spellStart"/>
      <w:r w:rsidRPr="00E54404">
        <w:rPr>
          <w:rFonts w:ascii="Times New Roman" w:hAnsi="Times New Roman" w:cs="Times New Roman"/>
          <w:sz w:val="24"/>
          <w:szCs w:val="24"/>
          <w:lang w:val="en-US"/>
        </w:rPr>
        <w:t>hyposecretion</w:t>
      </w:r>
      <w:proofErr w:type="spellEnd"/>
      <w:r w:rsidRPr="00E54404">
        <w:rPr>
          <w:rFonts w:ascii="Times New Roman" w:hAnsi="Times New Roman" w:cs="Times New Roman"/>
          <w:sz w:val="24"/>
          <w:szCs w:val="24"/>
          <w:lang w:val="en-US"/>
        </w:rPr>
        <w:t xml:space="preserve"> of the  digestive  juices);</w:t>
      </w:r>
    </w:p>
    <w:p w:rsidR="00E54404" w:rsidRPr="00E54404" w:rsidRDefault="00E54404" w:rsidP="00E54404">
      <w:pPr>
        <w:numPr>
          <w:ilvl w:val="0"/>
          <w:numId w:val="17"/>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diarrhea;</w:t>
      </w:r>
    </w:p>
    <w:p w:rsidR="00E54404" w:rsidRPr="00E54404" w:rsidRDefault="00E54404" w:rsidP="00E54404">
      <w:pPr>
        <w:numPr>
          <w:ilvl w:val="0"/>
          <w:numId w:val="17"/>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decreased  blood  circulation  in  intestines;</w:t>
      </w:r>
    </w:p>
    <w:p w:rsidR="00E54404" w:rsidRPr="00E54404" w:rsidRDefault="00E54404" w:rsidP="00E54404">
      <w:pPr>
        <w:numPr>
          <w:ilvl w:val="0"/>
          <w:numId w:val="17"/>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disturbed  flow</w:t>
      </w:r>
      <w:proofErr w:type="gramEnd"/>
      <w:r w:rsidRPr="00E54404">
        <w:rPr>
          <w:rFonts w:ascii="Times New Roman" w:hAnsi="Times New Roman" w:cs="Times New Roman"/>
          <w:sz w:val="24"/>
          <w:szCs w:val="24"/>
          <w:lang w:val="en-US"/>
        </w:rPr>
        <w:t xml:space="preserve"> of   lymph.</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When the  permeability of the  intestinal  mucosa  is  increased high – molecular  substances (particularly proteins) and  products of the vital activity of the intestinal microorganisms pass into the  blood  and cause  intoxication . Proteins of </w:t>
      </w:r>
      <w:proofErr w:type="gramStart"/>
      <w:r w:rsidRPr="00E54404">
        <w:rPr>
          <w:rFonts w:ascii="Times New Roman" w:hAnsi="Times New Roman" w:cs="Times New Roman"/>
          <w:sz w:val="24"/>
          <w:szCs w:val="24"/>
          <w:lang w:val="en-US"/>
        </w:rPr>
        <w:t>antigen  nature</w:t>
      </w:r>
      <w:proofErr w:type="gramEnd"/>
      <w:r w:rsidRPr="00E54404">
        <w:rPr>
          <w:rFonts w:ascii="Times New Roman" w:hAnsi="Times New Roman" w:cs="Times New Roman"/>
          <w:sz w:val="24"/>
          <w:szCs w:val="24"/>
          <w:lang w:val="en-US"/>
        </w:rPr>
        <w:t xml:space="preserve">  may  cause  </w:t>
      </w:r>
      <w:proofErr w:type="spellStart"/>
      <w:r w:rsidRPr="00E54404">
        <w:rPr>
          <w:rFonts w:ascii="Times New Roman" w:hAnsi="Times New Roman" w:cs="Times New Roman"/>
          <w:sz w:val="24"/>
          <w:szCs w:val="24"/>
          <w:lang w:val="en-US"/>
        </w:rPr>
        <w:t>sensibilization</w:t>
      </w:r>
      <w:proofErr w:type="spellEnd"/>
      <w:r w:rsidRPr="00E54404">
        <w:rPr>
          <w:rFonts w:ascii="Times New Roman" w:hAnsi="Times New Roman" w:cs="Times New Roman"/>
          <w:sz w:val="24"/>
          <w:szCs w:val="24"/>
          <w:lang w:val="en-US"/>
        </w:rPr>
        <w:t xml:space="preserve"> of the  organism.  Increased intestinal </w:t>
      </w:r>
      <w:proofErr w:type="gramStart"/>
      <w:r w:rsidRPr="00E54404">
        <w:rPr>
          <w:rFonts w:ascii="Times New Roman" w:hAnsi="Times New Roman" w:cs="Times New Roman"/>
          <w:sz w:val="24"/>
          <w:szCs w:val="24"/>
          <w:lang w:val="en-US"/>
        </w:rPr>
        <w:t>absorption  is</w:t>
      </w:r>
      <w:proofErr w:type="gramEnd"/>
      <w:r w:rsidRPr="00E54404">
        <w:rPr>
          <w:rFonts w:ascii="Times New Roman" w:hAnsi="Times New Roman" w:cs="Times New Roman"/>
          <w:sz w:val="24"/>
          <w:szCs w:val="24"/>
          <w:lang w:val="en-US"/>
        </w:rPr>
        <w:t xml:space="preserve"> frequent in  infants  whose  intestinal permeability   is comparatively  higher.</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Deseases</w:t>
      </w:r>
      <w:proofErr w:type="spellEnd"/>
      <w:r w:rsidRPr="00E54404">
        <w:rPr>
          <w:rFonts w:ascii="Times New Roman" w:hAnsi="Times New Roman" w:cs="Times New Roman"/>
          <w:sz w:val="24"/>
          <w:szCs w:val="24"/>
          <w:lang w:val="en-US"/>
        </w:rPr>
        <w:t xml:space="preserve"> of the digestive system are accompanied also by disturbances in the </w:t>
      </w:r>
      <w:proofErr w:type="gramStart"/>
      <w:r w:rsidRPr="00E54404">
        <w:rPr>
          <w:rFonts w:ascii="Times New Roman" w:hAnsi="Times New Roman" w:cs="Times New Roman"/>
          <w:sz w:val="24"/>
          <w:szCs w:val="24"/>
          <w:lang w:val="en-US"/>
        </w:rPr>
        <w:t>excretory  function</w:t>
      </w:r>
      <w:proofErr w:type="gramEnd"/>
      <w:r w:rsidRPr="00E54404">
        <w:rPr>
          <w:rFonts w:ascii="Times New Roman" w:hAnsi="Times New Roman" w:cs="Times New Roman"/>
          <w:sz w:val="24"/>
          <w:szCs w:val="24"/>
          <w:lang w:val="en-US"/>
        </w:rPr>
        <w:t xml:space="preserve"> of the  intestine. Disturbances in motor function of intestine </w:t>
      </w:r>
      <w:proofErr w:type="gramStart"/>
      <w:r w:rsidRPr="00E54404">
        <w:rPr>
          <w:rFonts w:ascii="Times New Roman" w:hAnsi="Times New Roman" w:cs="Times New Roman"/>
          <w:sz w:val="24"/>
          <w:szCs w:val="24"/>
          <w:lang w:val="en-US"/>
        </w:rPr>
        <w:t>include  excessive</w:t>
      </w:r>
      <w:proofErr w:type="gramEnd"/>
      <w:r w:rsidRPr="00E54404">
        <w:rPr>
          <w:rFonts w:ascii="Times New Roman" w:hAnsi="Times New Roman" w:cs="Times New Roman"/>
          <w:sz w:val="24"/>
          <w:szCs w:val="24"/>
          <w:lang w:val="en-US"/>
        </w:rPr>
        <w:t xml:space="preserve">  and diminished  peristalses. Excessive peristalsis is observed in the following cases: </w:t>
      </w:r>
    </w:p>
    <w:p w:rsidR="00E54404" w:rsidRPr="00E54404" w:rsidRDefault="00E54404" w:rsidP="00E54404">
      <w:pPr>
        <w:numPr>
          <w:ilvl w:val="0"/>
          <w:numId w:val="18"/>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inflammatory processes (enteritis, colitis);</w:t>
      </w:r>
    </w:p>
    <w:p w:rsidR="00E54404" w:rsidRPr="00E54404" w:rsidRDefault="00E54404" w:rsidP="00E54404">
      <w:pPr>
        <w:numPr>
          <w:ilvl w:val="0"/>
          <w:numId w:val="18"/>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mechanical  influence  of the coarse  food;</w:t>
      </w:r>
    </w:p>
    <w:p w:rsidR="00E54404" w:rsidRPr="00E54404" w:rsidRDefault="00E54404" w:rsidP="00E54404">
      <w:pPr>
        <w:numPr>
          <w:ilvl w:val="0"/>
          <w:numId w:val="18"/>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chemical  irritants  and </w:t>
      </w:r>
      <w:proofErr w:type="spellStart"/>
      <w:r w:rsidRPr="00E54404">
        <w:rPr>
          <w:rFonts w:ascii="Times New Roman" w:hAnsi="Times New Roman" w:cs="Times New Roman"/>
          <w:sz w:val="24"/>
          <w:szCs w:val="24"/>
          <w:lang w:val="en-US"/>
        </w:rPr>
        <w:t>microbic</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18"/>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toxins in the inferior food;</w:t>
      </w:r>
    </w:p>
    <w:p w:rsidR="00E54404" w:rsidRPr="00E54404" w:rsidRDefault="00E54404" w:rsidP="00E54404">
      <w:pPr>
        <w:numPr>
          <w:ilvl w:val="0"/>
          <w:numId w:val="18"/>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changes</w:t>
      </w:r>
      <w:proofErr w:type="gramEnd"/>
      <w:r w:rsidRPr="00E54404">
        <w:rPr>
          <w:rFonts w:ascii="Times New Roman" w:hAnsi="Times New Roman" w:cs="Times New Roman"/>
          <w:sz w:val="24"/>
          <w:szCs w:val="24"/>
          <w:lang w:val="en-US"/>
        </w:rPr>
        <w:t xml:space="preserve"> in the activity of the endocrine and nervous systems (agitation, fear).</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Excessive </w:t>
      </w:r>
      <w:proofErr w:type="gramStart"/>
      <w:r w:rsidRPr="00E54404">
        <w:rPr>
          <w:rFonts w:ascii="Times New Roman" w:hAnsi="Times New Roman" w:cs="Times New Roman"/>
          <w:sz w:val="24"/>
          <w:szCs w:val="24"/>
          <w:lang w:val="en-US"/>
        </w:rPr>
        <w:t>intestinal  peristalsis</w:t>
      </w:r>
      <w:proofErr w:type="gramEnd"/>
      <w:r w:rsidRPr="00E54404">
        <w:rPr>
          <w:rFonts w:ascii="Times New Roman" w:hAnsi="Times New Roman" w:cs="Times New Roman"/>
          <w:sz w:val="24"/>
          <w:szCs w:val="24"/>
          <w:lang w:val="en-US"/>
        </w:rPr>
        <w:t xml:space="preserve">  results in  diarrhea – increased  frequency of stool. Increased secretion of the </w:t>
      </w:r>
      <w:proofErr w:type="gramStart"/>
      <w:r w:rsidRPr="00E54404">
        <w:rPr>
          <w:rFonts w:ascii="Times New Roman" w:hAnsi="Times New Roman" w:cs="Times New Roman"/>
          <w:sz w:val="24"/>
          <w:szCs w:val="24"/>
          <w:lang w:val="en-US"/>
        </w:rPr>
        <w:t>mucosa  and</w:t>
      </w:r>
      <w:proofErr w:type="gramEnd"/>
      <w:r w:rsidRPr="00E54404">
        <w:rPr>
          <w:rFonts w:ascii="Times New Roman" w:hAnsi="Times New Roman" w:cs="Times New Roman"/>
          <w:sz w:val="24"/>
          <w:szCs w:val="24"/>
          <w:lang w:val="en-US"/>
        </w:rPr>
        <w:t xml:space="preserve">  diminished  absorption  of  water also  play some  part in the  increased frequency of the stool. </w:t>
      </w:r>
      <w:proofErr w:type="gramStart"/>
      <w:r w:rsidRPr="00E54404">
        <w:rPr>
          <w:rFonts w:ascii="Times New Roman" w:hAnsi="Times New Roman" w:cs="Times New Roman"/>
          <w:sz w:val="24"/>
          <w:szCs w:val="24"/>
          <w:lang w:val="en-US"/>
        </w:rPr>
        <w:t>Diarrhea  is</w:t>
      </w:r>
      <w:proofErr w:type="gramEnd"/>
      <w:r w:rsidRPr="00E54404">
        <w:rPr>
          <w:rFonts w:ascii="Times New Roman" w:hAnsi="Times New Roman" w:cs="Times New Roman"/>
          <w:sz w:val="24"/>
          <w:szCs w:val="24"/>
          <w:lang w:val="en-US"/>
        </w:rPr>
        <w:t xml:space="preserve"> usually  caused by  excessive  peristalsis  of the large intestine, especially when  associated with  similar phenomena  in the small intestine. The reason for excessive peristalsis of the large intestine in addition to </w:t>
      </w:r>
      <w:proofErr w:type="spellStart"/>
      <w:r w:rsidRPr="00E54404">
        <w:rPr>
          <w:rFonts w:ascii="Times New Roman" w:hAnsi="Times New Roman" w:cs="Times New Roman"/>
          <w:sz w:val="24"/>
          <w:szCs w:val="24"/>
          <w:lang w:val="en-US"/>
        </w:rPr>
        <w:t>neurogenic</w:t>
      </w:r>
      <w:proofErr w:type="spellEnd"/>
      <w:r w:rsidRPr="00E54404">
        <w:rPr>
          <w:rFonts w:ascii="Times New Roman" w:hAnsi="Times New Roman" w:cs="Times New Roman"/>
          <w:sz w:val="24"/>
          <w:szCs w:val="24"/>
          <w:lang w:val="en-US"/>
        </w:rPr>
        <w:t xml:space="preserve"> factors is poorly </w:t>
      </w:r>
      <w:r w:rsidRPr="00E54404">
        <w:rPr>
          <w:rFonts w:ascii="Times New Roman" w:hAnsi="Times New Roman" w:cs="Times New Roman"/>
          <w:sz w:val="24"/>
          <w:szCs w:val="24"/>
          <w:lang w:val="en-US"/>
        </w:rPr>
        <w:lastRenderedPageBreak/>
        <w:t xml:space="preserve">digested contents of the small intestine which irritate the </w:t>
      </w:r>
      <w:proofErr w:type="gramStart"/>
      <w:r w:rsidRPr="00E54404">
        <w:rPr>
          <w:rFonts w:ascii="Times New Roman" w:hAnsi="Times New Roman" w:cs="Times New Roman"/>
          <w:sz w:val="24"/>
          <w:szCs w:val="24"/>
          <w:lang w:val="en-US"/>
        </w:rPr>
        <w:t>large  intestine</w:t>
      </w:r>
      <w:proofErr w:type="gramEnd"/>
      <w:r w:rsidRPr="00E54404">
        <w:rPr>
          <w:rFonts w:ascii="Times New Roman" w:hAnsi="Times New Roman" w:cs="Times New Roman"/>
          <w:sz w:val="24"/>
          <w:szCs w:val="24"/>
          <w:lang w:val="en-US"/>
        </w:rPr>
        <w:t xml:space="preserve">. As a result of  diarrhea  the  organism  loses  a large  amount of water  and  electrolytes,  the blood  is concentrated. Frequent diarrheas lead not only </w:t>
      </w:r>
      <w:proofErr w:type="gramStart"/>
      <w:r w:rsidRPr="00E54404">
        <w:rPr>
          <w:rFonts w:ascii="Times New Roman" w:hAnsi="Times New Roman" w:cs="Times New Roman"/>
          <w:sz w:val="24"/>
          <w:szCs w:val="24"/>
          <w:lang w:val="en-US"/>
        </w:rPr>
        <w:t>to  digestive</w:t>
      </w:r>
      <w:proofErr w:type="gramEnd"/>
      <w:r w:rsidRPr="00E54404">
        <w:rPr>
          <w:rFonts w:ascii="Times New Roman" w:hAnsi="Times New Roman" w:cs="Times New Roman"/>
          <w:sz w:val="24"/>
          <w:szCs w:val="24"/>
          <w:lang w:val="en-US"/>
        </w:rPr>
        <w:t xml:space="preserve"> disorders,  but also to general  nutritional disturbances.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Diminished  intestinal</w:t>
      </w:r>
      <w:proofErr w:type="gramEnd"/>
      <w:r w:rsidRPr="00E54404">
        <w:rPr>
          <w:rFonts w:ascii="Times New Roman" w:hAnsi="Times New Roman" w:cs="Times New Roman"/>
          <w:sz w:val="24"/>
          <w:szCs w:val="24"/>
          <w:lang w:val="en-US"/>
        </w:rPr>
        <w:t xml:space="preserve">  peristalsis  causes  constipation. An important part in the pathogenesis  of constipation  is played by the large  intestine  where the  fecal masses  are consolidated  and formed .Depending  on the mechanism  of constipation  its two forms are distinguished:</w:t>
      </w:r>
    </w:p>
    <w:p w:rsidR="00E54404" w:rsidRPr="00E54404" w:rsidRDefault="00E54404" w:rsidP="00E54404">
      <w:pPr>
        <w:numPr>
          <w:ilvl w:val="0"/>
          <w:numId w:val="19"/>
        </w:numPr>
        <w:spacing w:after="0" w:line="240" w:lineRule="auto"/>
        <w:jc w:val="both"/>
        <w:rPr>
          <w:rFonts w:ascii="Times New Roman" w:hAnsi="Times New Roman" w:cs="Times New Roman"/>
          <w:sz w:val="24"/>
          <w:szCs w:val="24"/>
          <w:lang w:val="en-US"/>
        </w:rPr>
      </w:pPr>
      <w:proofErr w:type="spellStart"/>
      <w:proofErr w:type="gramStart"/>
      <w:r w:rsidRPr="00E54404">
        <w:rPr>
          <w:rFonts w:ascii="Times New Roman" w:hAnsi="Times New Roman" w:cs="Times New Roman"/>
          <w:sz w:val="24"/>
          <w:szCs w:val="24"/>
          <w:lang w:val="en-US"/>
        </w:rPr>
        <w:t>Atonic</w:t>
      </w:r>
      <w:proofErr w:type="spellEnd"/>
      <w:r w:rsidRPr="00E54404">
        <w:rPr>
          <w:rFonts w:ascii="Times New Roman" w:hAnsi="Times New Roman" w:cs="Times New Roman"/>
          <w:sz w:val="24"/>
          <w:szCs w:val="24"/>
          <w:lang w:val="en-US"/>
        </w:rPr>
        <w:t xml:space="preserve">  constipation</w:t>
      </w:r>
      <w:proofErr w:type="gramEnd"/>
      <w:r w:rsidRPr="00E54404">
        <w:rPr>
          <w:rFonts w:ascii="Times New Roman" w:hAnsi="Times New Roman" w:cs="Times New Roman"/>
          <w:sz w:val="24"/>
          <w:szCs w:val="24"/>
          <w:lang w:val="en-US"/>
        </w:rPr>
        <w:t xml:space="preserve"> –is due to  relaxation  of the  muscular  layer of the intestinal wall  and diminution  in peristalsis  in the upper parts  of the large intestine. </w:t>
      </w:r>
    </w:p>
    <w:p w:rsidR="00E54404" w:rsidRPr="00E54404" w:rsidRDefault="00E54404" w:rsidP="00E54404">
      <w:pPr>
        <w:numPr>
          <w:ilvl w:val="0"/>
          <w:numId w:val="19"/>
        </w:numPr>
        <w:spacing w:after="0" w:line="240" w:lineRule="auto"/>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Spastic constipation- is the result of prolonged spasm of the circular </w:t>
      </w:r>
      <w:proofErr w:type="gramStart"/>
      <w:r w:rsidRPr="00E54404">
        <w:rPr>
          <w:rFonts w:ascii="Times New Roman" w:hAnsi="Times New Roman" w:cs="Times New Roman"/>
          <w:sz w:val="24"/>
          <w:szCs w:val="24"/>
          <w:lang w:val="en-US"/>
        </w:rPr>
        <w:t>muscles  of</w:t>
      </w:r>
      <w:proofErr w:type="gramEnd"/>
      <w:r w:rsidRPr="00E54404">
        <w:rPr>
          <w:rFonts w:ascii="Times New Roman" w:hAnsi="Times New Roman" w:cs="Times New Roman"/>
          <w:sz w:val="24"/>
          <w:szCs w:val="24"/>
          <w:lang w:val="en-US"/>
        </w:rPr>
        <w:t xml:space="preserve"> the intestinal wall.</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Protracted constipation is one of the main </w:t>
      </w:r>
      <w:proofErr w:type="gramStart"/>
      <w:r w:rsidRPr="00E54404">
        <w:rPr>
          <w:rFonts w:ascii="Times New Roman" w:hAnsi="Times New Roman" w:cs="Times New Roman"/>
          <w:sz w:val="24"/>
          <w:szCs w:val="24"/>
          <w:lang w:val="en-US"/>
        </w:rPr>
        <w:t>symptoms  of</w:t>
      </w:r>
      <w:proofErr w:type="gramEnd"/>
      <w:r w:rsidRPr="00E54404">
        <w:rPr>
          <w:rFonts w:ascii="Times New Roman" w:hAnsi="Times New Roman" w:cs="Times New Roman"/>
          <w:sz w:val="24"/>
          <w:szCs w:val="24"/>
          <w:lang w:val="en-US"/>
        </w:rPr>
        <w:t xml:space="preserve"> the </w:t>
      </w:r>
      <w:proofErr w:type="spellStart"/>
      <w:r w:rsidRPr="00E54404">
        <w:rPr>
          <w:rFonts w:ascii="Times New Roman" w:hAnsi="Times New Roman" w:cs="Times New Roman"/>
          <w:sz w:val="24"/>
          <w:szCs w:val="24"/>
          <w:lang w:val="en-US"/>
        </w:rPr>
        <w:t>Hirschprung’s</w:t>
      </w:r>
      <w:proofErr w:type="spellEnd"/>
      <w:r w:rsidRPr="00E54404">
        <w:rPr>
          <w:rFonts w:ascii="Times New Roman" w:hAnsi="Times New Roman" w:cs="Times New Roman"/>
          <w:sz w:val="24"/>
          <w:szCs w:val="24"/>
          <w:lang w:val="en-US"/>
        </w:rPr>
        <w:t xml:space="preserve"> diseases  (congenital  </w:t>
      </w:r>
      <w:proofErr w:type="spellStart"/>
      <w:r w:rsidRPr="00E54404">
        <w:rPr>
          <w:rFonts w:ascii="Times New Roman" w:hAnsi="Times New Roman" w:cs="Times New Roman"/>
          <w:sz w:val="24"/>
          <w:szCs w:val="24"/>
          <w:lang w:val="en-US"/>
        </w:rPr>
        <w:t>megacolon</w:t>
      </w:r>
      <w:proofErr w:type="spellEnd"/>
      <w:r w:rsidRPr="00E54404">
        <w:rPr>
          <w:rFonts w:ascii="Times New Roman" w:hAnsi="Times New Roman" w:cs="Times New Roman"/>
          <w:sz w:val="24"/>
          <w:szCs w:val="24"/>
          <w:lang w:val="en-US"/>
        </w:rPr>
        <w:t xml:space="preserve">). Disturbed </w:t>
      </w:r>
      <w:proofErr w:type="spellStart"/>
      <w:r w:rsidRPr="00E54404">
        <w:rPr>
          <w:rFonts w:ascii="Times New Roman" w:hAnsi="Times New Roman" w:cs="Times New Roman"/>
          <w:sz w:val="24"/>
          <w:szCs w:val="24"/>
          <w:lang w:val="en-US"/>
        </w:rPr>
        <w:t>innervation</w:t>
      </w:r>
      <w:proofErr w:type="spellEnd"/>
      <w:r w:rsidRPr="00E54404">
        <w:rPr>
          <w:rFonts w:ascii="Times New Roman" w:hAnsi="Times New Roman" w:cs="Times New Roman"/>
          <w:sz w:val="24"/>
          <w:szCs w:val="24"/>
          <w:lang w:val="en-US"/>
        </w:rPr>
        <w:t xml:space="preserve">  of the intestines,  weakness of their  muscular layer,  </w:t>
      </w:r>
      <w:proofErr w:type="spellStart"/>
      <w:r w:rsidRPr="00E54404">
        <w:rPr>
          <w:rFonts w:ascii="Times New Roman" w:hAnsi="Times New Roman" w:cs="Times New Roman"/>
          <w:sz w:val="24"/>
          <w:szCs w:val="24"/>
          <w:lang w:val="en-US"/>
        </w:rPr>
        <w:t>vitamine</w:t>
      </w:r>
      <w:proofErr w:type="spellEnd"/>
      <w:r w:rsidRPr="00E54404">
        <w:rPr>
          <w:rFonts w:ascii="Times New Roman" w:hAnsi="Times New Roman" w:cs="Times New Roman"/>
          <w:sz w:val="24"/>
          <w:szCs w:val="24"/>
          <w:lang w:val="en-US"/>
        </w:rPr>
        <w:t xml:space="preserve"> B1  deficiency  may result  in development  of the  </w:t>
      </w:r>
      <w:proofErr w:type="spellStart"/>
      <w:r w:rsidRPr="00E54404">
        <w:rPr>
          <w:rFonts w:ascii="Times New Roman" w:hAnsi="Times New Roman" w:cs="Times New Roman"/>
          <w:sz w:val="24"/>
          <w:szCs w:val="24"/>
          <w:lang w:val="en-US"/>
        </w:rPr>
        <w:t>atonic</w:t>
      </w:r>
      <w:proofErr w:type="spellEnd"/>
      <w:r w:rsidRPr="00E54404">
        <w:rPr>
          <w:rFonts w:ascii="Times New Roman" w:hAnsi="Times New Roman" w:cs="Times New Roman"/>
          <w:sz w:val="24"/>
          <w:szCs w:val="24"/>
          <w:lang w:val="en-US"/>
        </w:rPr>
        <w:t xml:space="preserve">  constipation . Constipation  may result  from decreased  stimulation  of the receptors  of the mucosa,  especially  when there is no  cellulose  in the intestinal contents or there are too much fats or too  little organic acid  and </w:t>
      </w:r>
      <w:proofErr w:type="spellStart"/>
      <w:r w:rsidRPr="00E54404">
        <w:rPr>
          <w:rFonts w:ascii="Times New Roman" w:hAnsi="Times New Roman" w:cs="Times New Roman"/>
          <w:sz w:val="24"/>
          <w:szCs w:val="24"/>
          <w:lang w:val="en-US"/>
        </w:rPr>
        <w:t>monosaccharides</w:t>
      </w:r>
      <w:proofErr w:type="spellEnd"/>
      <w:r w:rsidRPr="00E54404">
        <w:rPr>
          <w:rFonts w:ascii="Times New Roman" w:hAnsi="Times New Roman" w:cs="Times New Roman"/>
          <w:sz w:val="24"/>
          <w:szCs w:val="24"/>
          <w:lang w:val="en-US"/>
        </w:rPr>
        <w:t xml:space="preserve">  which stimulate  peristalsis.  Psychic strain</w:t>
      </w:r>
      <w:proofErr w:type="gramStart"/>
      <w:r w:rsidRPr="00E54404">
        <w:rPr>
          <w:rFonts w:ascii="Times New Roman" w:hAnsi="Times New Roman" w:cs="Times New Roman"/>
          <w:sz w:val="24"/>
          <w:szCs w:val="24"/>
          <w:lang w:val="en-US"/>
        </w:rPr>
        <w:t>,  increased</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vagus</w:t>
      </w:r>
      <w:proofErr w:type="spellEnd"/>
      <w:r w:rsidRPr="00E54404">
        <w:rPr>
          <w:rFonts w:ascii="Times New Roman" w:hAnsi="Times New Roman" w:cs="Times New Roman"/>
          <w:sz w:val="24"/>
          <w:szCs w:val="24"/>
          <w:lang w:val="en-US"/>
        </w:rPr>
        <w:t xml:space="preserve"> nerve  tonicity,  intoxications (lead poisoning) play  a part in the development of the  spastic  constipation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Long  constipation  leads to  </w:t>
      </w:r>
      <w:proofErr w:type="spellStart"/>
      <w:r w:rsidRPr="00E54404">
        <w:rPr>
          <w:rFonts w:ascii="Times New Roman" w:hAnsi="Times New Roman" w:cs="Times New Roman"/>
          <w:sz w:val="24"/>
          <w:szCs w:val="24"/>
          <w:lang w:val="en-US"/>
        </w:rPr>
        <w:t>hyposecretion</w:t>
      </w:r>
      <w:proofErr w:type="spellEnd"/>
      <w:r w:rsidRPr="00E54404">
        <w:rPr>
          <w:rFonts w:ascii="Times New Roman" w:hAnsi="Times New Roman" w:cs="Times New Roman"/>
          <w:sz w:val="24"/>
          <w:szCs w:val="24"/>
          <w:lang w:val="en-US"/>
        </w:rPr>
        <w:t xml:space="preserve">  of the intestinal juices  and disturbances  in the digestive process  As a result  of constipation  the intestine absorbs  more water,  the fecal  masses  become  consolidated,  </w:t>
      </w:r>
      <w:proofErr w:type="spellStart"/>
      <w:r w:rsidRPr="00E54404">
        <w:rPr>
          <w:rFonts w:ascii="Times New Roman" w:hAnsi="Times New Roman" w:cs="Times New Roman"/>
          <w:sz w:val="24"/>
          <w:szCs w:val="24"/>
          <w:lang w:val="en-US"/>
        </w:rPr>
        <w:t>coproliths</w:t>
      </w:r>
      <w:proofErr w:type="spellEnd"/>
      <w:r w:rsidRPr="00E54404">
        <w:rPr>
          <w:rFonts w:ascii="Times New Roman" w:hAnsi="Times New Roman" w:cs="Times New Roman"/>
          <w:sz w:val="24"/>
          <w:szCs w:val="24"/>
          <w:lang w:val="en-US"/>
        </w:rPr>
        <w:t xml:space="preserve">  are formed;  the  appetite  diminishes,  general  weakness  develops,  </w:t>
      </w:r>
      <w:proofErr w:type="spellStart"/>
      <w:r w:rsidRPr="00E54404">
        <w:rPr>
          <w:rFonts w:ascii="Times New Roman" w:hAnsi="Times New Roman" w:cs="Times New Roman"/>
          <w:sz w:val="24"/>
          <w:szCs w:val="24"/>
          <w:lang w:val="en-US"/>
        </w:rPr>
        <w:t>meteorism</w:t>
      </w:r>
      <w:proofErr w:type="spellEnd"/>
      <w:r w:rsidRPr="00E54404">
        <w:rPr>
          <w:rFonts w:ascii="Times New Roman" w:hAnsi="Times New Roman" w:cs="Times New Roman"/>
          <w:sz w:val="24"/>
          <w:szCs w:val="24"/>
          <w:lang w:val="en-US"/>
        </w:rPr>
        <w:t xml:space="preserve"> occurs.</w:t>
      </w: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Meteorism</w:t>
      </w:r>
      <w:proofErr w:type="spellEnd"/>
      <w:r w:rsidRPr="00E54404">
        <w:rPr>
          <w:rFonts w:ascii="Times New Roman" w:hAnsi="Times New Roman" w:cs="Times New Roman"/>
          <w:sz w:val="24"/>
          <w:szCs w:val="24"/>
          <w:lang w:val="en-US"/>
        </w:rPr>
        <w:t xml:space="preserve"> is the result </w:t>
      </w:r>
      <w:proofErr w:type="gramStart"/>
      <w:r w:rsidRPr="00E54404">
        <w:rPr>
          <w:rFonts w:ascii="Times New Roman" w:hAnsi="Times New Roman" w:cs="Times New Roman"/>
          <w:sz w:val="24"/>
          <w:szCs w:val="24"/>
          <w:lang w:val="en-US"/>
        </w:rPr>
        <w:t>of  diminished</w:t>
      </w:r>
      <w:proofErr w:type="gramEnd"/>
      <w:r w:rsidRPr="00E54404">
        <w:rPr>
          <w:rFonts w:ascii="Times New Roman" w:hAnsi="Times New Roman" w:cs="Times New Roman"/>
          <w:sz w:val="24"/>
          <w:szCs w:val="24"/>
          <w:lang w:val="en-US"/>
        </w:rPr>
        <w:t xml:space="preserve"> intestinal, peristalsis, increased process of  fermentation  and  putrefaction  and </w:t>
      </w:r>
      <w:proofErr w:type="spellStart"/>
      <w:r w:rsidRPr="00E54404">
        <w:rPr>
          <w:rFonts w:ascii="Times New Roman" w:hAnsi="Times New Roman" w:cs="Times New Roman"/>
          <w:sz w:val="24"/>
          <w:szCs w:val="24"/>
          <w:lang w:val="en-US"/>
        </w:rPr>
        <w:t>accumlation</w:t>
      </w:r>
      <w:proofErr w:type="spellEnd"/>
      <w:r w:rsidRPr="00E54404">
        <w:rPr>
          <w:rFonts w:ascii="Times New Roman" w:hAnsi="Times New Roman" w:cs="Times New Roman"/>
          <w:sz w:val="24"/>
          <w:szCs w:val="24"/>
          <w:lang w:val="en-US"/>
        </w:rPr>
        <w:t xml:space="preserve">  of gases  in the intestine. As a result of high position   of </w:t>
      </w:r>
      <w:proofErr w:type="gramStart"/>
      <w:r w:rsidRPr="00E54404">
        <w:rPr>
          <w:rFonts w:ascii="Times New Roman" w:hAnsi="Times New Roman" w:cs="Times New Roman"/>
          <w:sz w:val="24"/>
          <w:szCs w:val="24"/>
          <w:lang w:val="en-US"/>
        </w:rPr>
        <w:t>the  diaphragm</w:t>
      </w:r>
      <w:proofErr w:type="gramEnd"/>
      <w:r w:rsidRPr="00E54404">
        <w:rPr>
          <w:rFonts w:ascii="Times New Roman" w:hAnsi="Times New Roman" w:cs="Times New Roman"/>
          <w:sz w:val="24"/>
          <w:szCs w:val="24"/>
          <w:lang w:val="en-US"/>
        </w:rPr>
        <w:t xml:space="preserve">  activity of the  heart and lungs  is  impeded.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Stimulation  of the  </w:t>
      </w:r>
      <w:proofErr w:type="spellStart"/>
      <w:r w:rsidRPr="00E54404">
        <w:rPr>
          <w:rFonts w:ascii="Times New Roman" w:hAnsi="Times New Roman" w:cs="Times New Roman"/>
          <w:sz w:val="24"/>
          <w:szCs w:val="24"/>
          <w:lang w:val="en-US"/>
        </w:rPr>
        <w:t>mechano</w:t>
      </w:r>
      <w:proofErr w:type="spellEnd"/>
      <w:r w:rsidRPr="00E54404">
        <w:rPr>
          <w:rFonts w:ascii="Times New Roman" w:hAnsi="Times New Roman" w:cs="Times New Roman"/>
          <w:sz w:val="24"/>
          <w:szCs w:val="24"/>
          <w:lang w:val="en-US"/>
        </w:rPr>
        <w:t xml:space="preserve">-  and  </w:t>
      </w:r>
      <w:proofErr w:type="spellStart"/>
      <w:r w:rsidRPr="00E54404">
        <w:rPr>
          <w:rFonts w:ascii="Times New Roman" w:hAnsi="Times New Roman" w:cs="Times New Roman"/>
          <w:sz w:val="24"/>
          <w:szCs w:val="24"/>
          <w:lang w:val="en-US"/>
        </w:rPr>
        <w:t>chemoreceptors</w:t>
      </w:r>
      <w:proofErr w:type="spellEnd"/>
      <w:r w:rsidRPr="00E54404">
        <w:rPr>
          <w:rFonts w:ascii="Times New Roman" w:hAnsi="Times New Roman" w:cs="Times New Roman"/>
          <w:sz w:val="24"/>
          <w:szCs w:val="24"/>
          <w:lang w:val="en-US"/>
        </w:rPr>
        <w:t xml:space="preserve">  in the  intestinal  wall cause  a number  of  reflex  changes  in the organism  (changes  in the  arterial pressure,  decreased  </w:t>
      </w:r>
      <w:proofErr w:type="spellStart"/>
      <w:r w:rsidRPr="00E54404">
        <w:rPr>
          <w:rFonts w:ascii="Times New Roman" w:hAnsi="Times New Roman" w:cs="Times New Roman"/>
          <w:sz w:val="24"/>
          <w:szCs w:val="24"/>
          <w:lang w:val="en-US"/>
        </w:rPr>
        <w:t>diuresis</w:t>
      </w:r>
      <w:proofErr w:type="spellEnd"/>
      <w:r w:rsidRPr="00E54404">
        <w:rPr>
          <w:rFonts w:ascii="Times New Roman" w:hAnsi="Times New Roman" w:cs="Times New Roman"/>
          <w:sz w:val="24"/>
          <w:szCs w:val="24"/>
          <w:lang w:val="en-US"/>
        </w:rPr>
        <w:t xml:space="preserve">, etc).  </w:t>
      </w:r>
      <w:proofErr w:type="spellStart"/>
      <w:r w:rsidRPr="00E54404">
        <w:rPr>
          <w:rFonts w:ascii="Times New Roman" w:hAnsi="Times New Roman" w:cs="Times New Roman"/>
          <w:sz w:val="24"/>
          <w:szCs w:val="24"/>
          <w:lang w:val="en-US"/>
        </w:rPr>
        <w:t>Secretory</w:t>
      </w:r>
      <w:proofErr w:type="spellEnd"/>
      <w:r w:rsidRPr="00E54404">
        <w:rPr>
          <w:rFonts w:ascii="Times New Roman" w:hAnsi="Times New Roman" w:cs="Times New Roman"/>
          <w:sz w:val="24"/>
          <w:szCs w:val="24"/>
          <w:lang w:val="en-US"/>
        </w:rPr>
        <w:t xml:space="preserve"> function of the digestive glands diminishes.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The  foregoing  disturbances  in intestinal  </w:t>
      </w:r>
      <w:proofErr w:type="spellStart"/>
      <w:r w:rsidRPr="00E54404">
        <w:rPr>
          <w:rFonts w:ascii="Times New Roman" w:hAnsi="Times New Roman" w:cs="Times New Roman"/>
          <w:sz w:val="24"/>
          <w:szCs w:val="24"/>
          <w:lang w:val="en-US"/>
        </w:rPr>
        <w:t>functon</w:t>
      </w:r>
      <w:proofErr w:type="spellEnd"/>
      <w:r w:rsidRPr="00E54404">
        <w:rPr>
          <w:rFonts w:ascii="Times New Roman" w:hAnsi="Times New Roman" w:cs="Times New Roman"/>
          <w:sz w:val="24"/>
          <w:szCs w:val="24"/>
          <w:lang w:val="en-US"/>
        </w:rPr>
        <w:t xml:space="preserve">  are particularly  marked in  intestinal  obstruction (</w:t>
      </w:r>
      <w:proofErr w:type="spellStart"/>
      <w:r w:rsidRPr="00E54404">
        <w:rPr>
          <w:rFonts w:ascii="Times New Roman" w:hAnsi="Times New Roman" w:cs="Times New Roman"/>
          <w:sz w:val="24"/>
          <w:szCs w:val="24"/>
          <w:lang w:val="en-US"/>
        </w:rPr>
        <w:t>ileus</w:t>
      </w:r>
      <w:proofErr w:type="spellEnd"/>
      <w:r w:rsidRPr="00E54404">
        <w:rPr>
          <w:rFonts w:ascii="Times New Roman" w:hAnsi="Times New Roman" w:cs="Times New Roman"/>
          <w:sz w:val="24"/>
          <w:szCs w:val="24"/>
          <w:lang w:val="en-US"/>
        </w:rPr>
        <w:t>), two forms of which are  distinguished :</w:t>
      </w:r>
    </w:p>
    <w:p w:rsidR="00E54404" w:rsidRPr="00E54404" w:rsidRDefault="00E54404" w:rsidP="00E54404">
      <w:pPr>
        <w:pStyle w:val="3"/>
        <w:numPr>
          <w:ilvl w:val="0"/>
          <w:numId w:val="20"/>
        </w:numPr>
        <w:rPr>
          <w:sz w:val="24"/>
          <w:szCs w:val="24"/>
        </w:rPr>
      </w:pPr>
      <w:r w:rsidRPr="00E54404">
        <w:rPr>
          <w:sz w:val="24"/>
          <w:szCs w:val="24"/>
        </w:rPr>
        <w:t xml:space="preserve">mechanical  </w:t>
      </w:r>
      <w:proofErr w:type="spellStart"/>
      <w:r w:rsidRPr="00E54404">
        <w:rPr>
          <w:sz w:val="24"/>
          <w:szCs w:val="24"/>
        </w:rPr>
        <w:t>ileus</w:t>
      </w:r>
      <w:proofErr w:type="spellEnd"/>
      <w:r w:rsidRPr="00E54404">
        <w:rPr>
          <w:sz w:val="24"/>
          <w:szCs w:val="24"/>
        </w:rPr>
        <w:t xml:space="preserve"> - is caused by  mechanical closure  of the  intestinal  lumen (obstruction by  extrinsic </w:t>
      </w:r>
      <w:proofErr w:type="spellStart"/>
      <w:r w:rsidRPr="00E54404">
        <w:rPr>
          <w:sz w:val="24"/>
          <w:szCs w:val="24"/>
        </w:rPr>
        <w:t>volvulas</w:t>
      </w:r>
      <w:proofErr w:type="spellEnd"/>
      <w:r w:rsidRPr="00E54404">
        <w:rPr>
          <w:sz w:val="24"/>
          <w:szCs w:val="24"/>
        </w:rPr>
        <w:t xml:space="preserve"> , </w:t>
      </w:r>
      <w:proofErr w:type="spellStart"/>
      <w:r w:rsidRPr="00E54404">
        <w:rPr>
          <w:sz w:val="24"/>
          <w:szCs w:val="24"/>
        </w:rPr>
        <w:t>intussusseption</w:t>
      </w:r>
      <w:proofErr w:type="spellEnd"/>
      <w:r w:rsidRPr="00E54404">
        <w:rPr>
          <w:sz w:val="24"/>
          <w:szCs w:val="24"/>
        </w:rPr>
        <w:t>);</w:t>
      </w:r>
    </w:p>
    <w:p w:rsidR="00E54404" w:rsidRPr="00E54404" w:rsidRDefault="00E54404" w:rsidP="00E54404">
      <w:pPr>
        <w:numPr>
          <w:ilvl w:val="0"/>
          <w:numId w:val="20"/>
        </w:numPr>
        <w:spacing w:after="0" w:line="240" w:lineRule="auto"/>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dynamic</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ileus</w:t>
      </w:r>
      <w:proofErr w:type="spellEnd"/>
      <w:r w:rsidRPr="00E54404">
        <w:rPr>
          <w:rFonts w:ascii="Times New Roman" w:hAnsi="Times New Roman" w:cs="Times New Roman"/>
          <w:sz w:val="24"/>
          <w:szCs w:val="24"/>
          <w:lang w:val="en-US"/>
        </w:rPr>
        <w:t xml:space="preserve"> – is caused by paralysis or (less frequently) spasm of the intestinal muscles.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The part of the intestine situated above the obstruction becomes considerably dilated. </w:t>
      </w:r>
      <w:proofErr w:type="spellStart"/>
      <w:r w:rsidRPr="00E54404">
        <w:rPr>
          <w:rFonts w:ascii="Times New Roman" w:hAnsi="Times New Roman" w:cs="Times New Roman"/>
          <w:sz w:val="24"/>
          <w:szCs w:val="24"/>
          <w:lang w:val="en-US"/>
        </w:rPr>
        <w:t>Antiperistaltic</w:t>
      </w:r>
      <w:proofErr w:type="spellEnd"/>
      <w:r w:rsidRPr="00E54404">
        <w:rPr>
          <w:rFonts w:ascii="Times New Roman" w:hAnsi="Times New Roman" w:cs="Times New Roman"/>
          <w:sz w:val="24"/>
          <w:szCs w:val="24"/>
          <w:lang w:val="en-US"/>
        </w:rPr>
        <w:t xml:space="preserve"> movements appear and lead to vomiting.</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As a result of compression of the mesenteric vessels circulatory disturbances develop with subsequent mortification of the corresponding portion of the intestine.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Intestinal obstruction leads to development of deep general changes in the organism particularly manifested in general circulatory disturbances and characteristic alteration of the </w:t>
      </w:r>
      <w:r w:rsidRPr="00E54404">
        <w:rPr>
          <w:rFonts w:ascii="Times New Roman" w:hAnsi="Times New Roman" w:cs="Times New Roman"/>
          <w:sz w:val="24"/>
          <w:szCs w:val="24"/>
          <w:lang w:val="en-US"/>
        </w:rPr>
        <w:lastRenderedPageBreak/>
        <w:t xml:space="preserve">blood composition. The organism becomes dehydrated and </w:t>
      </w:r>
      <w:proofErr w:type="spellStart"/>
      <w:proofErr w:type="gramStart"/>
      <w:r w:rsidRPr="00E54404">
        <w:rPr>
          <w:rFonts w:ascii="Times New Roman" w:hAnsi="Times New Roman" w:cs="Times New Roman"/>
          <w:sz w:val="24"/>
          <w:szCs w:val="24"/>
          <w:lang w:val="en-US"/>
        </w:rPr>
        <w:t>hemoconcentration</w:t>
      </w:r>
      <w:proofErr w:type="spellEnd"/>
      <w:r w:rsidRPr="00E54404">
        <w:rPr>
          <w:rFonts w:ascii="Times New Roman" w:hAnsi="Times New Roman" w:cs="Times New Roman"/>
          <w:sz w:val="24"/>
          <w:szCs w:val="24"/>
          <w:lang w:val="en-US"/>
        </w:rPr>
        <w:t xml:space="preserve"> ,</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hypochloremia</w:t>
      </w:r>
      <w:proofErr w:type="spellEnd"/>
      <w:r w:rsidRPr="00E54404">
        <w:rPr>
          <w:rFonts w:ascii="Times New Roman" w:hAnsi="Times New Roman" w:cs="Times New Roman"/>
          <w:sz w:val="24"/>
          <w:szCs w:val="24"/>
          <w:lang w:val="en-US"/>
        </w:rPr>
        <w:t xml:space="preserve"> , </w:t>
      </w:r>
      <w:proofErr w:type="spellStart"/>
      <w:r w:rsidRPr="00E54404">
        <w:rPr>
          <w:rFonts w:ascii="Times New Roman" w:hAnsi="Times New Roman" w:cs="Times New Roman"/>
          <w:sz w:val="24"/>
          <w:szCs w:val="24"/>
          <w:lang w:val="en-US"/>
        </w:rPr>
        <w:t>azotemia</w:t>
      </w:r>
      <w:proofErr w:type="spellEnd"/>
      <w:r w:rsidRPr="00E54404">
        <w:rPr>
          <w:rFonts w:ascii="Times New Roman" w:hAnsi="Times New Roman" w:cs="Times New Roman"/>
          <w:sz w:val="24"/>
          <w:szCs w:val="24"/>
          <w:lang w:val="en-US"/>
        </w:rPr>
        <w:t xml:space="preserve"> and alkalosis develop. These changes are in large measure due to increased secretion of digestive juices and their discontinued </w:t>
      </w:r>
      <w:proofErr w:type="spellStart"/>
      <w:proofErr w:type="gramStart"/>
      <w:r w:rsidRPr="00E54404">
        <w:rPr>
          <w:rFonts w:ascii="Times New Roman" w:hAnsi="Times New Roman" w:cs="Times New Roman"/>
          <w:sz w:val="24"/>
          <w:szCs w:val="24"/>
          <w:lang w:val="en-US"/>
        </w:rPr>
        <w:t>reabsorption</w:t>
      </w:r>
      <w:proofErr w:type="spellEnd"/>
      <w:r w:rsidRPr="00E54404">
        <w:rPr>
          <w:rFonts w:ascii="Times New Roman" w:hAnsi="Times New Roman" w:cs="Times New Roman"/>
          <w:sz w:val="24"/>
          <w:szCs w:val="24"/>
          <w:lang w:val="en-US"/>
        </w:rPr>
        <w:t xml:space="preserve"> ,</w:t>
      </w:r>
      <w:proofErr w:type="gramEnd"/>
      <w:r w:rsidRPr="00E54404">
        <w:rPr>
          <w:rFonts w:ascii="Times New Roman" w:hAnsi="Times New Roman" w:cs="Times New Roman"/>
          <w:sz w:val="24"/>
          <w:szCs w:val="24"/>
          <w:lang w:val="en-US"/>
        </w:rPr>
        <w:t xml:space="preserve"> intractable vomiting and corresponding disturbances in renal function.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the pathogenesis of the disorders observed in </w:t>
      </w:r>
      <w:proofErr w:type="spellStart"/>
      <w:r w:rsidRPr="00E54404">
        <w:rPr>
          <w:rFonts w:ascii="Times New Roman" w:hAnsi="Times New Roman" w:cs="Times New Roman"/>
          <w:sz w:val="24"/>
          <w:szCs w:val="24"/>
          <w:lang w:val="en-US"/>
        </w:rPr>
        <w:t>ileus</w:t>
      </w:r>
      <w:proofErr w:type="spellEnd"/>
      <w:r w:rsidRPr="00E54404">
        <w:rPr>
          <w:rFonts w:ascii="Times New Roman" w:hAnsi="Times New Roman" w:cs="Times New Roman"/>
          <w:sz w:val="24"/>
          <w:szCs w:val="24"/>
          <w:lang w:val="en-US"/>
        </w:rPr>
        <w:t xml:space="preserve"> an important part is played by intoxication due to </w:t>
      </w:r>
      <w:proofErr w:type="spellStart"/>
      <w:r w:rsidRPr="00E54404">
        <w:rPr>
          <w:rFonts w:ascii="Times New Roman" w:hAnsi="Times New Roman" w:cs="Times New Roman"/>
          <w:sz w:val="24"/>
          <w:szCs w:val="24"/>
          <w:lang w:val="en-US"/>
        </w:rPr>
        <w:t>absorbtion</w:t>
      </w:r>
      <w:proofErr w:type="spellEnd"/>
      <w:r w:rsidRPr="00E54404">
        <w:rPr>
          <w:rFonts w:ascii="Times New Roman" w:hAnsi="Times New Roman" w:cs="Times New Roman"/>
          <w:sz w:val="24"/>
          <w:szCs w:val="24"/>
          <w:lang w:val="en-US"/>
        </w:rPr>
        <w:t xml:space="preserve"> of the poisons formed and retained in the intestines; the reflex influences of the affected intestine on the blood circulation and other vitally important functions are also of some importance.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Diminished intestinal peristalsis and decreased secretion result in acceleration of the processes of fermentation and putrefaction. Therefore, protracted constipation and </w:t>
      </w:r>
      <w:proofErr w:type="spellStart"/>
      <w:r w:rsidRPr="00E54404">
        <w:rPr>
          <w:rFonts w:ascii="Times New Roman" w:hAnsi="Times New Roman" w:cs="Times New Roman"/>
          <w:sz w:val="24"/>
          <w:szCs w:val="24"/>
          <w:lang w:val="en-US"/>
        </w:rPr>
        <w:t>ileus</w:t>
      </w:r>
      <w:proofErr w:type="spellEnd"/>
      <w:r w:rsidRPr="00E54404">
        <w:rPr>
          <w:rFonts w:ascii="Times New Roman" w:hAnsi="Times New Roman" w:cs="Times New Roman"/>
          <w:sz w:val="24"/>
          <w:szCs w:val="24"/>
          <w:lang w:val="en-US"/>
        </w:rPr>
        <w:t xml:space="preserve"> are accompanied by autointoxication. Liver cannot decontaminate a large amount of toxic substances which spread by the blood all over the organism. Increased permeability of intestinal mucosa, decreased barrier function of </w:t>
      </w:r>
      <w:proofErr w:type="gramStart"/>
      <w:r w:rsidRPr="00E54404">
        <w:rPr>
          <w:rFonts w:ascii="Times New Roman" w:hAnsi="Times New Roman" w:cs="Times New Roman"/>
          <w:sz w:val="24"/>
          <w:szCs w:val="24"/>
          <w:lang w:val="en-US"/>
        </w:rPr>
        <w:t>liver,</w:t>
      </w:r>
      <w:proofErr w:type="gramEnd"/>
      <w:r w:rsidRPr="00E54404">
        <w:rPr>
          <w:rFonts w:ascii="Times New Roman" w:hAnsi="Times New Roman" w:cs="Times New Roman"/>
          <w:sz w:val="24"/>
          <w:szCs w:val="24"/>
          <w:lang w:val="en-US"/>
        </w:rPr>
        <w:t xml:space="preserve"> disturbed excretory function of kidneys also play a part in development of the intestinal autointoxication.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As a result of reflexes originating in the intestines abnormally distended by gases, as well as influence of toxins on the vascular wall receptors and nerve centers headache appears, arterial pressure decreases, changes occur in metabolism, heart contractions and respiration become weaker, inhibitory processes in the cerebral cortex are strengthened; in severe cases coma develops. In chronic cases anemia, disturbances in appetite and emaciation are also observed.</w:t>
      </w:r>
    </w:p>
    <w:p w:rsid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Disorders of defecation arise as a result of lesion of defecation center (in the lumbar and sacral segments of the spinal cord) or higher centers which control the voluntary act of defecation (in the medulla </w:t>
      </w:r>
      <w:proofErr w:type="gramStart"/>
      <w:r w:rsidRPr="00E54404">
        <w:rPr>
          <w:rFonts w:ascii="Times New Roman" w:hAnsi="Times New Roman" w:cs="Times New Roman"/>
          <w:sz w:val="24"/>
          <w:szCs w:val="24"/>
          <w:lang w:val="en-US"/>
        </w:rPr>
        <w:t>oblongata ,</w:t>
      </w:r>
      <w:proofErr w:type="gramEnd"/>
      <w:r w:rsidRPr="00E54404">
        <w:rPr>
          <w:rFonts w:ascii="Times New Roman" w:hAnsi="Times New Roman" w:cs="Times New Roman"/>
          <w:sz w:val="24"/>
          <w:szCs w:val="24"/>
          <w:lang w:val="en-US"/>
        </w:rPr>
        <w:t xml:space="preserve"> hypothalamus, cerebral cortex). This causes decreased tonicity of the rectal sphincters and incontinence of feces. Dissection of the spinal cord higher than the defecation center causes increased tonicity of sphincters, feces remains in the rectum for a long time, but </w:t>
      </w:r>
      <w:proofErr w:type="gramStart"/>
      <w:r w:rsidRPr="00E54404">
        <w:rPr>
          <w:rFonts w:ascii="Times New Roman" w:hAnsi="Times New Roman" w:cs="Times New Roman"/>
          <w:sz w:val="24"/>
          <w:szCs w:val="24"/>
          <w:lang w:val="en-US"/>
        </w:rPr>
        <w:t>defecation  acquires</w:t>
      </w:r>
      <w:proofErr w:type="gramEnd"/>
      <w:r w:rsidRPr="00E54404">
        <w:rPr>
          <w:rFonts w:ascii="Times New Roman" w:hAnsi="Times New Roman" w:cs="Times New Roman"/>
          <w:sz w:val="24"/>
          <w:szCs w:val="24"/>
          <w:lang w:val="en-US"/>
        </w:rPr>
        <w:t xml:space="preserve"> involuntary character. Emotional overstrain (especially fear) may cause involuntary decrease of tonicity of sphincters and </w:t>
      </w:r>
      <w:proofErr w:type="gramStart"/>
      <w:r w:rsidRPr="00E54404">
        <w:rPr>
          <w:rFonts w:ascii="Times New Roman" w:hAnsi="Times New Roman" w:cs="Times New Roman"/>
          <w:sz w:val="24"/>
          <w:szCs w:val="24"/>
          <w:lang w:val="en-US"/>
        </w:rPr>
        <w:t>defecation .</w:t>
      </w:r>
      <w:proofErr w:type="gramEnd"/>
      <w:r w:rsidRPr="00E54404">
        <w:rPr>
          <w:rFonts w:ascii="Times New Roman" w:hAnsi="Times New Roman" w:cs="Times New Roman"/>
          <w:sz w:val="24"/>
          <w:szCs w:val="24"/>
          <w:lang w:val="en-US"/>
        </w:rPr>
        <w:t xml:space="preserve"> In inflammation of the mucosa in the region of the sphincters the sensibility of the mucosa increases causing </w:t>
      </w:r>
      <w:proofErr w:type="spellStart"/>
      <w:r w:rsidRPr="00E54404">
        <w:rPr>
          <w:rFonts w:ascii="Times New Roman" w:hAnsi="Times New Roman" w:cs="Times New Roman"/>
          <w:sz w:val="24"/>
          <w:szCs w:val="24"/>
          <w:lang w:val="en-US"/>
        </w:rPr>
        <w:t>tenesmus</w:t>
      </w:r>
      <w:proofErr w:type="spellEnd"/>
      <w:r w:rsidRPr="00E54404">
        <w:rPr>
          <w:rFonts w:ascii="Times New Roman" w:hAnsi="Times New Roman" w:cs="Times New Roman"/>
          <w:sz w:val="24"/>
          <w:szCs w:val="24"/>
          <w:lang w:val="en-US"/>
        </w:rPr>
        <w:t xml:space="preserve">, that is, frequent false urges to defecate.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In view  of  multiplicity and  complexity of  the hepatic functions, battery of liver  function  tests are employed  for accurate diagnosis , to assess  the  severity of damage , to judge prognosis and to evaluate  therapy .</w:t>
      </w:r>
    </w:p>
    <w:p w:rsidR="00E54404" w:rsidRPr="00E54404" w:rsidRDefault="00E54404" w:rsidP="00E54404">
      <w:pPr>
        <w:numPr>
          <w:ilvl w:val="0"/>
          <w:numId w:val="21"/>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Tests </w:t>
      </w:r>
      <w:proofErr w:type="gramStart"/>
      <w:r w:rsidRPr="00E54404">
        <w:rPr>
          <w:rFonts w:ascii="Times New Roman" w:hAnsi="Times New Roman" w:cs="Times New Roman"/>
          <w:sz w:val="24"/>
          <w:szCs w:val="24"/>
          <w:lang w:val="en-US"/>
        </w:rPr>
        <w:t>for  manufacture</w:t>
      </w:r>
      <w:proofErr w:type="gramEnd"/>
      <w:r w:rsidRPr="00E54404">
        <w:rPr>
          <w:rFonts w:ascii="Times New Roman" w:hAnsi="Times New Roman" w:cs="Times New Roman"/>
          <w:sz w:val="24"/>
          <w:szCs w:val="24"/>
          <w:lang w:val="en-US"/>
        </w:rPr>
        <w:t xml:space="preserve">  and  excretion  of  bile . </w:t>
      </w:r>
    </w:p>
    <w:p w:rsidR="00E54404" w:rsidRPr="00E54404" w:rsidRDefault="00E54404" w:rsidP="00E54404">
      <w:pPr>
        <w:numPr>
          <w:ilvl w:val="0"/>
          <w:numId w:val="22"/>
        </w:numPr>
        <w:spacing w:after="0" w:line="240" w:lineRule="auto"/>
        <w:ind w:left="0"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pigment  can be  detected  in  serum , feces and  urine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 </w:t>
      </w:r>
      <w:proofErr w:type="gramStart"/>
      <w:r w:rsidRPr="00E54404">
        <w:rPr>
          <w:rFonts w:ascii="Times New Roman" w:hAnsi="Times New Roman" w:cs="Times New Roman"/>
          <w:sz w:val="24"/>
          <w:szCs w:val="24"/>
          <w:lang w:val="en-US"/>
        </w:rPr>
        <w:t xml:space="preserve">serum  </w:t>
      </w:r>
      <w:proofErr w:type="spellStart"/>
      <w:r w:rsidRPr="00E54404">
        <w:rPr>
          <w:rFonts w:ascii="Times New Roman" w:hAnsi="Times New Roman" w:cs="Times New Roman"/>
          <w:sz w:val="24"/>
          <w:szCs w:val="24"/>
          <w:lang w:val="en-US"/>
        </w:rPr>
        <w:t>bilirubin</w:t>
      </w:r>
      <w:proofErr w:type="spellEnd"/>
      <w:proofErr w:type="gramEnd"/>
      <w:r w:rsidRPr="00E54404">
        <w:rPr>
          <w:rFonts w:ascii="Times New Roman" w:hAnsi="Times New Roman" w:cs="Times New Roman"/>
          <w:sz w:val="24"/>
          <w:szCs w:val="24"/>
          <w:lang w:val="en-US"/>
        </w:rPr>
        <w:t xml:space="preserve">   estimation  is  based  on van   den Bergh   </w:t>
      </w:r>
      <w:proofErr w:type="spellStart"/>
      <w:r w:rsidRPr="00E54404">
        <w:rPr>
          <w:rFonts w:ascii="Times New Roman" w:hAnsi="Times New Roman" w:cs="Times New Roman"/>
          <w:sz w:val="24"/>
          <w:szCs w:val="24"/>
          <w:lang w:val="en-US"/>
        </w:rPr>
        <w:t>diazo</w:t>
      </w:r>
      <w:proofErr w:type="spellEnd"/>
      <w:r w:rsidRPr="00E54404">
        <w:rPr>
          <w:rFonts w:ascii="Times New Roman" w:hAnsi="Times New Roman" w:cs="Times New Roman"/>
          <w:sz w:val="24"/>
          <w:szCs w:val="24"/>
          <w:lang w:val="en-US"/>
        </w:rPr>
        <w:t xml:space="preserve">   reaction  by   </w:t>
      </w:r>
      <w:proofErr w:type="spellStart"/>
      <w:r w:rsidRPr="00E54404">
        <w:rPr>
          <w:rFonts w:ascii="Times New Roman" w:hAnsi="Times New Roman" w:cs="Times New Roman"/>
          <w:sz w:val="24"/>
          <w:szCs w:val="24"/>
          <w:lang w:val="en-US"/>
        </w:rPr>
        <w:t>spectrophotometric</w:t>
      </w:r>
      <w:proofErr w:type="spellEnd"/>
      <w:r w:rsidRPr="00E54404">
        <w:rPr>
          <w:rFonts w:ascii="Times New Roman" w:hAnsi="Times New Roman" w:cs="Times New Roman"/>
          <w:sz w:val="24"/>
          <w:szCs w:val="24"/>
          <w:lang w:val="en-US"/>
        </w:rPr>
        <w:t xml:space="preserve"> method. Water- soluble conjugated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gives  direct  van den Bergh  reaction  with </w:t>
      </w:r>
      <w:proofErr w:type="spellStart"/>
      <w:r w:rsidRPr="00E54404">
        <w:rPr>
          <w:rFonts w:ascii="Times New Roman" w:hAnsi="Times New Roman" w:cs="Times New Roman"/>
          <w:sz w:val="24"/>
          <w:szCs w:val="24"/>
          <w:lang w:val="en-US"/>
        </w:rPr>
        <w:t>diazo</w:t>
      </w:r>
      <w:proofErr w:type="spellEnd"/>
      <w:r w:rsidRPr="00E54404">
        <w:rPr>
          <w:rFonts w:ascii="Times New Roman" w:hAnsi="Times New Roman" w:cs="Times New Roman"/>
          <w:sz w:val="24"/>
          <w:szCs w:val="24"/>
          <w:lang w:val="en-US"/>
        </w:rPr>
        <w:t xml:space="preserve">  reagent   within  one  minute , whereas  alcohol – soluble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determined by  indirect  van den  Bergh reaction. Addition of alcohol to the reaction mixture gives positive test for both conjugated </w:t>
      </w:r>
      <w:proofErr w:type="gramStart"/>
      <w:r w:rsidRPr="00E54404">
        <w:rPr>
          <w:rFonts w:ascii="Times New Roman" w:hAnsi="Times New Roman" w:cs="Times New Roman"/>
          <w:sz w:val="24"/>
          <w:szCs w:val="24"/>
          <w:lang w:val="en-US"/>
        </w:rPr>
        <w:t xml:space="preserve">and  </w:t>
      </w:r>
      <w:proofErr w:type="spellStart"/>
      <w:r w:rsidRPr="00E54404">
        <w:rPr>
          <w:rFonts w:ascii="Times New Roman" w:hAnsi="Times New Roman" w:cs="Times New Roman"/>
          <w:sz w:val="24"/>
          <w:szCs w:val="24"/>
          <w:lang w:val="en-US"/>
        </w:rPr>
        <w:t>unconjugated</w:t>
      </w:r>
      <w:proofErr w:type="spellEnd"/>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pigment . The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level is then estimated by subtracting </w:t>
      </w:r>
      <w:proofErr w:type="gramStart"/>
      <w:r w:rsidRPr="00E54404">
        <w:rPr>
          <w:rFonts w:ascii="Times New Roman" w:hAnsi="Times New Roman" w:cs="Times New Roman"/>
          <w:sz w:val="24"/>
          <w:szCs w:val="24"/>
          <w:lang w:val="en-US"/>
        </w:rPr>
        <w:t xml:space="preserve">direct  </w:t>
      </w:r>
      <w:proofErr w:type="spellStart"/>
      <w:r w:rsidRPr="00E54404">
        <w:rPr>
          <w:rFonts w:ascii="Times New Roman" w:hAnsi="Times New Roman" w:cs="Times New Roman"/>
          <w:sz w:val="24"/>
          <w:szCs w:val="24"/>
          <w:lang w:val="en-US"/>
        </w:rPr>
        <w:t>bilirubin</w:t>
      </w:r>
      <w:proofErr w:type="spellEnd"/>
      <w:proofErr w:type="gramEnd"/>
      <w:r w:rsidRPr="00E54404">
        <w:rPr>
          <w:rFonts w:ascii="Times New Roman" w:hAnsi="Times New Roman" w:cs="Times New Roman"/>
          <w:sz w:val="24"/>
          <w:szCs w:val="24"/>
          <w:lang w:val="en-US"/>
        </w:rPr>
        <w:t xml:space="preserve"> value  from  this total value.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level rises in diseases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obstruction to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excretion into duodenum, in  </w:t>
      </w:r>
      <w:proofErr w:type="spellStart"/>
      <w:r w:rsidRPr="00E54404">
        <w:rPr>
          <w:rFonts w:ascii="Times New Roman" w:hAnsi="Times New Roman" w:cs="Times New Roman"/>
          <w:sz w:val="24"/>
          <w:szCs w:val="24"/>
          <w:lang w:val="en-US"/>
        </w:rPr>
        <w:t>hemolysis</w:t>
      </w:r>
      <w:proofErr w:type="spellEnd"/>
      <w:r w:rsidRPr="00E54404">
        <w:rPr>
          <w:rFonts w:ascii="Times New Roman" w:hAnsi="Times New Roman" w:cs="Times New Roman"/>
          <w:sz w:val="24"/>
          <w:szCs w:val="24"/>
          <w:lang w:val="en-US"/>
        </w:rPr>
        <w:t xml:space="preserve">  and  defects  of      hepatic uptake  and  conjugation of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pigment such  as in Gilbert’s  disease (hereditary non –hemolytic  </w:t>
      </w:r>
      <w:proofErr w:type="spellStart"/>
      <w:r w:rsidRPr="00E54404">
        <w:rPr>
          <w:rFonts w:ascii="Times New Roman" w:hAnsi="Times New Roman" w:cs="Times New Roman"/>
          <w:sz w:val="24"/>
          <w:szCs w:val="24"/>
          <w:lang w:val="en-US"/>
        </w:rPr>
        <w:t>hyperbilirubinemia</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b) In </w:t>
      </w:r>
      <w:proofErr w:type="gramStart"/>
      <w:r w:rsidRPr="00E54404">
        <w:rPr>
          <w:rFonts w:ascii="Times New Roman" w:hAnsi="Times New Roman" w:cs="Times New Roman"/>
          <w:sz w:val="24"/>
          <w:szCs w:val="24"/>
          <w:lang w:val="en-US"/>
        </w:rPr>
        <w:t>feces  excretion</w:t>
      </w:r>
      <w:proofErr w:type="gramEnd"/>
      <w:r w:rsidRPr="00E54404">
        <w:rPr>
          <w:rFonts w:ascii="Times New Roman" w:hAnsi="Times New Roman" w:cs="Times New Roman"/>
          <w:sz w:val="24"/>
          <w:szCs w:val="24"/>
          <w:lang w:val="en-US"/>
        </w:rPr>
        <w:t xml:space="preserve"> of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assessed by  inspection  of stools. Clay </w:t>
      </w:r>
      <w:proofErr w:type="spellStart"/>
      <w:r w:rsidRPr="00E54404">
        <w:rPr>
          <w:rFonts w:ascii="Times New Roman" w:hAnsi="Times New Roman" w:cs="Times New Roman"/>
          <w:sz w:val="24"/>
          <w:szCs w:val="24"/>
          <w:lang w:val="en-US"/>
        </w:rPr>
        <w:t>coloured</w:t>
      </w:r>
      <w:proofErr w:type="spellEnd"/>
      <w:r w:rsidRPr="00E54404">
        <w:rPr>
          <w:rFonts w:ascii="Times New Roman" w:hAnsi="Times New Roman" w:cs="Times New Roman"/>
          <w:sz w:val="24"/>
          <w:szCs w:val="24"/>
          <w:lang w:val="en-US"/>
        </w:rPr>
        <w:t xml:space="preserve"> stools due </w:t>
      </w:r>
      <w:proofErr w:type="gramStart"/>
      <w:r w:rsidRPr="00E54404">
        <w:rPr>
          <w:rFonts w:ascii="Times New Roman" w:hAnsi="Times New Roman" w:cs="Times New Roman"/>
          <w:sz w:val="24"/>
          <w:szCs w:val="24"/>
          <w:lang w:val="en-US"/>
        </w:rPr>
        <w:t>to  absence</w:t>
      </w:r>
      <w:proofErr w:type="gramEnd"/>
      <w:r w:rsidRPr="00E54404">
        <w:rPr>
          <w:rFonts w:ascii="Times New Roman" w:hAnsi="Times New Roman" w:cs="Times New Roman"/>
          <w:sz w:val="24"/>
          <w:szCs w:val="24"/>
          <w:lang w:val="en-US"/>
        </w:rPr>
        <w:t xml:space="preserve"> of  fecal  excretion  of the  pigment  indicates  obstructive jaundice.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not  excreted  in the  urine </w:t>
      </w:r>
      <w:proofErr w:type="spellStart"/>
      <w:r w:rsidRPr="00E54404">
        <w:rPr>
          <w:rFonts w:ascii="Times New Roman" w:hAnsi="Times New Roman" w:cs="Times New Roman"/>
          <w:sz w:val="24"/>
          <w:szCs w:val="24"/>
          <w:lang w:val="en-US"/>
        </w:rPr>
        <w:t>Bilirubinuria</w:t>
      </w:r>
      <w:proofErr w:type="spellEnd"/>
      <w:r w:rsidRPr="00E54404">
        <w:rPr>
          <w:rFonts w:ascii="Times New Roman" w:hAnsi="Times New Roman" w:cs="Times New Roman"/>
          <w:sz w:val="24"/>
          <w:szCs w:val="24"/>
          <w:lang w:val="en-US"/>
        </w:rPr>
        <w:t xml:space="preserve"> occurs  only  when  there is  raised  level  of  conjugated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This is  not  protein   found in plasma  and  </w:t>
      </w:r>
      <w:proofErr w:type="spellStart"/>
      <w:r w:rsidRPr="00E54404">
        <w:rPr>
          <w:rFonts w:ascii="Times New Roman" w:hAnsi="Times New Roman" w:cs="Times New Roman"/>
          <w:sz w:val="24"/>
          <w:szCs w:val="24"/>
          <w:lang w:val="en-US"/>
        </w:rPr>
        <w:t>therefore.is</w:t>
      </w:r>
      <w:proofErr w:type="spellEnd"/>
      <w:r w:rsidRPr="00E54404">
        <w:rPr>
          <w:rFonts w:ascii="Times New Roman" w:hAnsi="Times New Roman" w:cs="Times New Roman"/>
          <w:sz w:val="24"/>
          <w:szCs w:val="24"/>
          <w:lang w:val="en-US"/>
        </w:rPr>
        <w:t xml:space="preserve"> available for </w:t>
      </w:r>
      <w:proofErr w:type="spellStart"/>
      <w:r w:rsidRPr="00E54404">
        <w:rPr>
          <w:rFonts w:ascii="Times New Roman" w:hAnsi="Times New Roman" w:cs="Times New Roman"/>
          <w:sz w:val="24"/>
          <w:szCs w:val="24"/>
          <w:lang w:val="en-US"/>
        </w:rPr>
        <w:t>glomerular</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filtration.Bilirubinuria</w:t>
      </w:r>
      <w:proofErr w:type="spellEnd"/>
      <w:r w:rsidRPr="00E54404">
        <w:rPr>
          <w:rFonts w:ascii="Times New Roman" w:hAnsi="Times New Roman" w:cs="Times New Roman"/>
          <w:sz w:val="24"/>
          <w:szCs w:val="24"/>
          <w:lang w:val="en-US"/>
        </w:rPr>
        <w:t xml:space="preserve"> appears  in  patients of hepatitis before  the  patient  becomes  jaundiced.</w:t>
      </w:r>
    </w:p>
    <w:p w:rsidR="00E54404" w:rsidRPr="00E54404" w:rsidRDefault="00E54404" w:rsidP="00E54404">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Bile  acids</w:t>
      </w:r>
      <w:proofErr w:type="gramEnd"/>
      <w:r w:rsidRPr="00E54404">
        <w:rPr>
          <w:rFonts w:ascii="Times New Roman" w:hAnsi="Times New Roman" w:cs="Times New Roman"/>
          <w:sz w:val="24"/>
          <w:szCs w:val="24"/>
          <w:lang w:val="en-US"/>
        </w:rPr>
        <w:t xml:space="preserve">(bile salts ). The primary bile acids are formed  from cholesterol  in the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on secretion into the  gut  come  in contact  with  colonic bacteria and  undergo  </w:t>
      </w:r>
      <w:proofErr w:type="spellStart"/>
      <w:r w:rsidRPr="00E54404">
        <w:rPr>
          <w:rFonts w:ascii="Times New Roman" w:hAnsi="Times New Roman" w:cs="Times New Roman"/>
          <w:sz w:val="24"/>
          <w:szCs w:val="24"/>
          <w:lang w:val="en-US"/>
        </w:rPr>
        <w:t>deconjugation</w:t>
      </w:r>
      <w:proofErr w:type="spellEnd"/>
      <w:r w:rsidRPr="00E54404">
        <w:rPr>
          <w:rFonts w:ascii="Times New Roman" w:hAnsi="Times New Roman" w:cs="Times New Roman"/>
          <w:sz w:val="24"/>
          <w:szCs w:val="24"/>
          <w:lang w:val="en-US"/>
        </w:rPr>
        <w:t xml:space="preserve"> with production  of  secondary bile  acids. Most of these bile acids are reabsorbed through </w:t>
      </w:r>
      <w:proofErr w:type="spellStart"/>
      <w:r w:rsidRPr="00E54404">
        <w:rPr>
          <w:rFonts w:ascii="Times New Roman" w:hAnsi="Times New Roman" w:cs="Times New Roman"/>
          <w:sz w:val="24"/>
          <w:szCs w:val="24"/>
          <w:lang w:val="en-US"/>
        </w:rPr>
        <w:t>enterohepatic</w:t>
      </w:r>
      <w:proofErr w:type="spellEnd"/>
      <w:r w:rsidRPr="00E54404">
        <w:rPr>
          <w:rFonts w:ascii="Times New Roman" w:hAnsi="Times New Roman" w:cs="Times New Roman"/>
          <w:sz w:val="24"/>
          <w:szCs w:val="24"/>
          <w:lang w:val="en-US"/>
        </w:rPr>
        <w:t xml:space="preserve"> circulation and reach </w:t>
      </w:r>
      <w:proofErr w:type="gramStart"/>
      <w:r w:rsidRPr="00E54404">
        <w:rPr>
          <w:rFonts w:ascii="Times New Roman" w:hAnsi="Times New Roman" w:cs="Times New Roman"/>
          <w:sz w:val="24"/>
          <w:szCs w:val="24"/>
          <w:lang w:val="en-US"/>
        </w:rPr>
        <w:t>the  liver</w:t>
      </w:r>
      <w:proofErr w:type="gramEnd"/>
      <w:r w:rsidRPr="00E54404">
        <w:rPr>
          <w:rFonts w:ascii="Times New Roman" w:hAnsi="Times New Roman" w:cs="Times New Roman"/>
          <w:sz w:val="24"/>
          <w:szCs w:val="24"/>
          <w:lang w:val="en-US"/>
        </w:rPr>
        <w:t xml:space="preserve">. Only about 10%of </w:t>
      </w:r>
      <w:proofErr w:type="gramStart"/>
      <w:r w:rsidRPr="00E54404">
        <w:rPr>
          <w:rFonts w:ascii="Times New Roman" w:hAnsi="Times New Roman" w:cs="Times New Roman"/>
          <w:sz w:val="24"/>
          <w:szCs w:val="24"/>
          <w:lang w:val="en-US"/>
        </w:rPr>
        <w:t>the  total</w:t>
      </w:r>
      <w:proofErr w:type="gramEnd"/>
      <w:r w:rsidRPr="00E54404">
        <w:rPr>
          <w:rFonts w:ascii="Times New Roman" w:hAnsi="Times New Roman" w:cs="Times New Roman"/>
          <w:sz w:val="24"/>
          <w:szCs w:val="24"/>
          <w:lang w:val="en-US"/>
        </w:rPr>
        <w:t xml:space="preserve">  bile acids are  excreted in the  feces  normally as  </w:t>
      </w:r>
      <w:proofErr w:type="spellStart"/>
      <w:r w:rsidRPr="00E54404">
        <w:rPr>
          <w:rFonts w:ascii="Times New Roman" w:hAnsi="Times New Roman" w:cs="Times New Roman"/>
          <w:sz w:val="24"/>
          <w:szCs w:val="24"/>
          <w:lang w:val="en-US"/>
        </w:rPr>
        <w:t>unabsorbable</w:t>
      </w:r>
      <w:proofErr w:type="spellEnd"/>
      <w:r w:rsidRPr="00E54404">
        <w:rPr>
          <w:rFonts w:ascii="Times New Roman" w:hAnsi="Times New Roman" w:cs="Times New Roman"/>
          <w:sz w:val="24"/>
          <w:szCs w:val="24"/>
          <w:lang w:val="en-US"/>
        </w:rPr>
        <w:t xml:space="preserve"> toxic </w:t>
      </w:r>
      <w:proofErr w:type="spellStart"/>
      <w:r w:rsidRPr="00E54404">
        <w:rPr>
          <w:rFonts w:ascii="Times New Roman" w:hAnsi="Times New Roman" w:cs="Times New Roman"/>
          <w:sz w:val="24"/>
          <w:szCs w:val="24"/>
          <w:lang w:val="en-US"/>
        </w:rPr>
        <w:t>lithocholic</w:t>
      </w:r>
      <w:proofErr w:type="spellEnd"/>
      <w:r w:rsidRPr="00E54404">
        <w:rPr>
          <w:rFonts w:ascii="Times New Roman" w:hAnsi="Times New Roman" w:cs="Times New Roman"/>
          <w:sz w:val="24"/>
          <w:szCs w:val="24"/>
          <w:lang w:val="en-US"/>
        </w:rPr>
        <w:t xml:space="preserve"> acid. </w:t>
      </w:r>
      <w:proofErr w:type="spellStart"/>
      <w:proofErr w:type="gramStart"/>
      <w:r w:rsidRPr="00E54404">
        <w:rPr>
          <w:rFonts w:ascii="Times New Roman" w:hAnsi="Times New Roman" w:cs="Times New Roman"/>
          <w:sz w:val="24"/>
          <w:szCs w:val="24"/>
          <w:lang w:val="en-US"/>
        </w:rPr>
        <w:t>Hepatobiliary</w:t>
      </w:r>
      <w:proofErr w:type="spellEnd"/>
      <w:r w:rsidRPr="00E54404">
        <w:rPr>
          <w:rFonts w:ascii="Times New Roman" w:hAnsi="Times New Roman" w:cs="Times New Roman"/>
          <w:sz w:val="24"/>
          <w:szCs w:val="24"/>
          <w:lang w:val="en-US"/>
        </w:rPr>
        <w:t xml:space="preserve">  diseases</w:t>
      </w:r>
      <w:proofErr w:type="gramEnd"/>
      <w:r w:rsidRPr="00E54404">
        <w:rPr>
          <w:rFonts w:ascii="Times New Roman" w:hAnsi="Times New Roman" w:cs="Times New Roman"/>
          <w:sz w:val="24"/>
          <w:szCs w:val="24"/>
          <w:lang w:val="en-US"/>
        </w:rPr>
        <w:t xml:space="preserve"> with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are associated  with raised levels of serum bile  acids which are responsible for  </w:t>
      </w:r>
      <w:proofErr w:type="spellStart"/>
      <w:r w:rsidRPr="00E54404">
        <w:rPr>
          <w:rFonts w:ascii="Times New Roman" w:hAnsi="Times New Roman" w:cs="Times New Roman"/>
          <w:sz w:val="24"/>
          <w:szCs w:val="24"/>
          <w:lang w:val="en-US"/>
        </w:rPr>
        <w:t>produsing</w:t>
      </w:r>
      <w:proofErr w:type="spellEnd"/>
      <w:r w:rsidRPr="00E54404">
        <w:rPr>
          <w:rFonts w:ascii="Times New Roman" w:hAnsi="Times New Roman" w:cs="Times New Roman"/>
          <w:sz w:val="24"/>
          <w:szCs w:val="24"/>
          <w:lang w:val="en-US"/>
        </w:rPr>
        <w:t xml:space="preserve"> itching (</w:t>
      </w:r>
      <w:proofErr w:type="spellStart"/>
      <w:r w:rsidRPr="00E54404">
        <w:rPr>
          <w:rFonts w:ascii="Times New Roman" w:hAnsi="Times New Roman" w:cs="Times New Roman"/>
          <w:sz w:val="24"/>
          <w:szCs w:val="24"/>
          <w:lang w:val="en-US"/>
        </w:rPr>
        <w:t>pruritis</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II. Serum enzyme assays.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1. Serum alkaline </w:t>
      </w:r>
      <w:proofErr w:type="spellStart"/>
      <w:r w:rsidRPr="00E54404">
        <w:rPr>
          <w:rFonts w:ascii="Times New Roman" w:hAnsi="Times New Roman" w:cs="Times New Roman"/>
          <w:sz w:val="24"/>
          <w:szCs w:val="24"/>
          <w:lang w:val="en-US"/>
        </w:rPr>
        <w:t>phosphatase</w:t>
      </w:r>
      <w:proofErr w:type="spellEnd"/>
      <w:r w:rsidRPr="00E54404">
        <w:rPr>
          <w:rFonts w:ascii="Times New Roman" w:hAnsi="Times New Roman" w:cs="Times New Roman"/>
          <w:sz w:val="24"/>
          <w:szCs w:val="24"/>
          <w:lang w:val="en-US"/>
        </w:rPr>
        <w:t xml:space="preserve">- is produced by many tissues (bone, liver, intestine, placenta) </w:t>
      </w:r>
      <w:proofErr w:type="gramStart"/>
      <w:r w:rsidRPr="00E54404">
        <w:rPr>
          <w:rFonts w:ascii="Times New Roman" w:hAnsi="Times New Roman" w:cs="Times New Roman"/>
          <w:sz w:val="24"/>
          <w:szCs w:val="24"/>
          <w:lang w:val="en-US"/>
        </w:rPr>
        <w:t>and  is</w:t>
      </w:r>
      <w:proofErr w:type="gramEnd"/>
      <w:r w:rsidRPr="00E54404">
        <w:rPr>
          <w:rFonts w:ascii="Times New Roman" w:hAnsi="Times New Roman" w:cs="Times New Roman"/>
          <w:sz w:val="24"/>
          <w:szCs w:val="24"/>
          <w:lang w:val="en-US"/>
        </w:rPr>
        <w:t xml:space="preserve"> excreted in the bile. In the  absence of  bone  disease and pregnancy an elevated  serum  alkaline  </w:t>
      </w:r>
      <w:proofErr w:type="spellStart"/>
      <w:r w:rsidRPr="00E54404">
        <w:rPr>
          <w:rFonts w:ascii="Times New Roman" w:hAnsi="Times New Roman" w:cs="Times New Roman"/>
          <w:sz w:val="24"/>
          <w:szCs w:val="24"/>
          <w:lang w:val="en-US"/>
        </w:rPr>
        <w:t>phosphatase</w:t>
      </w:r>
      <w:proofErr w:type="spellEnd"/>
      <w:r w:rsidRPr="00E54404">
        <w:rPr>
          <w:rFonts w:ascii="Times New Roman" w:hAnsi="Times New Roman" w:cs="Times New Roman"/>
          <w:sz w:val="24"/>
          <w:szCs w:val="24"/>
          <w:lang w:val="en-US"/>
        </w:rPr>
        <w:t xml:space="preserve"> levels  generally  reflect </w:t>
      </w:r>
      <w:proofErr w:type="spellStart"/>
      <w:r w:rsidRPr="00E54404">
        <w:rPr>
          <w:rFonts w:ascii="Times New Roman" w:hAnsi="Times New Roman" w:cs="Times New Roman"/>
          <w:sz w:val="24"/>
          <w:szCs w:val="24"/>
          <w:lang w:val="en-US"/>
        </w:rPr>
        <w:t>hepatobiliary</w:t>
      </w:r>
      <w:proofErr w:type="spellEnd"/>
      <w:r w:rsidRPr="00E54404">
        <w:rPr>
          <w:rFonts w:ascii="Times New Roman" w:hAnsi="Times New Roman" w:cs="Times New Roman"/>
          <w:sz w:val="24"/>
          <w:szCs w:val="24"/>
          <w:lang w:val="en-US"/>
        </w:rPr>
        <w:t xml:space="preserve">  disease, slight to   moderate  increase is seen in </w:t>
      </w:r>
      <w:proofErr w:type="spellStart"/>
      <w:r w:rsidRPr="00E54404">
        <w:rPr>
          <w:rFonts w:ascii="Times New Roman" w:hAnsi="Times New Roman" w:cs="Times New Roman"/>
          <w:sz w:val="24"/>
          <w:szCs w:val="24"/>
          <w:lang w:val="en-US"/>
        </w:rPr>
        <w:t>pparenchymal</w:t>
      </w:r>
      <w:proofErr w:type="spellEnd"/>
      <w:r w:rsidRPr="00E54404">
        <w:rPr>
          <w:rFonts w:ascii="Times New Roman" w:hAnsi="Times New Roman" w:cs="Times New Roman"/>
          <w:sz w:val="24"/>
          <w:szCs w:val="24"/>
          <w:lang w:val="en-US"/>
        </w:rPr>
        <w:t xml:space="preserve"> liver diseases (hepatitis, cirrhosis, metastatic liver  diseases), whereas the  greatest (3-10 times normal) elevation occurs in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tract  obstruction.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2. </w:t>
      </w:r>
      <w:r w:rsidRPr="00E54404">
        <w:rPr>
          <w:rFonts w:ascii="Times New Roman" w:hAnsi="Times New Roman" w:cs="Times New Roman"/>
          <w:sz w:val="24"/>
          <w:szCs w:val="24"/>
          <w:lang w:val="en-US"/>
        </w:rPr>
        <w:sym w:font="Symbol" w:char="F067"/>
      </w:r>
      <w:r w:rsidRPr="00E54404">
        <w:rPr>
          <w:rFonts w:ascii="Times New Roman" w:hAnsi="Times New Roman" w:cs="Times New Roman"/>
          <w:sz w:val="24"/>
          <w:szCs w:val="24"/>
          <w:lang w:val="en-US"/>
        </w:rPr>
        <w:t>-</w:t>
      </w:r>
      <w:proofErr w:type="spellStart"/>
      <w:r w:rsidRPr="00E54404">
        <w:rPr>
          <w:rFonts w:ascii="Times New Roman" w:hAnsi="Times New Roman" w:cs="Times New Roman"/>
          <w:sz w:val="24"/>
          <w:szCs w:val="24"/>
          <w:lang w:val="en-US"/>
        </w:rPr>
        <w:t>glutamyl</w:t>
      </w:r>
      <w:proofErr w:type="spellEnd"/>
      <w:r w:rsidRPr="00E54404">
        <w:rPr>
          <w:rFonts w:ascii="Times New Roman" w:hAnsi="Times New Roman" w:cs="Times New Roman"/>
          <w:sz w:val="24"/>
          <w:szCs w:val="24"/>
          <w:lang w:val="en-US"/>
        </w:rPr>
        <w:t xml:space="preserve"> </w:t>
      </w:r>
      <w:proofErr w:type="spellStart"/>
      <w:proofErr w:type="gramStart"/>
      <w:r w:rsidRPr="00E54404">
        <w:rPr>
          <w:rFonts w:ascii="Times New Roman" w:hAnsi="Times New Roman" w:cs="Times New Roman"/>
          <w:sz w:val="24"/>
          <w:szCs w:val="24"/>
          <w:lang w:val="en-US"/>
        </w:rPr>
        <w:t>traspeptidase</w:t>
      </w:r>
      <w:proofErr w:type="spellEnd"/>
      <w:r w:rsidRPr="00E54404">
        <w:rPr>
          <w:rFonts w:ascii="Times New Roman" w:hAnsi="Times New Roman" w:cs="Times New Roman"/>
          <w:sz w:val="24"/>
          <w:szCs w:val="24"/>
          <w:lang w:val="en-US"/>
        </w:rPr>
        <w:t>(</w:t>
      </w:r>
      <w:proofErr w:type="gramEnd"/>
      <w:r w:rsidRPr="00E54404">
        <w:rPr>
          <w:rFonts w:ascii="Times New Roman" w:hAnsi="Times New Roman" w:cs="Times New Roman"/>
          <w:sz w:val="24"/>
          <w:szCs w:val="24"/>
          <w:lang w:val="en-US"/>
        </w:rPr>
        <w:sym w:font="Symbol" w:char="F067"/>
      </w:r>
      <w:r w:rsidRPr="00E54404">
        <w:rPr>
          <w:rFonts w:ascii="Times New Roman" w:hAnsi="Times New Roman" w:cs="Times New Roman"/>
          <w:sz w:val="24"/>
          <w:szCs w:val="24"/>
          <w:lang w:val="en-US"/>
        </w:rPr>
        <w:t>-GT).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Its serum level parallels serum alkaline </w:t>
      </w:r>
      <w:proofErr w:type="spellStart"/>
      <w:r w:rsidRPr="00E54404">
        <w:rPr>
          <w:rFonts w:ascii="Times New Roman" w:hAnsi="Times New Roman" w:cs="Times New Roman"/>
          <w:sz w:val="24"/>
          <w:szCs w:val="24"/>
          <w:lang w:val="en-US"/>
        </w:rPr>
        <w:t>phosphatase</w:t>
      </w:r>
      <w:proofErr w:type="spellEnd"/>
      <w:r w:rsidRPr="00E54404">
        <w:rPr>
          <w:rFonts w:ascii="Times New Roman" w:hAnsi="Times New Roman" w:cs="Times New Roman"/>
          <w:sz w:val="24"/>
          <w:szCs w:val="24"/>
          <w:lang w:val="en-US"/>
        </w:rPr>
        <w:t xml:space="preserve"> and </w:t>
      </w:r>
      <w:proofErr w:type="gramStart"/>
      <w:r w:rsidRPr="00E54404">
        <w:rPr>
          <w:rFonts w:ascii="Times New Roman" w:hAnsi="Times New Roman" w:cs="Times New Roman"/>
          <w:sz w:val="24"/>
          <w:szCs w:val="24"/>
          <w:lang w:val="en-US"/>
        </w:rPr>
        <w:t>is  used</w:t>
      </w:r>
      <w:proofErr w:type="gramEnd"/>
      <w:r w:rsidRPr="00E54404">
        <w:rPr>
          <w:rFonts w:ascii="Times New Roman" w:hAnsi="Times New Roman" w:cs="Times New Roman"/>
          <w:sz w:val="24"/>
          <w:szCs w:val="24"/>
          <w:lang w:val="en-US"/>
        </w:rPr>
        <w:t xml:space="preserve"> to  confirm that the elevated serum alkaline  </w:t>
      </w:r>
      <w:proofErr w:type="spellStart"/>
      <w:r w:rsidRPr="00E54404">
        <w:rPr>
          <w:rFonts w:ascii="Times New Roman" w:hAnsi="Times New Roman" w:cs="Times New Roman"/>
          <w:sz w:val="24"/>
          <w:szCs w:val="24"/>
          <w:lang w:val="en-US"/>
        </w:rPr>
        <w:t>phosphatase</w:t>
      </w:r>
      <w:proofErr w:type="spellEnd"/>
      <w:r w:rsidRPr="00E54404">
        <w:rPr>
          <w:rFonts w:ascii="Times New Roman" w:hAnsi="Times New Roman" w:cs="Times New Roman"/>
          <w:sz w:val="24"/>
          <w:szCs w:val="24"/>
          <w:lang w:val="en-US"/>
        </w:rPr>
        <w:t xml:space="preserve">  is of </w:t>
      </w:r>
      <w:proofErr w:type="spellStart"/>
      <w:r w:rsidRPr="00E54404">
        <w:rPr>
          <w:rFonts w:ascii="Times New Roman" w:hAnsi="Times New Roman" w:cs="Times New Roman"/>
          <w:sz w:val="24"/>
          <w:szCs w:val="24"/>
          <w:lang w:val="en-US"/>
        </w:rPr>
        <w:t>hepatobiliary</w:t>
      </w:r>
      <w:proofErr w:type="spellEnd"/>
      <w:r w:rsidRPr="00E54404">
        <w:rPr>
          <w:rFonts w:ascii="Times New Roman" w:hAnsi="Times New Roman" w:cs="Times New Roman"/>
          <w:sz w:val="24"/>
          <w:szCs w:val="24"/>
          <w:lang w:val="en-US"/>
        </w:rPr>
        <w:t xml:space="preserve"> origin.   But its level is high </w:t>
      </w:r>
      <w:proofErr w:type="gramStart"/>
      <w:r w:rsidRPr="00E54404">
        <w:rPr>
          <w:rFonts w:ascii="Times New Roman" w:hAnsi="Times New Roman" w:cs="Times New Roman"/>
          <w:sz w:val="24"/>
          <w:szCs w:val="24"/>
          <w:lang w:val="en-US"/>
        </w:rPr>
        <w:t>in  patients</w:t>
      </w:r>
      <w:proofErr w:type="gramEnd"/>
      <w:r w:rsidRPr="00E54404">
        <w:rPr>
          <w:rFonts w:ascii="Times New Roman" w:hAnsi="Times New Roman" w:cs="Times New Roman"/>
          <w:sz w:val="24"/>
          <w:szCs w:val="24"/>
          <w:lang w:val="en-US"/>
        </w:rPr>
        <w:t xml:space="preserve">  with alcohol abuse even  without liver disease.</w:t>
      </w:r>
    </w:p>
    <w:p w:rsidR="00E54404" w:rsidRPr="00E54404" w:rsidRDefault="00E54404" w:rsidP="00E54404">
      <w:pPr>
        <w:numPr>
          <w:ilvl w:val="0"/>
          <w:numId w:val="22"/>
        </w:numPr>
        <w:spacing w:after="0" w:line="240" w:lineRule="auto"/>
        <w:ind w:left="0"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Transaminases</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aminotransferases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23"/>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AST(</w:t>
      </w:r>
      <w:proofErr w:type="spellStart"/>
      <w:r w:rsidRPr="00E54404">
        <w:rPr>
          <w:rFonts w:ascii="Times New Roman" w:hAnsi="Times New Roman" w:cs="Times New Roman"/>
          <w:sz w:val="24"/>
          <w:szCs w:val="24"/>
          <w:lang w:val="en-US"/>
        </w:rPr>
        <w:t>aspartate</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transaminase</w:t>
      </w:r>
      <w:proofErr w:type="spellEnd"/>
      <w:r w:rsidRPr="00E54404">
        <w:rPr>
          <w:rFonts w:ascii="Times New Roman" w:hAnsi="Times New Roman" w:cs="Times New Roman"/>
          <w:sz w:val="24"/>
          <w:szCs w:val="24"/>
          <w:lang w:val="en-US"/>
        </w:rPr>
        <w:t xml:space="preserve">) or(formerly)SGOT(serum </w:t>
      </w:r>
      <w:proofErr w:type="spellStart"/>
      <w:r w:rsidRPr="00E54404">
        <w:rPr>
          <w:rFonts w:ascii="Times New Roman" w:hAnsi="Times New Roman" w:cs="Times New Roman"/>
          <w:sz w:val="24"/>
          <w:szCs w:val="24"/>
          <w:lang w:val="en-US"/>
        </w:rPr>
        <w:t>glutamic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oxaloacetic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transaminase</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23"/>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ALT (</w:t>
      </w:r>
      <w:proofErr w:type="spellStart"/>
      <w:r w:rsidRPr="00E54404">
        <w:rPr>
          <w:rFonts w:ascii="Times New Roman" w:hAnsi="Times New Roman" w:cs="Times New Roman"/>
          <w:sz w:val="24"/>
          <w:szCs w:val="24"/>
          <w:lang w:val="en-US"/>
        </w:rPr>
        <w:t>alanine</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transaminase</w:t>
      </w:r>
      <w:proofErr w:type="spellEnd"/>
      <w:r w:rsidRPr="00E54404">
        <w:rPr>
          <w:rFonts w:ascii="Times New Roman" w:hAnsi="Times New Roman" w:cs="Times New Roman"/>
          <w:sz w:val="24"/>
          <w:szCs w:val="24"/>
          <w:lang w:val="en-US"/>
        </w:rPr>
        <w:t xml:space="preserve">) or </w:t>
      </w:r>
      <w:proofErr w:type="gramStart"/>
      <w:r w:rsidRPr="00E54404">
        <w:rPr>
          <w:rFonts w:ascii="Times New Roman" w:hAnsi="Times New Roman" w:cs="Times New Roman"/>
          <w:sz w:val="24"/>
          <w:szCs w:val="24"/>
          <w:lang w:val="en-US"/>
        </w:rPr>
        <w:t>( formerly</w:t>
      </w:r>
      <w:proofErr w:type="gramEnd"/>
      <w:r w:rsidRPr="00E54404">
        <w:rPr>
          <w:rFonts w:ascii="Times New Roman" w:hAnsi="Times New Roman" w:cs="Times New Roman"/>
          <w:sz w:val="24"/>
          <w:szCs w:val="24"/>
          <w:lang w:val="en-US"/>
        </w:rPr>
        <w:t xml:space="preserve">) SGPT (serum  </w:t>
      </w:r>
      <w:proofErr w:type="spellStart"/>
      <w:r w:rsidRPr="00E54404">
        <w:rPr>
          <w:rFonts w:ascii="Times New Roman" w:hAnsi="Times New Roman" w:cs="Times New Roman"/>
          <w:sz w:val="24"/>
          <w:szCs w:val="24"/>
          <w:lang w:val="en-US"/>
        </w:rPr>
        <w:t>glutamic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pyruvic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transaminase</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Serum levels </w:t>
      </w:r>
      <w:proofErr w:type="gramStart"/>
      <w:r w:rsidRPr="00E54404">
        <w:rPr>
          <w:rFonts w:ascii="Times New Roman" w:hAnsi="Times New Roman" w:cs="Times New Roman"/>
          <w:sz w:val="24"/>
          <w:szCs w:val="24"/>
          <w:lang w:val="en-US"/>
        </w:rPr>
        <w:t>of  AST</w:t>
      </w:r>
      <w:proofErr w:type="gramEnd"/>
      <w:r w:rsidRPr="00E54404">
        <w:rPr>
          <w:rFonts w:ascii="Times New Roman" w:hAnsi="Times New Roman" w:cs="Times New Roman"/>
          <w:sz w:val="24"/>
          <w:szCs w:val="24"/>
          <w:lang w:val="en-US"/>
        </w:rPr>
        <w:t xml:space="preserve"> and ALT are increased on damage to the  tissues producing them. Thus  serum  estimation  of ALT  which is fairly  specific for  liver  tissues is of greater value in  liver cell injury, whereas AST level may  rise  in acute necrosis or ischemia of  other  organs (myocardium) ,besides liver  cell injury.</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spellStart"/>
      <w:proofErr w:type="gramStart"/>
      <w:r w:rsidRPr="00E54404">
        <w:rPr>
          <w:rFonts w:ascii="Times New Roman" w:hAnsi="Times New Roman" w:cs="Times New Roman"/>
          <w:sz w:val="24"/>
          <w:szCs w:val="24"/>
          <w:lang w:val="en-US"/>
        </w:rPr>
        <w:t>Transaminase</w:t>
      </w:r>
      <w:proofErr w:type="spellEnd"/>
      <w:r w:rsidRPr="00E54404">
        <w:rPr>
          <w:rFonts w:ascii="Times New Roman" w:hAnsi="Times New Roman" w:cs="Times New Roman"/>
          <w:sz w:val="24"/>
          <w:szCs w:val="24"/>
          <w:lang w:val="en-US"/>
        </w:rPr>
        <w:t xml:space="preserve">  estimations</w:t>
      </w:r>
      <w:proofErr w:type="gramEnd"/>
      <w:r w:rsidRPr="00E54404">
        <w:rPr>
          <w:rFonts w:ascii="Times New Roman" w:hAnsi="Times New Roman" w:cs="Times New Roman"/>
          <w:sz w:val="24"/>
          <w:szCs w:val="24"/>
          <w:lang w:val="en-US"/>
        </w:rPr>
        <w:t xml:space="preserve"> are  useful in the  early diagnosis of viral  </w:t>
      </w:r>
      <w:proofErr w:type="spellStart"/>
      <w:r w:rsidRPr="00E54404">
        <w:rPr>
          <w:rFonts w:ascii="Times New Roman" w:hAnsi="Times New Roman" w:cs="Times New Roman"/>
          <w:sz w:val="24"/>
          <w:szCs w:val="24"/>
          <w:lang w:val="en-US"/>
        </w:rPr>
        <w:t>hepatites</w:t>
      </w:r>
      <w:proofErr w:type="spellEnd"/>
      <w:r w:rsidRPr="00E54404">
        <w:rPr>
          <w:rFonts w:ascii="Times New Roman" w:hAnsi="Times New Roman" w:cs="Times New Roman"/>
          <w:sz w:val="24"/>
          <w:szCs w:val="24"/>
          <w:lang w:val="en-US"/>
        </w:rPr>
        <w:t xml:space="preserve">.  Very high levels are seen in  extensive   acute hepatic necrosis  (severe  viral  hepatitis,  acute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).Alcoholic liver  disease  and cirrhosis are associated with  mild to  moderate  elevation of  </w:t>
      </w:r>
      <w:proofErr w:type="spellStart"/>
      <w:r w:rsidRPr="00E54404">
        <w:rPr>
          <w:rFonts w:ascii="Times New Roman" w:hAnsi="Times New Roman" w:cs="Times New Roman"/>
          <w:sz w:val="24"/>
          <w:szCs w:val="24"/>
          <w:lang w:val="en-US"/>
        </w:rPr>
        <w:t>transaminases</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III. Test </w:t>
      </w:r>
      <w:proofErr w:type="gramStart"/>
      <w:r w:rsidRPr="00E54404">
        <w:rPr>
          <w:rFonts w:ascii="Times New Roman" w:hAnsi="Times New Roman" w:cs="Times New Roman"/>
          <w:sz w:val="24"/>
          <w:szCs w:val="24"/>
          <w:lang w:val="en-US"/>
        </w:rPr>
        <w:t>for  metabolic</w:t>
      </w:r>
      <w:proofErr w:type="gramEnd"/>
      <w:r w:rsidRPr="00E54404">
        <w:rPr>
          <w:rFonts w:ascii="Times New Roman" w:hAnsi="Times New Roman" w:cs="Times New Roman"/>
          <w:sz w:val="24"/>
          <w:szCs w:val="24"/>
          <w:lang w:val="en-US"/>
        </w:rPr>
        <w:t xml:space="preserve"> function.</w:t>
      </w:r>
    </w:p>
    <w:p w:rsidR="00E54404" w:rsidRPr="00E54404" w:rsidRDefault="00E54404" w:rsidP="00E54404">
      <w:pPr>
        <w:numPr>
          <w:ilvl w:val="0"/>
          <w:numId w:val="24"/>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Based </w:t>
      </w:r>
      <w:proofErr w:type="gramStart"/>
      <w:r w:rsidRPr="00E54404">
        <w:rPr>
          <w:rFonts w:ascii="Times New Roman" w:hAnsi="Times New Roman" w:cs="Times New Roman"/>
          <w:sz w:val="24"/>
          <w:szCs w:val="24"/>
          <w:lang w:val="en-US"/>
        </w:rPr>
        <w:t>on  metabolic</w:t>
      </w:r>
      <w:proofErr w:type="gramEnd"/>
      <w:r w:rsidRPr="00E54404">
        <w:rPr>
          <w:rFonts w:ascii="Times New Roman" w:hAnsi="Times New Roman" w:cs="Times New Roman"/>
          <w:sz w:val="24"/>
          <w:szCs w:val="24"/>
          <w:lang w:val="en-US"/>
        </w:rPr>
        <w:t xml:space="preserve">  functions of the  </w:t>
      </w:r>
      <w:proofErr w:type="spellStart"/>
      <w:r w:rsidRPr="00E54404">
        <w:rPr>
          <w:rFonts w:ascii="Times New Roman" w:hAnsi="Times New Roman" w:cs="Times New Roman"/>
          <w:sz w:val="24"/>
          <w:szCs w:val="24"/>
          <w:lang w:val="en-US"/>
        </w:rPr>
        <w:t>liver,serum</w:t>
      </w:r>
      <w:proofErr w:type="spellEnd"/>
      <w:r w:rsidRPr="00E54404">
        <w:rPr>
          <w:rFonts w:ascii="Times New Roman" w:hAnsi="Times New Roman" w:cs="Times New Roman"/>
          <w:sz w:val="24"/>
          <w:szCs w:val="24"/>
          <w:lang w:val="en-US"/>
        </w:rPr>
        <w:t xml:space="preserve"> estimation of  proteins, </w:t>
      </w:r>
      <w:proofErr w:type="spellStart"/>
      <w:r w:rsidRPr="00E54404">
        <w:rPr>
          <w:rFonts w:ascii="Times New Roman" w:hAnsi="Times New Roman" w:cs="Times New Roman"/>
          <w:sz w:val="24"/>
          <w:szCs w:val="24"/>
          <w:lang w:val="en-US"/>
        </w:rPr>
        <w:t>immunoglobulins</w:t>
      </w:r>
      <w:proofErr w:type="spellEnd"/>
      <w:r w:rsidRPr="00E54404">
        <w:rPr>
          <w:rFonts w:ascii="Times New Roman" w:hAnsi="Times New Roman" w:cs="Times New Roman"/>
          <w:sz w:val="24"/>
          <w:szCs w:val="24"/>
          <w:lang w:val="en-US"/>
        </w:rPr>
        <w:t>, ammonia and  aminoaciduria are employed  to assess the  liver cell damage.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a) </w:t>
      </w:r>
      <w:proofErr w:type="spellStart"/>
      <w:r w:rsidRPr="00E54404">
        <w:rPr>
          <w:rFonts w:ascii="Times New Roman" w:hAnsi="Times New Roman" w:cs="Times New Roman"/>
          <w:sz w:val="24"/>
          <w:szCs w:val="24"/>
          <w:lang w:val="en-US"/>
        </w:rPr>
        <w:t>Hypoalbuminemia</w:t>
      </w:r>
      <w:proofErr w:type="spellEnd"/>
      <w:r w:rsidRPr="00E54404">
        <w:rPr>
          <w:rFonts w:ascii="Times New Roman" w:hAnsi="Times New Roman" w:cs="Times New Roman"/>
          <w:sz w:val="24"/>
          <w:szCs w:val="24"/>
          <w:lang w:val="en-US"/>
        </w:rPr>
        <w:t xml:space="preserve"> may </w:t>
      </w:r>
      <w:proofErr w:type="gramStart"/>
      <w:r w:rsidRPr="00E54404">
        <w:rPr>
          <w:rFonts w:ascii="Times New Roman" w:hAnsi="Times New Roman" w:cs="Times New Roman"/>
          <w:sz w:val="24"/>
          <w:szCs w:val="24"/>
          <w:lang w:val="en-US"/>
        </w:rPr>
        <w:t>occur  in</w:t>
      </w:r>
      <w:proofErr w:type="gramEnd"/>
      <w:r w:rsidRPr="00E54404">
        <w:rPr>
          <w:rFonts w:ascii="Times New Roman" w:hAnsi="Times New Roman" w:cs="Times New Roman"/>
          <w:sz w:val="24"/>
          <w:szCs w:val="24"/>
          <w:lang w:val="en-US"/>
        </w:rPr>
        <w:t xml:space="preserve"> liver  diseases having  significant   destruction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Hyperglobulinemia</w:t>
      </w:r>
      <w:proofErr w:type="spellEnd"/>
      <w:r w:rsidRPr="00E54404">
        <w:rPr>
          <w:rFonts w:ascii="Times New Roman" w:hAnsi="Times New Roman" w:cs="Times New Roman"/>
          <w:sz w:val="24"/>
          <w:szCs w:val="24"/>
          <w:lang w:val="en-US"/>
        </w:rPr>
        <w:t xml:space="preserve">    may be   </w:t>
      </w:r>
      <w:proofErr w:type="gramStart"/>
      <w:r w:rsidRPr="00E54404">
        <w:rPr>
          <w:rFonts w:ascii="Times New Roman" w:hAnsi="Times New Roman" w:cs="Times New Roman"/>
          <w:sz w:val="24"/>
          <w:szCs w:val="24"/>
          <w:lang w:val="en-US"/>
        </w:rPr>
        <w:t>present  in</w:t>
      </w:r>
      <w:proofErr w:type="gramEnd"/>
      <w:r w:rsidRPr="00E54404">
        <w:rPr>
          <w:rFonts w:ascii="Times New Roman" w:hAnsi="Times New Roman" w:cs="Times New Roman"/>
          <w:sz w:val="24"/>
          <w:szCs w:val="24"/>
          <w:lang w:val="en-US"/>
        </w:rPr>
        <w:t xml:space="preserve"> chronic inflammatory disorders (cirrhosis, chronic active hepatitis).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b) </w:t>
      </w:r>
      <w:proofErr w:type="gramStart"/>
      <w:r w:rsidRPr="00E54404">
        <w:rPr>
          <w:rFonts w:ascii="Times New Roman" w:hAnsi="Times New Roman" w:cs="Times New Roman"/>
          <w:sz w:val="24"/>
          <w:szCs w:val="24"/>
          <w:lang w:val="en-US"/>
        </w:rPr>
        <w:t>The  levels</w:t>
      </w:r>
      <w:proofErr w:type="gramEnd"/>
      <w:r w:rsidRPr="00E54404">
        <w:rPr>
          <w:rFonts w:ascii="Times New Roman" w:hAnsi="Times New Roman" w:cs="Times New Roman"/>
          <w:sz w:val="24"/>
          <w:szCs w:val="24"/>
          <w:lang w:val="en-US"/>
        </w:rPr>
        <w:t xml:space="preserve"> of serum </w:t>
      </w:r>
      <w:proofErr w:type="spellStart"/>
      <w:r w:rsidRPr="00E54404">
        <w:rPr>
          <w:rFonts w:ascii="Times New Roman" w:hAnsi="Times New Roman" w:cs="Times New Roman"/>
          <w:sz w:val="24"/>
          <w:szCs w:val="24"/>
          <w:lang w:val="en-US"/>
        </w:rPr>
        <w:t>immunoglobulins</w:t>
      </w:r>
      <w:proofErr w:type="spellEnd"/>
      <w:r w:rsidRPr="00E54404">
        <w:rPr>
          <w:rFonts w:ascii="Times New Roman" w:hAnsi="Times New Roman" w:cs="Times New Roman"/>
          <w:sz w:val="24"/>
          <w:szCs w:val="24"/>
          <w:lang w:val="en-US"/>
        </w:rPr>
        <w:t xml:space="preserve"> produced by lymphocytes and  plasma cells  show nonspecific abnormalities in liver  diseases and   represent  inflammatory or immune response rather than liver cell dysfunction. </w:t>
      </w:r>
      <w:proofErr w:type="spellStart"/>
      <w:r w:rsidRPr="00E54404">
        <w:rPr>
          <w:rFonts w:ascii="Times New Roman" w:hAnsi="Times New Roman" w:cs="Times New Roman"/>
          <w:sz w:val="24"/>
          <w:szCs w:val="24"/>
          <w:lang w:val="en-US"/>
        </w:rPr>
        <w:t>IgA</w:t>
      </w:r>
      <w:proofErr w:type="spellEnd"/>
      <w:r w:rsidRPr="00E54404">
        <w:rPr>
          <w:rFonts w:ascii="Times New Roman" w:hAnsi="Times New Roman" w:cs="Times New Roman"/>
          <w:sz w:val="24"/>
          <w:szCs w:val="24"/>
          <w:lang w:val="en-US"/>
        </w:rPr>
        <w:t xml:space="preserve"> is predominant immunoglobulin in  bile and its  level  is raised  in cirrhosis,  </w:t>
      </w:r>
      <w:proofErr w:type="spellStart"/>
      <w:r w:rsidRPr="00E54404">
        <w:rPr>
          <w:rFonts w:ascii="Times New Roman" w:hAnsi="Times New Roman" w:cs="Times New Roman"/>
          <w:sz w:val="24"/>
          <w:szCs w:val="24"/>
          <w:lang w:val="en-US"/>
        </w:rPr>
        <w:t>IgG</w:t>
      </w:r>
      <w:proofErr w:type="spellEnd"/>
      <w:r w:rsidRPr="00E54404">
        <w:rPr>
          <w:rFonts w:ascii="Times New Roman" w:hAnsi="Times New Roman" w:cs="Times New Roman"/>
          <w:sz w:val="24"/>
          <w:szCs w:val="24"/>
          <w:lang w:val="en-US"/>
        </w:rPr>
        <w:t xml:space="preserve"> is  markedly raised  in  chronic  active  hepatitis and  </w:t>
      </w:r>
      <w:proofErr w:type="spellStart"/>
      <w:r w:rsidRPr="00E54404">
        <w:rPr>
          <w:rFonts w:ascii="Times New Roman" w:hAnsi="Times New Roman" w:cs="Times New Roman"/>
          <w:sz w:val="24"/>
          <w:szCs w:val="24"/>
          <w:lang w:val="en-US"/>
        </w:rPr>
        <w:t>IgM</w:t>
      </w:r>
      <w:proofErr w:type="spellEnd"/>
      <w:r w:rsidRPr="00E54404">
        <w:rPr>
          <w:rFonts w:ascii="Times New Roman" w:hAnsi="Times New Roman" w:cs="Times New Roman"/>
          <w:sz w:val="24"/>
          <w:szCs w:val="24"/>
          <w:lang w:val="en-US"/>
        </w:rPr>
        <w:t xml:space="preserve">- in  primary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cirrhosis.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 </w:t>
      </w:r>
      <w:proofErr w:type="spellStart"/>
      <w:r w:rsidRPr="00E54404">
        <w:rPr>
          <w:rFonts w:ascii="Times New Roman" w:hAnsi="Times New Roman" w:cs="Times New Roman"/>
          <w:sz w:val="24"/>
          <w:szCs w:val="24"/>
          <w:lang w:val="en-US"/>
        </w:rPr>
        <w:t>Prothrombin</w:t>
      </w:r>
      <w:proofErr w:type="spellEnd"/>
      <w:r w:rsidRPr="00E54404">
        <w:rPr>
          <w:rFonts w:ascii="Times New Roman" w:hAnsi="Times New Roman" w:cs="Times New Roman"/>
          <w:sz w:val="24"/>
          <w:szCs w:val="24"/>
          <w:lang w:val="en-US"/>
        </w:rPr>
        <w:t xml:space="preserve"> time </w:t>
      </w:r>
      <w:proofErr w:type="gramStart"/>
      <w:r w:rsidRPr="00E54404">
        <w:rPr>
          <w:rFonts w:ascii="Times New Roman" w:hAnsi="Times New Roman" w:cs="Times New Roman"/>
          <w:sz w:val="24"/>
          <w:szCs w:val="24"/>
          <w:lang w:val="en-US"/>
        </w:rPr>
        <w:t>and  partial</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thromboplastin</w:t>
      </w:r>
      <w:proofErr w:type="spellEnd"/>
      <w:r w:rsidRPr="00E54404">
        <w:rPr>
          <w:rFonts w:ascii="Times New Roman" w:hAnsi="Times New Roman" w:cs="Times New Roman"/>
          <w:sz w:val="24"/>
          <w:szCs w:val="24"/>
          <w:lang w:val="en-US"/>
        </w:rPr>
        <w:t xml:space="preserve"> time ,both  of which reflect the activities of  various  clotting  factors, are prolonged in  patients with  </w:t>
      </w:r>
      <w:proofErr w:type="spellStart"/>
      <w:r w:rsidRPr="00E54404">
        <w:rPr>
          <w:rFonts w:ascii="Times New Roman" w:hAnsi="Times New Roman" w:cs="Times New Roman"/>
          <w:sz w:val="24"/>
          <w:szCs w:val="24"/>
          <w:lang w:val="en-US"/>
        </w:rPr>
        <w:t>hepatocellular</w:t>
      </w:r>
      <w:proofErr w:type="spellEnd"/>
      <w:r w:rsidRPr="00E54404">
        <w:rPr>
          <w:rFonts w:ascii="Times New Roman" w:hAnsi="Times New Roman" w:cs="Times New Roman"/>
          <w:sz w:val="24"/>
          <w:szCs w:val="24"/>
          <w:lang w:val="en-US"/>
        </w:rPr>
        <w:t xml:space="preserve">  disease.</w:t>
      </w:r>
    </w:p>
    <w:p w:rsidR="00E54404" w:rsidRPr="00E54404" w:rsidRDefault="00E54404" w:rsidP="00E54404">
      <w:pPr>
        <w:numPr>
          <w:ilvl w:val="0"/>
          <w:numId w:val="23"/>
        </w:numPr>
        <w:tabs>
          <w:tab w:val="clear" w:pos="1230"/>
          <w:tab w:val="num" w:pos="851"/>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High </w:t>
      </w:r>
      <w:proofErr w:type="gramStart"/>
      <w:r w:rsidRPr="00E54404">
        <w:rPr>
          <w:rFonts w:ascii="Times New Roman" w:hAnsi="Times New Roman" w:cs="Times New Roman"/>
          <w:sz w:val="24"/>
          <w:szCs w:val="24"/>
          <w:lang w:val="en-US"/>
        </w:rPr>
        <w:t>blood  levels</w:t>
      </w:r>
      <w:proofErr w:type="gramEnd"/>
      <w:r w:rsidRPr="00E54404">
        <w:rPr>
          <w:rFonts w:ascii="Times New Roman" w:hAnsi="Times New Roman" w:cs="Times New Roman"/>
          <w:sz w:val="24"/>
          <w:szCs w:val="24"/>
          <w:lang w:val="en-US"/>
        </w:rPr>
        <w:t xml:space="preserve"> of ammonia are  found  in acute  </w:t>
      </w:r>
      <w:proofErr w:type="spellStart"/>
      <w:r w:rsidRPr="00E54404">
        <w:rPr>
          <w:rFonts w:ascii="Times New Roman" w:hAnsi="Times New Roman" w:cs="Times New Roman"/>
          <w:sz w:val="24"/>
          <w:szCs w:val="24"/>
          <w:lang w:val="en-US"/>
        </w:rPr>
        <w:t>fulminant</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hepatitis,cirrhosis</w:t>
      </w:r>
      <w:proofErr w:type="spellEnd"/>
      <w:r w:rsidRPr="00E54404">
        <w:rPr>
          <w:rFonts w:ascii="Times New Roman" w:hAnsi="Times New Roman" w:cs="Times New Roman"/>
          <w:sz w:val="24"/>
          <w:szCs w:val="24"/>
          <w:lang w:val="en-US"/>
        </w:rPr>
        <w:t xml:space="preserve">, hepatic encephalopathy. The rise </w:t>
      </w:r>
      <w:proofErr w:type="gramStart"/>
      <w:r w:rsidRPr="00E54404">
        <w:rPr>
          <w:rFonts w:ascii="Times New Roman" w:hAnsi="Times New Roman" w:cs="Times New Roman"/>
          <w:sz w:val="24"/>
          <w:szCs w:val="24"/>
          <w:lang w:val="en-US"/>
        </w:rPr>
        <w:t>in  serum</w:t>
      </w:r>
      <w:proofErr w:type="gramEnd"/>
      <w:r w:rsidRPr="00E54404">
        <w:rPr>
          <w:rFonts w:ascii="Times New Roman" w:hAnsi="Times New Roman" w:cs="Times New Roman"/>
          <w:sz w:val="24"/>
          <w:szCs w:val="24"/>
          <w:lang w:val="en-US"/>
        </w:rPr>
        <w:t xml:space="preserve">  ammonia is due to inability  of severely damaged  liver to  convert ammonia to urea. </w:t>
      </w:r>
      <w:proofErr w:type="gramStart"/>
      <w:r w:rsidRPr="00E54404">
        <w:rPr>
          <w:rFonts w:ascii="Times New Roman" w:hAnsi="Times New Roman" w:cs="Times New Roman"/>
          <w:sz w:val="24"/>
          <w:szCs w:val="24"/>
          <w:lang w:val="en-US"/>
        </w:rPr>
        <w:t>Thus ,urea</w:t>
      </w:r>
      <w:proofErr w:type="gramEnd"/>
      <w:r w:rsidRPr="00E54404">
        <w:rPr>
          <w:rFonts w:ascii="Times New Roman" w:hAnsi="Times New Roman" w:cs="Times New Roman"/>
          <w:sz w:val="24"/>
          <w:szCs w:val="24"/>
          <w:lang w:val="en-US"/>
        </w:rPr>
        <w:t xml:space="preserve">  synthesis  is  reduced in chronic  liver disease.</w:t>
      </w:r>
    </w:p>
    <w:p w:rsidR="00E54404" w:rsidRPr="00E54404" w:rsidRDefault="00E54404" w:rsidP="00E54404">
      <w:pPr>
        <w:numPr>
          <w:ilvl w:val="0"/>
          <w:numId w:val="24"/>
        </w:numPr>
        <w:tabs>
          <w:tab w:val="clear" w:pos="1140"/>
          <w:tab w:val="num" w:pos="851"/>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Estimation  of total  serum  cholesterol, triglycerides and  lipoprotein are  frequently done in patients with  liver  disease .There is rise  total  serum cholesterol in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(due to retention of cholesterol which  is normally excreted  in the bile).Serum triglyceride is also  elevated. Values are lowered </w:t>
      </w:r>
      <w:proofErr w:type="gramStart"/>
      <w:r w:rsidRPr="00E54404">
        <w:rPr>
          <w:rFonts w:ascii="Times New Roman" w:hAnsi="Times New Roman" w:cs="Times New Roman"/>
          <w:sz w:val="24"/>
          <w:szCs w:val="24"/>
          <w:lang w:val="en-US"/>
        </w:rPr>
        <w:t>in  acute</w:t>
      </w:r>
      <w:proofErr w:type="gramEnd"/>
      <w:r w:rsidRPr="00E54404">
        <w:rPr>
          <w:rFonts w:ascii="Times New Roman" w:hAnsi="Times New Roman" w:cs="Times New Roman"/>
          <w:sz w:val="24"/>
          <w:szCs w:val="24"/>
          <w:lang w:val="en-US"/>
        </w:rPr>
        <w:t xml:space="preserve">  and  chronic  diffuse liver diseases and  in malnutrition.</w:t>
      </w:r>
    </w:p>
    <w:p w:rsidR="00E54404" w:rsidRPr="00E54404" w:rsidRDefault="00E54404" w:rsidP="00E54404">
      <w:pPr>
        <w:numPr>
          <w:ilvl w:val="0"/>
          <w:numId w:val="24"/>
        </w:numPr>
        <w:tabs>
          <w:tab w:val="clear" w:pos="1140"/>
          <w:tab w:val="num" w:pos="851"/>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Blood </w:t>
      </w:r>
      <w:proofErr w:type="gramStart"/>
      <w:r w:rsidRPr="00E54404">
        <w:rPr>
          <w:rFonts w:ascii="Times New Roman" w:hAnsi="Times New Roman" w:cs="Times New Roman"/>
          <w:sz w:val="24"/>
          <w:szCs w:val="24"/>
          <w:lang w:val="en-US"/>
        </w:rPr>
        <w:t>glucose  level</w:t>
      </w:r>
      <w:proofErr w:type="gramEnd"/>
      <w:r w:rsidRPr="00E54404">
        <w:rPr>
          <w:rFonts w:ascii="Times New Roman" w:hAnsi="Times New Roman" w:cs="Times New Roman"/>
          <w:sz w:val="24"/>
          <w:szCs w:val="24"/>
          <w:lang w:val="en-US"/>
        </w:rPr>
        <w:t xml:space="preserve">  is lowered  in </w:t>
      </w:r>
      <w:proofErr w:type="spellStart"/>
      <w:r w:rsidRPr="00E54404">
        <w:rPr>
          <w:rFonts w:ascii="Times New Roman" w:hAnsi="Times New Roman" w:cs="Times New Roman"/>
          <w:sz w:val="24"/>
          <w:szCs w:val="24"/>
          <w:lang w:val="en-US"/>
        </w:rPr>
        <w:t>fulminant</w:t>
      </w:r>
      <w:proofErr w:type="spellEnd"/>
      <w:r w:rsidRPr="00E54404">
        <w:rPr>
          <w:rFonts w:ascii="Times New Roman" w:hAnsi="Times New Roman" w:cs="Times New Roman"/>
          <w:sz w:val="24"/>
          <w:szCs w:val="24"/>
          <w:lang w:val="en-US"/>
        </w:rPr>
        <w:t xml:space="preserve">  acute  hepatic  necrosis . In chronic liver </w:t>
      </w:r>
      <w:proofErr w:type="gramStart"/>
      <w:r w:rsidRPr="00E54404">
        <w:rPr>
          <w:rFonts w:ascii="Times New Roman" w:hAnsi="Times New Roman" w:cs="Times New Roman"/>
          <w:sz w:val="24"/>
          <w:szCs w:val="24"/>
          <w:lang w:val="en-US"/>
        </w:rPr>
        <w:t>disease ,</w:t>
      </w:r>
      <w:proofErr w:type="gramEnd"/>
      <w:r w:rsidRPr="00E54404">
        <w:rPr>
          <w:rFonts w:ascii="Times New Roman" w:hAnsi="Times New Roman" w:cs="Times New Roman"/>
          <w:sz w:val="24"/>
          <w:szCs w:val="24"/>
          <w:lang w:val="en-US"/>
        </w:rPr>
        <w:t xml:space="preserve"> there is  impaired  glucose tolerance  and  relative  insulin resistance.</w:t>
      </w:r>
    </w:p>
    <w:p w:rsidR="00E54404" w:rsidRPr="00E54404" w:rsidRDefault="00E54404" w:rsidP="00E54404">
      <w:pPr>
        <w:numPr>
          <w:ilvl w:val="0"/>
          <w:numId w:val="25"/>
        </w:numPr>
        <w:tabs>
          <w:tab w:val="clear" w:pos="1500"/>
          <w:tab w:val="num" w:pos="851"/>
        </w:tabs>
        <w:spacing w:after="0" w:line="240" w:lineRule="auto"/>
        <w:ind w:left="0"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Immune  tests</w:t>
      </w:r>
      <w:proofErr w:type="gramEnd"/>
      <w:r w:rsidRPr="00E54404">
        <w:rPr>
          <w:rFonts w:ascii="Times New Roman" w:hAnsi="Times New Roman" w:cs="Times New Roman"/>
          <w:sz w:val="24"/>
          <w:szCs w:val="24"/>
          <w:lang w:val="en-US"/>
        </w:rPr>
        <w:t xml:space="preserve">.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Liver  diseases are  associated  with  various  immune  abnormalities which  may be   nonspecific immune  reactions or antibodies against specific  etiologic agents.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1.Nonspecific</w:t>
      </w:r>
      <w:proofErr w:type="gramEnd"/>
      <w:r w:rsidRPr="00E54404">
        <w:rPr>
          <w:rFonts w:ascii="Times New Roman" w:hAnsi="Times New Roman" w:cs="Times New Roman"/>
          <w:sz w:val="24"/>
          <w:szCs w:val="24"/>
          <w:lang w:val="en-US"/>
        </w:rPr>
        <w:t xml:space="preserve">  immune  reactions:</w:t>
      </w:r>
    </w:p>
    <w:p w:rsidR="00E54404" w:rsidRPr="00E54404" w:rsidRDefault="00E54404" w:rsidP="00E54404">
      <w:pPr>
        <w:numPr>
          <w:ilvl w:val="0"/>
          <w:numId w:val="26"/>
        </w:numPr>
        <w:spacing w:after="0" w:line="240" w:lineRule="auto"/>
        <w:ind w:left="0"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Smooth  muscle</w:t>
      </w:r>
      <w:proofErr w:type="gramEnd"/>
      <w:r w:rsidRPr="00E54404">
        <w:rPr>
          <w:rFonts w:ascii="Times New Roman" w:hAnsi="Times New Roman" w:cs="Times New Roman"/>
          <w:sz w:val="24"/>
          <w:szCs w:val="24"/>
          <w:lang w:val="en-US"/>
        </w:rPr>
        <w:t xml:space="preserve">  antibody to </w:t>
      </w:r>
      <w:proofErr w:type="spellStart"/>
      <w:r w:rsidRPr="00E54404">
        <w:rPr>
          <w:rFonts w:ascii="Times New Roman" w:hAnsi="Times New Roman" w:cs="Times New Roman"/>
          <w:sz w:val="24"/>
          <w:szCs w:val="24"/>
          <w:lang w:val="en-US"/>
        </w:rPr>
        <w:t>actin</w:t>
      </w:r>
      <w:proofErr w:type="spellEnd"/>
      <w:r w:rsidRPr="00E54404">
        <w:rPr>
          <w:rFonts w:ascii="Times New Roman" w:hAnsi="Times New Roman" w:cs="Times New Roman"/>
          <w:sz w:val="24"/>
          <w:szCs w:val="24"/>
          <w:lang w:val="en-US"/>
        </w:rPr>
        <w:t xml:space="preserve">  component of  muscle is formed in certain  hepatic necroses. It appears that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have a </w:t>
      </w:r>
      <w:proofErr w:type="gramStart"/>
      <w:r w:rsidRPr="00E54404">
        <w:rPr>
          <w:rFonts w:ascii="Times New Roman" w:hAnsi="Times New Roman" w:cs="Times New Roman"/>
          <w:sz w:val="24"/>
          <w:szCs w:val="24"/>
          <w:lang w:val="en-US"/>
        </w:rPr>
        <w:t>protein  which</w:t>
      </w:r>
      <w:proofErr w:type="gramEnd"/>
      <w:r w:rsidRPr="00E54404">
        <w:rPr>
          <w:rFonts w:ascii="Times New Roman" w:hAnsi="Times New Roman" w:cs="Times New Roman"/>
          <w:sz w:val="24"/>
          <w:szCs w:val="24"/>
          <w:lang w:val="en-US"/>
        </w:rPr>
        <w:t xml:space="preserve">  is  immunologically  similar to </w:t>
      </w:r>
      <w:proofErr w:type="spellStart"/>
      <w:r w:rsidRPr="00E54404">
        <w:rPr>
          <w:rFonts w:ascii="Times New Roman" w:hAnsi="Times New Roman" w:cs="Times New Roman"/>
          <w:sz w:val="24"/>
          <w:szCs w:val="24"/>
          <w:lang w:val="en-US"/>
        </w:rPr>
        <w:t>actin</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26"/>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Mitochondrial </w:t>
      </w:r>
      <w:proofErr w:type="gramStart"/>
      <w:r w:rsidRPr="00E54404">
        <w:rPr>
          <w:rFonts w:ascii="Times New Roman" w:hAnsi="Times New Roman" w:cs="Times New Roman"/>
          <w:sz w:val="24"/>
          <w:szCs w:val="24"/>
          <w:lang w:val="en-US"/>
        </w:rPr>
        <w:t>antibody  develops</w:t>
      </w:r>
      <w:proofErr w:type="gramEnd"/>
      <w:r w:rsidRPr="00E54404">
        <w:rPr>
          <w:rFonts w:ascii="Times New Roman" w:hAnsi="Times New Roman" w:cs="Times New Roman"/>
          <w:sz w:val="24"/>
          <w:szCs w:val="24"/>
          <w:lang w:val="en-US"/>
        </w:rPr>
        <w:t xml:space="preserve"> in  patients with  primary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cirrhosis.</w:t>
      </w:r>
    </w:p>
    <w:p w:rsidR="00E54404" w:rsidRPr="00E54404" w:rsidRDefault="00E54404" w:rsidP="00E54404">
      <w:pPr>
        <w:numPr>
          <w:ilvl w:val="0"/>
          <w:numId w:val="26"/>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Antinuclear antibody is present </w:t>
      </w:r>
      <w:proofErr w:type="gramStart"/>
      <w:r w:rsidRPr="00E54404">
        <w:rPr>
          <w:rFonts w:ascii="Times New Roman" w:hAnsi="Times New Roman" w:cs="Times New Roman"/>
          <w:sz w:val="24"/>
          <w:szCs w:val="24"/>
          <w:lang w:val="en-US"/>
        </w:rPr>
        <w:t>in  some</w:t>
      </w:r>
      <w:proofErr w:type="gramEnd"/>
      <w:r w:rsidRPr="00E54404">
        <w:rPr>
          <w:rFonts w:ascii="Times New Roman" w:hAnsi="Times New Roman" w:cs="Times New Roman"/>
          <w:sz w:val="24"/>
          <w:szCs w:val="24"/>
          <w:lang w:val="en-US"/>
        </w:rPr>
        <w:t xml:space="preserve">  patients of chronic  active hepatitis.</w:t>
      </w:r>
    </w:p>
    <w:p w:rsidR="00E54404" w:rsidRPr="00E54404" w:rsidRDefault="00E54404" w:rsidP="00E54404">
      <w:pPr>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2.Antibodies</w:t>
      </w:r>
      <w:proofErr w:type="gramEnd"/>
      <w:r w:rsidRPr="00E54404">
        <w:rPr>
          <w:rFonts w:ascii="Times New Roman" w:hAnsi="Times New Roman" w:cs="Times New Roman"/>
          <w:sz w:val="24"/>
          <w:szCs w:val="24"/>
          <w:lang w:val="en-US"/>
        </w:rPr>
        <w:t xml:space="preserve">  to specific etiologic agents:</w:t>
      </w:r>
    </w:p>
    <w:p w:rsidR="00E54404" w:rsidRPr="00E54404" w:rsidRDefault="00E54404" w:rsidP="00E54404">
      <w:pPr>
        <w:numPr>
          <w:ilvl w:val="0"/>
          <w:numId w:val="27"/>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Hepatitis </w:t>
      </w:r>
      <w:proofErr w:type="gramStart"/>
      <w:r w:rsidRPr="00E54404">
        <w:rPr>
          <w:rFonts w:ascii="Times New Roman" w:hAnsi="Times New Roman" w:cs="Times New Roman"/>
          <w:sz w:val="24"/>
          <w:szCs w:val="24"/>
          <w:lang w:val="en-US"/>
        </w:rPr>
        <w:t>B  surface</w:t>
      </w:r>
      <w:proofErr w:type="gramEnd"/>
      <w:r w:rsidRPr="00E54404">
        <w:rPr>
          <w:rFonts w:ascii="Times New Roman" w:hAnsi="Times New Roman" w:cs="Times New Roman"/>
          <w:sz w:val="24"/>
          <w:szCs w:val="24"/>
          <w:lang w:val="en-US"/>
        </w:rPr>
        <w:t xml:space="preserve"> antigen (HBs Ag) can  be  demonstrated  in cases of serum  hepatitis.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Confirmed positive test </w:t>
      </w:r>
      <w:proofErr w:type="gramStart"/>
      <w:r w:rsidRPr="00E54404">
        <w:rPr>
          <w:rFonts w:ascii="Times New Roman" w:hAnsi="Times New Roman" w:cs="Times New Roman"/>
          <w:sz w:val="24"/>
          <w:szCs w:val="24"/>
          <w:lang w:val="en-US"/>
        </w:rPr>
        <w:t>for  HBs</w:t>
      </w:r>
      <w:proofErr w:type="gramEnd"/>
      <w:r w:rsidRPr="00E54404">
        <w:rPr>
          <w:rFonts w:ascii="Times New Roman" w:hAnsi="Times New Roman" w:cs="Times New Roman"/>
          <w:sz w:val="24"/>
          <w:szCs w:val="24"/>
          <w:lang w:val="en-US"/>
        </w:rPr>
        <w:t xml:space="preserve"> Ag is  definite proof of  hepatitis  B infection.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b)  Hepatitis B </w:t>
      </w:r>
      <w:proofErr w:type="gramStart"/>
      <w:r w:rsidRPr="00E54404">
        <w:rPr>
          <w:rFonts w:ascii="Times New Roman" w:hAnsi="Times New Roman" w:cs="Times New Roman"/>
          <w:sz w:val="24"/>
          <w:szCs w:val="24"/>
          <w:lang w:val="en-US"/>
        </w:rPr>
        <w:t>core  antibody</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HBc</w:t>
      </w:r>
      <w:proofErr w:type="spellEnd"/>
      <w:r w:rsidRPr="00E54404">
        <w:rPr>
          <w:rFonts w:ascii="Times New Roman" w:hAnsi="Times New Roman" w:cs="Times New Roman"/>
          <w:sz w:val="24"/>
          <w:szCs w:val="24"/>
          <w:lang w:val="en-US"/>
        </w:rPr>
        <w:t>)  can be  detected  in all  patients with hepatitis  B.</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 Hepatitis Be </w:t>
      </w:r>
      <w:proofErr w:type="gramStart"/>
      <w:r w:rsidRPr="00E54404">
        <w:rPr>
          <w:rFonts w:ascii="Times New Roman" w:hAnsi="Times New Roman" w:cs="Times New Roman"/>
          <w:sz w:val="24"/>
          <w:szCs w:val="24"/>
          <w:lang w:val="en-US"/>
        </w:rPr>
        <w:t>antigen  (</w:t>
      </w:r>
      <w:proofErr w:type="spellStart"/>
      <w:proofErr w:type="gramEnd"/>
      <w:r w:rsidRPr="00E54404">
        <w:rPr>
          <w:rFonts w:ascii="Times New Roman" w:hAnsi="Times New Roman" w:cs="Times New Roman"/>
          <w:sz w:val="24"/>
          <w:szCs w:val="24"/>
          <w:lang w:val="en-US"/>
        </w:rPr>
        <w:t>HBe</w:t>
      </w:r>
      <w:proofErr w:type="spellEnd"/>
      <w:r w:rsidRPr="00E54404">
        <w:rPr>
          <w:rFonts w:ascii="Times New Roman" w:hAnsi="Times New Roman" w:cs="Times New Roman"/>
          <w:sz w:val="24"/>
          <w:szCs w:val="24"/>
          <w:lang w:val="en-US"/>
        </w:rPr>
        <w:t xml:space="preserve"> Ag) can be found in chronic varieties of hepatitis B.</w:t>
      </w:r>
    </w:p>
    <w:p w:rsidR="00E54404" w:rsidRPr="00E54404" w:rsidRDefault="00E54404" w:rsidP="00E54404">
      <w:pPr>
        <w:numPr>
          <w:ilvl w:val="0"/>
          <w:numId w:val="26"/>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Amoeba antibodies to </w:t>
      </w:r>
      <w:proofErr w:type="spellStart"/>
      <w:r w:rsidRPr="00E54404">
        <w:rPr>
          <w:rFonts w:ascii="Times New Roman" w:hAnsi="Times New Roman" w:cs="Times New Roman"/>
          <w:sz w:val="24"/>
          <w:szCs w:val="24"/>
          <w:lang w:val="en-US"/>
        </w:rPr>
        <w:t>Entamoeba</w:t>
      </w:r>
      <w:proofErr w:type="spellEnd"/>
      <w:r w:rsidRPr="00E54404">
        <w:rPr>
          <w:rFonts w:ascii="Times New Roman" w:hAnsi="Times New Roman" w:cs="Times New Roman"/>
          <w:sz w:val="24"/>
          <w:szCs w:val="24"/>
          <w:lang w:val="en-US"/>
        </w:rPr>
        <w:t xml:space="preserve"> </w:t>
      </w:r>
      <w:proofErr w:type="spellStart"/>
      <w:proofErr w:type="gramStart"/>
      <w:r w:rsidRPr="00E54404">
        <w:rPr>
          <w:rFonts w:ascii="Times New Roman" w:hAnsi="Times New Roman" w:cs="Times New Roman"/>
          <w:sz w:val="24"/>
          <w:szCs w:val="24"/>
          <w:lang w:val="en-US"/>
        </w:rPr>
        <w:t>histolytica</w:t>
      </w:r>
      <w:proofErr w:type="spellEnd"/>
      <w:r w:rsidRPr="00E54404">
        <w:rPr>
          <w:rFonts w:ascii="Times New Roman" w:hAnsi="Times New Roman" w:cs="Times New Roman"/>
          <w:sz w:val="24"/>
          <w:szCs w:val="24"/>
          <w:lang w:val="en-US"/>
        </w:rPr>
        <w:t xml:space="preserve">  develop</w:t>
      </w:r>
      <w:proofErr w:type="gramEnd"/>
      <w:r w:rsidRPr="00E54404">
        <w:rPr>
          <w:rFonts w:ascii="Times New Roman" w:hAnsi="Times New Roman" w:cs="Times New Roman"/>
          <w:sz w:val="24"/>
          <w:szCs w:val="24"/>
          <w:lang w:val="en-US"/>
        </w:rPr>
        <w:t xml:space="preserve"> in  patients with amoebic  liver  </w:t>
      </w:r>
      <w:proofErr w:type="spellStart"/>
      <w:r w:rsidRPr="00E54404">
        <w:rPr>
          <w:rFonts w:ascii="Times New Roman" w:hAnsi="Times New Roman" w:cs="Times New Roman"/>
          <w:sz w:val="24"/>
          <w:szCs w:val="24"/>
          <w:lang w:val="en-US"/>
        </w:rPr>
        <w:t>abcess</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Various agents which  may  damage the  hepatic  tissue play  a part in the  etiology of the diseases  of the liver;</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1) </w:t>
      </w:r>
      <w:proofErr w:type="gramStart"/>
      <w:r w:rsidRPr="00E54404">
        <w:rPr>
          <w:rFonts w:ascii="Times New Roman" w:hAnsi="Times New Roman" w:cs="Times New Roman"/>
          <w:sz w:val="24"/>
          <w:szCs w:val="24"/>
          <w:lang w:val="en-US"/>
        </w:rPr>
        <w:t>pathogenic  bacteria</w:t>
      </w:r>
      <w:proofErr w:type="gramEnd"/>
      <w:r w:rsidRPr="00E54404">
        <w:rPr>
          <w:rFonts w:ascii="Times New Roman" w:hAnsi="Times New Roman" w:cs="Times New Roman"/>
          <w:sz w:val="24"/>
          <w:szCs w:val="24"/>
          <w:lang w:val="en-US"/>
        </w:rPr>
        <w:t xml:space="preserve"> (staphylococci, streptococci, typhoid bacillus, etc.);</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2) </w:t>
      </w:r>
      <w:proofErr w:type="gramStart"/>
      <w:r w:rsidRPr="00E54404">
        <w:rPr>
          <w:rFonts w:ascii="Times New Roman" w:hAnsi="Times New Roman" w:cs="Times New Roman"/>
          <w:sz w:val="24"/>
          <w:szCs w:val="24"/>
          <w:lang w:val="en-US"/>
        </w:rPr>
        <w:t>viruses</w:t>
      </w:r>
      <w:proofErr w:type="gramEnd"/>
      <w:r w:rsidRPr="00E54404">
        <w:rPr>
          <w:rFonts w:ascii="Times New Roman" w:hAnsi="Times New Roman" w:cs="Times New Roman"/>
          <w:sz w:val="24"/>
          <w:szCs w:val="24"/>
          <w:lang w:val="en-US"/>
        </w:rPr>
        <w:t xml:space="preserve"> (virus of  infectious hepatitis);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3) </w:t>
      </w:r>
      <w:proofErr w:type="spellStart"/>
      <w:proofErr w:type="gramStart"/>
      <w:r w:rsidRPr="00E54404">
        <w:rPr>
          <w:rFonts w:ascii="Times New Roman" w:hAnsi="Times New Roman" w:cs="Times New Roman"/>
          <w:sz w:val="24"/>
          <w:szCs w:val="24"/>
          <w:lang w:val="en-US"/>
        </w:rPr>
        <w:t>spirochaeta</w:t>
      </w:r>
      <w:proofErr w:type="spellEnd"/>
      <w:proofErr w:type="gram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4) </w:t>
      </w:r>
      <w:proofErr w:type="gramStart"/>
      <w:r w:rsidRPr="00E54404">
        <w:rPr>
          <w:rFonts w:ascii="Times New Roman" w:hAnsi="Times New Roman" w:cs="Times New Roman"/>
          <w:sz w:val="24"/>
          <w:szCs w:val="24"/>
          <w:lang w:val="en-US"/>
        </w:rPr>
        <w:t>parasites</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echinococcus</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5) </w:t>
      </w:r>
      <w:proofErr w:type="gramStart"/>
      <w:r w:rsidRPr="00E54404">
        <w:rPr>
          <w:rFonts w:ascii="Times New Roman" w:hAnsi="Times New Roman" w:cs="Times New Roman"/>
          <w:sz w:val="24"/>
          <w:szCs w:val="24"/>
          <w:lang w:val="en-US"/>
        </w:rPr>
        <w:t>industrial  poisons</w:t>
      </w:r>
      <w:proofErr w:type="gramEnd"/>
      <w:r w:rsidRPr="00E54404">
        <w:rPr>
          <w:rFonts w:ascii="Times New Roman" w:hAnsi="Times New Roman" w:cs="Times New Roman"/>
          <w:sz w:val="24"/>
          <w:szCs w:val="24"/>
          <w:lang w:val="en-US"/>
        </w:rPr>
        <w:t xml:space="preserve"> (carbon tetrachloride, combinations of  phosphorus, lead, mercury, derivatives of  benzene);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6) </w:t>
      </w:r>
      <w:proofErr w:type="gramStart"/>
      <w:r w:rsidRPr="00E54404">
        <w:rPr>
          <w:rFonts w:ascii="Times New Roman" w:hAnsi="Times New Roman" w:cs="Times New Roman"/>
          <w:sz w:val="24"/>
          <w:szCs w:val="24"/>
          <w:lang w:val="en-US"/>
        </w:rPr>
        <w:t>plant</w:t>
      </w:r>
      <w:proofErr w:type="gramEnd"/>
      <w:r w:rsidRPr="00E54404">
        <w:rPr>
          <w:rFonts w:ascii="Times New Roman" w:hAnsi="Times New Roman" w:cs="Times New Roman"/>
          <w:sz w:val="24"/>
          <w:szCs w:val="24"/>
          <w:lang w:val="en-US"/>
        </w:rPr>
        <w:t xml:space="preserve"> poisons;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7) </w:t>
      </w:r>
      <w:proofErr w:type="gramStart"/>
      <w:r w:rsidRPr="00E54404">
        <w:rPr>
          <w:rFonts w:ascii="Times New Roman" w:hAnsi="Times New Roman" w:cs="Times New Roman"/>
          <w:sz w:val="24"/>
          <w:szCs w:val="24"/>
          <w:lang w:val="en-US"/>
        </w:rPr>
        <w:t>toxic</w:t>
      </w:r>
      <w:proofErr w:type="gramEnd"/>
      <w:r w:rsidRPr="00E54404">
        <w:rPr>
          <w:rFonts w:ascii="Times New Roman" w:hAnsi="Times New Roman" w:cs="Times New Roman"/>
          <w:sz w:val="24"/>
          <w:szCs w:val="24"/>
          <w:lang w:val="en-US"/>
        </w:rPr>
        <w:t xml:space="preserve"> metabolites;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8) </w:t>
      </w:r>
      <w:proofErr w:type="gramStart"/>
      <w:r w:rsidRPr="00E54404">
        <w:rPr>
          <w:rFonts w:ascii="Times New Roman" w:hAnsi="Times New Roman" w:cs="Times New Roman"/>
          <w:sz w:val="24"/>
          <w:szCs w:val="24"/>
          <w:lang w:val="en-US"/>
        </w:rPr>
        <w:t>vital</w:t>
      </w:r>
      <w:proofErr w:type="gramEnd"/>
      <w:r w:rsidRPr="00E54404">
        <w:rPr>
          <w:rFonts w:ascii="Times New Roman" w:hAnsi="Times New Roman" w:cs="Times New Roman"/>
          <w:sz w:val="24"/>
          <w:szCs w:val="24"/>
          <w:lang w:val="en-US"/>
        </w:rPr>
        <w:t xml:space="preserve"> activity products of the pus- producing bacteria(in cases of  increased  processes of putrefaction in intestines);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9) </w:t>
      </w:r>
      <w:proofErr w:type="gramStart"/>
      <w:r w:rsidRPr="00E54404">
        <w:rPr>
          <w:rFonts w:ascii="Times New Roman" w:hAnsi="Times New Roman" w:cs="Times New Roman"/>
          <w:sz w:val="24"/>
          <w:szCs w:val="24"/>
          <w:lang w:val="en-US"/>
        </w:rPr>
        <w:t>some</w:t>
      </w:r>
      <w:proofErr w:type="gramEnd"/>
      <w:r w:rsidRPr="00E54404">
        <w:rPr>
          <w:rFonts w:ascii="Times New Roman" w:hAnsi="Times New Roman" w:cs="Times New Roman"/>
          <w:sz w:val="24"/>
          <w:szCs w:val="24"/>
          <w:lang w:val="en-US"/>
        </w:rPr>
        <w:t xml:space="preserve"> drugs ( barbiturates, </w:t>
      </w:r>
      <w:proofErr w:type="spellStart"/>
      <w:r w:rsidRPr="00E54404">
        <w:rPr>
          <w:rFonts w:ascii="Times New Roman" w:hAnsi="Times New Roman" w:cs="Times New Roman"/>
          <w:sz w:val="24"/>
          <w:szCs w:val="24"/>
          <w:lang w:val="en-US"/>
        </w:rPr>
        <w:t>sulfanilamides</w:t>
      </w:r>
      <w:proofErr w:type="spellEnd"/>
      <w:r w:rsidRPr="00E54404">
        <w:rPr>
          <w:rFonts w:ascii="Times New Roman" w:hAnsi="Times New Roman" w:cs="Times New Roman"/>
          <w:sz w:val="24"/>
          <w:szCs w:val="24"/>
          <w:lang w:val="en-US"/>
        </w:rPr>
        <w:t>, antibiotics);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10) </w:t>
      </w:r>
      <w:proofErr w:type="gramStart"/>
      <w:r w:rsidRPr="00E54404">
        <w:rPr>
          <w:rFonts w:ascii="Times New Roman" w:hAnsi="Times New Roman" w:cs="Times New Roman"/>
          <w:sz w:val="24"/>
          <w:szCs w:val="24"/>
          <w:lang w:val="en-US"/>
        </w:rPr>
        <w:t>the</w:t>
      </w:r>
      <w:proofErr w:type="gramEnd"/>
      <w:r w:rsidRPr="00E54404">
        <w:rPr>
          <w:rFonts w:ascii="Times New Roman" w:hAnsi="Times New Roman" w:cs="Times New Roman"/>
          <w:sz w:val="24"/>
          <w:szCs w:val="24"/>
          <w:lang w:val="en-US"/>
        </w:rPr>
        <w:t xml:space="preserve"> substances of the  antigenic  nature which are  administered into the  organism by the  </w:t>
      </w:r>
      <w:proofErr w:type="spellStart"/>
      <w:r w:rsidRPr="00E54404">
        <w:rPr>
          <w:rFonts w:ascii="Times New Roman" w:hAnsi="Times New Roman" w:cs="Times New Roman"/>
          <w:sz w:val="24"/>
          <w:szCs w:val="24"/>
          <w:lang w:val="en-US"/>
        </w:rPr>
        <w:t>parenteral</w:t>
      </w:r>
      <w:proofErr w:type="spellEnd"/>
      <w:r w:rsidRPr="00E54404">
        <w:rPr>
          <w:rFonts w:ascii="Times New Roman" w:hAnsi="Times New Roman" w:cs="Times New Roman"/>
          <w:sz w:val="24"/>
          <w:szCs w:val="24"/>
          <w:lang w:val="en-US"/>
        </w:rPr>
        <w:t xml:space="preserve">  way;</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11) </w:t>
      </w:r>
      <w:proofErr w:type="gramStart"/>
      <w:r w:rsidRPr="00E54404">
        <w:rPr>
          <w:rFonts w:ascii="Times New Roman" w:hAnsi="Times New Roman" w:cs="Times New Roman"/>
          <w:sz w:val="24"/>
          <w:szCs w:val="24"/>
          <w:lang w:val="en-US"/>
        </w:rPr>
        <w:t>disturbances</w:t>
      </w:r>
      <w:proofErr w:type="gramEnd"/>
      <w:r w:rsidRPr="00E54404">
        <w:rPr>
          <w:rFonts w:ascii="Times New Roman" w:hAnsi="Times New Roman" w:cs="Times New Roman"/>
          <w:sz w:val="24"/>
          <w:szCs w:val="24"/>
          <w:lang w:val="en-US"/>
        </w:rPr>
        <w:t xml:space="preserve"> in the  dietary regimen (vitamin and  protein deficiency, intake  of excessively fatty  food, alcoholic drinks, etc.)</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To understand   </w:t>
      </w:r>
      <w:proofErr w:type="gramStart"/>
      <w:r w:rsidRPr="00E54404">
        <w:rPr>
          <w:rFonts w:ascii="Times New Roman" w:hAnsi="Times New Roman" w:cs="Times New Roman"/>
          <w:sz w:val="24"/>
          <w:szCs w:val="24"/>
          <w:lang w:val="en-US"/>
        </w:rPr>
        <w:t>the  mechanisms</w:t>
      </w:r>
      <w:proofErr w:type="gramEnd"/>
      <w:r w:rsidRPr="00E54404">
        <w:rPr>
          <w:rFonts w:ascii="Times New Roman" w:hAnsi="Times New Roman" w:cs="Times New Roman"/>
          <w:sz w:val="24"/>
          <w:szCs w:val="24"/>
          <w:lang w:val="en-US"/>
        </w:rPr>
        <w:t xml:space="preserve">  underlying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pathology, it is  important  to  understand  normal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metabolism. About 80-85% of the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derived from the catabolism of  hemoglobin  of  senescent      erythrocytes   which  are  destructed (at the  end  of  their    normal  life  span   of 120 days )  in the </w:t>
      </w:r>
      <w:proofErr w:type="spellStart"/>
      <w:r w:rsidRPr="00E54404">
        <w:rPr>
          <w:rFonts w:ascii="Times New Roman" w:hAnsi="Times New Roman" w:cs="Times New Roman"/>
          <w:sz w:val="24"/>
          <w:szCs w:val="24"/>
          <w:lang w:val="en-US"/>
        </w:rPr>
        <w:t>reticuloendothelial</w:t>
      </w:r>
      <w:proofErr w:type="spellEnd"/>
      <w:r w:rsidRPr="00E54404">
        <w:rPr>
          <w:rFonts w:ascii="Times New Roman" w:hAnsi="Times New Roman" w:cs="Times New Roman"/>
          <w:sz w:val="24"/>
          <w:szCs w:val="24"/>
          <w:lang w:val="en-US"/>
        </w:rPr>
        <w:t xml:space="preserve"> system in the bone marrow, spleen and liver . The remaining 15-20 % of the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comes from non-hemoglobin hem-containing pigments (</w:t>
      </w:r>
      <w:proofErr w:type="spellStart"/>
      <w:r w:rsidRPr="00E54404">
        <w:rPr>
          <w:rFonts w:ascii="Times New Roman" w:hAnsi="Times New Roman" w:cs="Times New Roman"/>
          <w:sz w:val="24"/>
          <w:szCs w:val="24"/>
          <w:lang w:val="en-US"/>
        </w:rPr>
        <w:t>myoglobin</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catalase</w:t>
      </w:r>
      <w:proofErr w:type="spellEnd"/>
      <w:r w:rsidRPr="00E54404">
        <w:rPr>
          <w:rFonts w:ascii="Times New Roman" w:hAnsi="Times New Roman" w:cs="Times New Roman"/>
          <w:sz w:val="24"/>
          <w:szCs w:val="24"/>
          <w:lang w:val="en-US"/>
        </w:rPr>
        <w:t xml:space="preserve">, </w:t>
      </w:r>
      <w:proofErr w:type="spellStart"/>
      <w:proofErr w:type="gramStart"/>
      <w:r w:rsidRPr="00E54404">
        <w:rPr>
          <w:rFonts w:ascii="Times New Roman" w:hAnsi="Times New Roman" w:cs="Times New Roman"/>
          <w:sz w:val="24"/>
          <w:szCs w:val="24"/>
          <w:lang w:val="en-US"/>
        </w:rPr>
        <w:t>cytachromes</w:t>
      </w:r>
      <w:proofErr w:type="spellEnd"/>
      <w:proofErr w:type="gramEnd"/>
      <w:r w:rsidRPr="00E54404">
        <w:rPr>
          <w:rFonts w:ascii="Times New Roman" w:hAnsi="Times New Roman" w:cs="Times New Roman"/>
          <w:sz w:val="24"/>
          <w:szCs w:val="24"/>
          <w:lang w:val="en-US"/>
        </w:rPr>
        <w:t xml:space="preserve">) and ineffective </w:t>
      </w:r>
      <w:proofErr w:type="spellStart"/>
      <w:r w:rsidRPr="00E54404">
        <w:rPr>
          <w:rFonts w:ascii="Times New Roman" w:hAnsi="Times New Roman" w:cs="Times New Roman"/>
          <w:sz w:val="24"/>
          <w:szCs w:val="24"/>
          <w:lang w:val="en-US"/>
        </w:rPr>
        <w:t>erythropoiesis</w:t>
      </w:r>
      <w:proofErr w:type="spellEnd"/>
      <w:r w:rsidRPr="00E54404">
        <w:rPr>
          <w:rFonts w:ascii="Times New Roman" w:hAnsi="Times New Roman" w:cs="Times New Roman"/>
          <w:sz w:val="24"/>
          <w:szCs w:val="24"/>
          <w:lang w:val="en-US"/>
        </w:rPr>
        <w:t xml:space="preserve">. In either case, hem moiety is formed which is converted to </w:t>
      </w:r>
      <w:proofErr w:type="spellStart"/>
      <w:r w:rsidRPr="00E54404">
        <w:rPr>
          <w:rFonts w:ascii="Times New Roman" w:hAnsi="Times New Roman" w:cs="Times New Roman"/>
          <w:sz w:val="24"/>
          <w:szCs w:val="24"/>
          <w:lang w:val="en-US"/>
        </w:rPr>
        <w:t>biliverdin</w:t>
      </w:r>
      <w:proofErr w:type="spellEnd"/>
      <w:r w:rsidRPr="00E54404">
        <w:rPr>
          <w:rFonts w:ascii="Times New Roman" w:hAnsi="Times New Roman" w:cs="Times New Roman"/>
          <w:sz w:val="24"/>
          <w:szCs w:val="24"/>
          <w:lang w:val="en-US"/>
        </w:rPr>
        <w:t xml:space="preserve">, and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formed from </w:t>
      </w:r>
      <w:proofErr w:type="spellStart"/>
      <w:r w:rsidRPr="00E54404">
        <w:rPr>
          <w:rFonts w:ascii="Times New Roman" w:hAnsi="Times New Roman" w:cs="Times New Roman"/>
          <w:sz w:val="24"/>
          <w:szCs w:val="24"/>
          <w:lang w:val="en-US"/>
        </w:rPr>
        <w:t>biliverdin</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on release from macrophages circulates as </w:t>
      </w:r>
      <w:proofErr w:type="spellStart"/>
      <w:r w:rsidRPr="00E54404">
        <w:rPr>
          <w:rFonts w:ascii="Times New Roman" w:hAnsi="Times New Roman" w:cs="Times New Roman"/>
          <w:sz w:val="24"/>
          <w:szCs w:val="24"/>
          <w:lang w:val="en-US"/>
        </w:rPr>
        <w:t>unconjugated</w:t>
      </w:r>
      <w:proofErr w:type="spellEnd"/>
      <w:r w:rsidRPr="00E54404">
        <w:rPr>
          <w:rFonts w:ascii="Times New Roman" w:hAnsi="Times New Roman" w:cs="Times New Roman"/>
          <w:sz w:val="24"/>
          <w:szCs w:val="24"/>
          <w:lang w:val="en-US"/>
        </w:rPr>
        <w:t xml:space="preserve">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 plasma tightly bound to albumin.  Certain drugs (sulfonamides, </w:t>
      </w:r>
      <w:proofErr w:type="spellStart"/>
      <w:r w:rsidRPr="00E54404">
        <w:rPr>
          <w:rFonts w:ascii="Times New Roman" w:hAnsi="Times New Roman" w:cs="Times New Roman"/>
          <w:sz w:val="24"/>
          <w:szCs w:val="24"/>
          <w:lang w:val="en-US"/>
        </w:rPr>
        <w:t>salicylates</w:t>
      </w:r>
      <w:proofErr w:type="spellEnd"/>
      <w:r w:rsidRPr="00E54404">
        <w:rPr>
          <w:rFonts w:ascii="Times New Roman" w:hAnsi="Times New Roman" w:cs="Times New Roman"/>
          <w:sz w:val="24"/>
          <w:szCs w:val="24"/>
          <w:lang w:val="en-US"/>
        </w:rPr>
        <w:t xml:space="preserve">) compete with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for albumin binding and displace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from albumin, this facilitating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to enter into the brain in neonates and increase the risk of </w:t>
      </w:r>
      <w:proofErr w:type="spellStart"/>
      <w:r w:rsidRPr="00E54404">
        <w:rPr>
          <w:rFonts w:ascii="Times New Roman" w:hAnsi="Times New Roman" w:cs="Times New Roman"/>
          <w:sz w:val="24"/>
          <w:szCs w:val="24"/>
          <w:lang w:val="en-US"/>
        </w:rPr>
        <w:t>kernicterus</w:t>
      </w:r>
      <w:proofErr w:type="spellEnd"/>
      <w:r w:rsidRPr="00E54404">
        <w:rPr>
          <w:rFonts w:ascii="Times New Roman" w:hAnsi="Times New Roman" w:cs="Times New Roman"/>
          <w:sz w:val="24"/>
          <w:szCs w:val="24"/>
          <w:lang w:val="en-US"/>
        </w:rPr>
        <w:t xml:space="preserve"> (nuclear jaundice).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found in body fluids in proportion to their albumin content.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On coming in contact with the </w:t>
      </w:r>
      <w:proofErr w:type="spellStart"/>
      <w:r w:rsidRPr="00E54404">
        <w:rPr>
          <w:rFonts w:ascii="Times New Roman" w:hAnsi="Times New Roman" w:cs="Times New Roman"/>
          <w:sz w:val="24"/>
          <w:szCs w:val="24"/>
          <w:lang w:val="en-US"/>
        </w:rPr>
        <w:t>hepatocyte</w:t>
      </w:r>
      <w:proofErr w:type="spellEnd"/>
      <w:r w:rsidRPr="00E54404">
        <w:rPr>
          <w:rFonts w:ascii="Times New Roman" w:hAnsi="Times New Roman" w:cs="Times New Roman"/>
          <w:sz w:val="24"/>
          <w:szCs w:val="24"/>
          <w:lang w:val="en-US"/>
        </w:rPr>
        <w:t xml:space="preserve"> surface,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metabolized which in -</w:t>
      </w:r>
      <w:proofErr w:type="spellStart"/>
      <w:r w:rsidRPr="00E54404">
        <w:rPr>
          <w:rFonts w:ascii="Times New Roman" w:hAnsi="Times New Roman" w:cs="Times New Roman"/>
          <w:sz w:val="24"/>
          <w:szCs w:val="24"/>
          <w:lang w:val="en-US"/>
        </w:rPr>
        <w:t>volves</w:t>
      </w:r>
      <w:proofErr w:type="spellEnd"/>
      <w:r w:rsidRPr="00E54404">
        <w:rPr>
          <w:rFonts w:ascii="Times New Roman" w:hAnsi="Times New Roman" w:cs="Times New Roman"/>
          <w:sz w:val="24"/>
          <w:szCs w:val="24"/>
          <w:lang w:val="en-US"/>
        </w:rPr>
        <w:t xml:space="preserve"> 3 stages; </w:t>
      </w:r>
      <w:proofErr w:type="spellStart"/>
      <w:r w:rsidRPr="00E54404">
        <w:rPr>
          <w:rFonts w:ascii="Times New Roman" w:hAnsi="Times New Roman" w:cs="Times New Roman"/>
          <w:sz w:val="24"/>
          <w:szCs w:val="24"/>
          <w:lang w:val="en-US"/>
        </w:rPr>
        <w:t>hepaic</w:t>
      </w:r>
      <w:proofErr w:type="spellEnd"/>
      <w:r w:rsidRPr="00E54404">
        <w:rPr>
          <w:rFonts w:ascii="Times New Roman" w:hAnsi="Times New Roman" w:cs="Times New Roman"/>
          <w:sz w:val="24"/>
          <w:szCs w:val="24"/>
          <w:lang w:val="en-US"/>
        </w:rPr>
        <w:t xml:space="preserve"> uptake, conjugation and secretion in bile.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not water- soluble but is alcohol- </w:t>
      </w:r>
      <w:proofErr w:type="spellStart"/>
      <w:r w:rsidRPr="00E54404">
        <w:rPr>
          <w:rFonts w:ascii="Times New Roman" w:hAnsi="Times New Roman" w:cs="Times New Roman"/>
          <w:sz w:val="24"/>
          <w:szCs w:val="24"/>
          <w:lang w:val="en-US"/>
        </w:rPr>
        <w:t>souble</w:t>
      </w:r>
      <w:proofErr w:type="spellEnd"/>
      <w:r w:rsidRPr="00E54404">
        <w:rPr>
          <w:rFonts w:ascii="Times New Roman" w:hAnsi="Times New Roman" w:cs="Times New Roman"/>
          <w:sz w:val="24"/>
          <w:szCs w:val="24"/>
          <w:lang w:val="en-US"/>
        </w:rPr>
        <w:t xml:space="preserve"> and is converted into water- soluble </w:t>
      </w:r>
      <w:proofErr w:type="spellStart"/>
      <w:r w:rsidRPr="00E54404">
        <w:rPr>
          <w:rFonts w:ascii="Times New Roman" w:hAnsi="Times New Roman" w:cs="Times New Roman"/>
          <w:sz w:val="24"/>
          <w:szCs w:val="24"/>
          <w:lang w:val="en-US"/>
        </w:rPr>
        <w:t>compount</w:t>
      </w:r>
      <w:proofErr w:type="spellEnd"/>
      <w:r w:rsidRPr="00E54404">
        <w:rPr>
          <w:rFonts w:ascii="Times New Roman" w:hAnsi="Times New Roman" w:cs="Times New Roman"/>
          <w:sz w:val="24"/>
          <w:szCs w:val="24"/>
          <w:lang w:val="en-US"/>
        </w:rPr>
        <w:t xml:space="preserve"> by conjugation. Conjugation involves conversion to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diglucuronide</w:t>
      </w:r>
      <w:proofErr w:type="spellEnd"/>
      <w:r w:rsidRPr="00E54404">
        <w:rPr>
          <w:rFonts w:ascii="Times New Roman" w:hAnsi="Times New Roman" w:cs="Times New Roman"/>
          <w:sz w:val="24"/>
          <w:szCs w:val="24"/>
          <w:lang w:val="en-US"/>
        </w:rPr>
        <w:t xml:space="preserve"> by the action of </w:t>
      </w:r>
      <w:proofErr w:type="spellStart"/>
      <w:r w:rsidRPr="00E54404">
        <w:rPr>
          <w:rFonts w:ascii="Times New Roman" w:hAnsi="Times New Roman" w:cs="Times New Roman"/>
          <w:sz w:val="24"/>
          <w:szCs w:val="24"/>
          <w:lang w:val="en-US"/>
        </w:rPr>
        <w:t>microsomal</w:t>
      </w:r>
      <w:proofErr w:type="spellEnd"/>
      <w:r w:rsidRPr="00E54404">
        <w:rPr>
          <w:rFonts w:ascii="Times New Roman" w:hAnsi="Times New Roman" w:cs="Times New Roman"/>
          <w:sz w:val="24"/>
          <w:szCs w:val="24"/>
          <w:lang w:val="en-US"/>
        </w:rPr>
        <w:t xml:space="preserve"> enzyme,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glucuronyl</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transferase</w:t>
      </w:r>
      <w:proofErr w:type="spellEnd"/>
      <w:r w:rsidRPr="00E54404">
        <w:rPr>
          <w:rFonts w:ascii="Times New Roman" w:hAnsi="Times New Roman" w:cs="Times New Roman"/>
          <w:sz w:val="24"/>
          <w:szCs w:val="24"/>
          <w:lang w:val="en-US"/>
        </w:rPr>
        <w:t xml:space="preserve">. The process of conjugation can be induced by drugs like </w:t>
      </w:r>
      <w:proofErr w:type="spellStart"/>
      <w:r w:rsidRPr="00E54404">
        <w:rPr>
          <w:rFonts w:ascii="Times New Roman" w:hAnsi="Times New Roman" w:cs="Times New Roman"/>
          <w:sz w:val="24"/>
          <w:szCs w:val="24"/>
          <w:lang w:val="en-US"/>
        </w:rPr>
        <w:t>phenobarbital</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In intestine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separated  from the </w:t>
      </w:r>
      <w:proofErr w:type="spellStart"/>
      <w:r w:rsidRPr="00E54404">
        <w:rPr>
          <w:rFonts w:ascii="Times New Roman" w:hAnsi="Times New Roman" w:cs="Times New Roman"/>
          <w:sz w:val="24"/>
          <w:szCs w:val="24"/>
          <w:lang w:val="en-US"/>
        </w:rPr>
        <w:t>glucuronic</w:t>
      </w:r>
      <w:proofErr w:type="spellEnd"/>
      <w:r w:rsidRPr="00E54404">
        <w:rPr>
          <w:rFonts w:ascii="Times New Roman" w:hAnsi="Times New Roman" w:cs="Times New Roman"/>
          <w:sz w:val="24"/>
          <w:szCs w:val="24"/>
          <w:lang w:val="en-US"/>
        </w:rPr>
        <w:t xml:space="preserve">  acid ,reduced   and  converted  into  </w:t>
      </w:r>
      <w:proofErr w:type="spellStart"/>
      <w:r w:rsidRPr="00E54404">
        <w:rPr>
          <w:rFonts w:ascii="Times New Roman" w:hAnsi="Times New Roman" w:cs="Times New Roman"/>
          <w:sz w:val="24"/>
          <w:szCs w:val="24"/>
          <w:lang w:val="en-US"/>
        </w:rPr>
        <w:t>urobilinogen</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mesobilinogen</w:t>
      </w:r>
      <w:proofErr w:type="spellEnd"/>
      <w:r w:rsidRPr="00E54404">
        <w:rPr>
          <w:rFonts w:ascii="Times New Roman" w:hAnsi="Times New Roman" w:cs="Times New Roman"/>
          <w:sz w:val="24"/>
          <w:szCs w:val="24"/>
          <w:lang w:val="en-US"/>
        </w:rPr>
        <w:t xml:space="preserve"> ). </w:t>
      </w:r>
      <w:proofErr w:type="gramStart"/>
      <w:r w:rsidRPr="00E54404">
        <w:rPr>
          <w:rFonts w:ascii="Times New Roman" w:hAnsi="Times New Roman" w:cs="Times New Roman"/>
          <w:sz w:val="24"/>
          <w:szCs w:val="24"/>
          <w:lang w:val="en-US"/>
        </w:rPr>
        <w:t>The  main</w:t>
      </w:r>
      <w:proofErr w:type="gramEnd"/>
      <w:r w:rsidRPr="00E54404">
        <w:rPr>
          <w:rFonts w:ascii="Times New Roman" w:hAnsi="Times New Roman" w:cs="Times New Roman"/>
          <w:sz w:val="24"/>
          <w:szCs w:val="24"/>
          <w:lang w:val="en-US"/>
        </w:rPr>
        <w:t xml:space="preserve"> part of the </w:t>
      </w:r>
      <w:proofErr w:type="spellStart"/>
      <w:r w:rsidRPr="00E54404">
        <w:rPr>
          <w:rFonts w:ascii="Times New Roman" w:hAnsi="Times New Roman" w:cs="Times New Roman"/>
          <w:sz w:val="24"/>
          <w:szCs w:val="24"/>
          <w:lang w:val="en-US"/>
        </w:rPr>
        <w:t>urobelinogen</w:t>
      </w:r>
      <w:proofErr w:type="spellEnd"/>
      <w:r w:rsidRPr="00E54404">
        <w:rPr>
          <w:rFonts w:ascii="Times New Roman" w:hAnsi="Times New Roman" w:cs="Times New Roman"/>
          <w:sz w:val="24"/>
          <w:szCs w:val="24"/>
          <w:lang w:val="en-US"/>
        </w:rPr>
        <w:t xml:space="preserve"> passes  into  large  intestine, is reduced by the participation of the  anaerobic </w:t>
      </w:r>
      <w:proofErr w:type="spellStart"/>
      <w:r w:rsidRPr="00E54404">
        <w:rPr>
          <w:rFonts w:ascii="Times New Roman" w:hAnsi="Times New Roman" w:cs="Times New Roman"/>
          <w:sz w:val="24"/>
          <w:szCs w:val="24"/>
          <w:lang w:val="en-US"/>
        </w:rPr>
        <w:t>microflora</w:t>
      </w:r>
      <w:proofErr w:type="spellEnd"/>
      <w:r w:rsidRPr="00E54404">
        <w:rPr>
          <w:rFonts w:ascii="Times New Roman" w:hAnsi="Times New Roman" w:cs="Times New Roman"/>
          <w:sz w:val="24"/>
          <w:szCs w:val="24"/>
          <w:lang w:val="en-US"/>
        </w:rPr>
        <w:t xml:space="preserve">  and converted  into </w:t>
      </w:r>
      <w:proofErr w:type="spellStart"/>
      <w:r w:rsidRPr="00E54404">
        <w:rPr>
          <w:rFonts w:ascii="Times New Roman" w:hAnsi="Times New Roman" w:cs="Times New Roman"/>
          <w:sz w:val="24"/>
          <w:szCs w:val="24"/>
          <w:lang w:val="en-US"/>
        </w:rPr>
        <w:t>stercobilinogen</w:t>
      </w:r>
      <w:proofErr w:type="spellEnd"/>
      <w:r w:rsidRPr="00E54404">
        <w:rPr>
          <w:rFonts w:ascii="Times New Roman" w:hAnsi="Times New Roman" w:cs="Times New Roman"/>
          <w:sz w:val="24"/>
          <w:szCs w:val="24"/>
          <w:lang w:val="en-US"/>
        </w:rPr>
        <w:t xml:space="preserve">. In the lower parts of the large intestine </w:t>
      </w:r>
      <w:proofErr w:type="spellStart"/>
      <w:r w:rsidRPr="00E54404">
        <w:rPr>
          <w:rFonts w:ascii="Times New Roman" w:hAnsi="Times New Roman" w:cs="Times New Roman"/>
          <w:sz w:val="24"/>
          <w:szCs w:val="24"/>
          <w:lang w:val="en-US"/>
        </w:rPr>
        <w:t>stercobilinogen</w:t>
      </w:r>
      <w:proofErr w:type="spellEnd"/>
      <w:r w:rsidRPr="00E54404">
        <w:rPr>
          <w:rFonts w:ascii="Times New Roman" w:hAnsi="Times New Roman" w:cs="Times New Roman"/>
          <w:sz w:val="24"/>
          <w:szCs w:val="24"/>
          <w:lang w:val="en-US"/>
        </w:rPr>
        <w:t xml:space="preserve"> is oxidized, and </w:t>
      </w:r>
      <w:proofErr w:type="spellStart"/>
      <w:r w:rsidRPr="00E54404">
        <w:rPr>
          <w:rFonts w:ascii="Times New Roman" w:hAnsi="Times New Roman" w:cs="Times New Roman"/>
          <w:sz w:val="24"/>
          <w:szCs w:val="24"/>
          <w:lang w:val="en-US"/>
        </w:rPr>
        <w:t>stercobilin</w:t>
      </w:r>
      <w:proofErr w:type="spellEnd"/>
      <w:r w:rsidRPr="00E54404">
        <w:rPr>
          <w:rFonts w:ascii="Times New Roman" w:hAnsi="Times New Roman" w:cs="Times New Roman"/>
          <w:sz w:val="24"/>
          <w:szCs w:val="24"/>
          <w:lang w:val="en-US"/>
        </w:rPr>
        <w:t xml:space="preserve"> is formed which is excreted in the stool and imparts to it normal yellow </w:t>
      </w:r>
      <w:proofErr w:type="spellStart"/>
      <w:r w:rsidRPr="00E54404">
        <w:rPr>
          <w:rFonts w:ascii="Times New Roman" w:hAnsi="Times New Roman" w:cs="Times New Roman"/>
          <w:sz w:val="24"/>
          <w:szCs w:val="24"/>
          <w:lang w:val="en-US"/>
        </w:rPr>
        <w:t>colour</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A small part  of  the  </w:t>
      </w:r>
      <w:proofErr w:type="spellStart"/>
      <w:r w:rsidRPr="00E54404">
        <w:rPr>
          <w:rFonts w:ascii="Times New Roman" w:hAnsi="Times New Roman" w:cs="Times New Roman"/>
          <w:sz w:val="24"/>
          <w:szCs w:val="24"/>
          <w:lang w:val="en-US"/>
        </w:rPr>
        <w:t>stercobelinogen</w:t>
      </w:r>
      <w:proofErr w:type="spellEnd"/>
      <w:r w:rsidRPr="00E54404">
        <w:rPr>
          <w:rFonts w:ascii="Times New Roman" w:hAnsi="Times New Roman" w:cs="Times New Roman"/>
          <w:sz w:val="24"/>
          <w:szCs w:val="24"/>
          <w:lang w:val="en-US"/>
        </w:rPr>
        <w:t xml:space="preserve"> is absorbed  in the  lower  parts of the large  intestine, enters the  system  of  the  inferior vena cava  (by –passing  the  liver ) and  is </w:t>
      </w:r>
      <w:proofErr w:type="spellStart"/>
      <w:r w:rsidRPr="00E54404">
        <w:rPr>
          <w:rFonts w:ascii="Times New Roman" w:hAnsi="Times New Roman" w:cs="Times New Roman"/>
          <w:sz w:val="24"/>
          <w:szCs w:val="24"/>
          <w:lang w:val="en-US"/>
        </w:rPr>
        <w:t>exreted</w:t>
      </w:r>
      <w:proofErr w:type="spellEnd"/>
      <w:r w:rsidRPr="00E54404">
        <w:rPr>
          <w:rFonts w:ascii="Times New Roman" w:hAnsi="Times New Roman" w:cs="Times New Roman"/>
          <w:sz w:val="24"/>
          <w:szCs w:val="24"/>
          <w:lang w:val="en-US"/>
        </w:rPr>
        <w:t xml:space="preserve">  by kidneys . </w:t>
      </w: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Urobelinogen</w:t>
      </w:r>
      <w:proofErr w:type="spellEnd"/>
      <w:r w:rsidRPr="00E54404">
        <w:rPr>
          <w:rFonts w:ascii="Times New Roman" w:hAnsi="Times New Roman" w:cs="Times New Roman"/>
          <w:sz w:val="24"/>
          <w:szCs w:val="24"/>
          <w:lang w:val="en-US"/>
        </w:rPr>
        <w:t xml:space="preserve">  may  appear  in  urine as a result  of damage  to the  hepatic  parenchyma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does not  pass  into urine , conjugated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excreted  in  urine  and is  almost  absent  in  blood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Normal </w:t>
      </w:r>
      <w:proofErr w:type="gramStart"/>
      <w:r w:rsidRPr="00E54404">
        <w:rPr>
          <w:rFonts w:ascii="Times New Roman" w:hAnsi="Times New Roman" w:cs="Times New Roman"/>
          <w:sz w:val="24"/>
          <w:szCs w:val="24"/>
          <w:lang w:val="en-US"/>
        </w:rPr>
        <w:t>blood  serum</w:t>
      </w:r>
      <w:proofErr w:type="gramEnd"/>
      <w:r w:rsidRPr="00E54404">
        <w:rPr>
          <w:rFonts w:ascii="Times New Roman" w:hAnsi="Times New Roman" w:cs="Times New Roman"/>
          <w:sz w:val="24"/>
          <w:szCs w:val="24"/>
          <w:lang w:val="en-US"/>
        </w:rPr>
        <w:t xml:space="preserve">  contains  less than 1mg/dl of total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out of  which  less than  0.25 mg/dl is conjugated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Increased content of the conjugated </w:t>
      </w:r>
      <w:proofErr w:type="spellStart"/>
      <w:proofErr w:type="gram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w:t>
      </w:r>
      <w:proofErr w:type="gramEnd"/>
      <w:r w:rsidRPr="00E54404">
        <w:rPr>
          <w:rFonts w:ascii="Times New Roman" w:hAnsi="Times New Roman" w:cs="Times New Roman"/>
          <w:sz w:val="24"/>
          <w:szCs w:val="24"/>
          <w:lang w:val="en-US"/>
        </w:rPr>
        <w:t xml:space="preserve"> blood  serum  is pathological  symptom.</w:t>
      </w:r>
    </w:p>
    <w:p w:rsidR="00E54404" w:rsidRPr="00E54404" w:rsidRDefault="00E54404" w:rsidP="00E54404">
      <w:pPr>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Pathogenic  agents</w:t>
      </w:r>
      <w:proofErr w:type="gramEnd"/>
      <w:r w:rsidRPr="00E54404">
        <w:rPr>
          <w:rFonts w:ascii="Times New Roman" w:hAnsi="Times New Roman" w:cs="Times New Roman"/>
          <w:sz w:val="24"/>
          <w:szCs w:val="24"/>
          <w:lang w:val="en-US"/>
        </w:rPr>
        <w:t xml:space="preserve"> enter  the liver by  different ways. Frequently </w:t>
      </w:r>
      <w:proofErr w:type="gramStart"/>
      <w:r w:rsidRPr="00E54404">
        <w:rPr>
          <w:rFonts w:ascii="Times New Roman" w:hAnsi="Times New Roman" w:cs="Times New Roman"/>
          <w:sz w:val="24"/>
          <w:szCs w:val="24"/>
          <w:lang w:val="en-US"/>
        </w:rPr>
        <w:t>they  are</w:t>
      </w:r>
      <w:proofErr w:type="gramEnd"/>
      <w:r w:rsidRPr="00E54404">
        <w:rPr>
          <w:rFonts w:ascii="Times New Roman" w:hAnsi="Times New Roman" w:cs="Times New Roman"/>
          <w:sz w:val="24"/>
          <w:szCs w:val="24"/>
          <w:lang w:val="en-US"/>
        </w:rPr>
        <w:t xml:space="preserve">  brought into  liver by  the  portal  vein system from  intestines. The  liver may also be  reached through  its  arterial  system  and  bile  ducts, and  sometimes  from the  surrounding tissues through the  lymphatic  vessels .</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the  liver   inflammatory and  dystrophic  processes are  observed , though frequently they are  in the  mixed  form, that is, dystrophy occurs in the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and  at  the same  time  infiltrative  changes  appear in the  </w:t>
      </w:r>
      <w:proofErr w:type="spellStart"/>
      <w:r w:rsidRPr="00E54404">
        <w:rPr>
          <w:rFonts w:ascii="Times New Roman" w:hAnsi="Times New Roman" w:cs="Times New Roman"/>
          <w:sz w:val="24"/>
          <w:szCs w:val="24"/>
          <w:lang w:val="en-US"/>
        </w:rPr>
        <w:t>mesenchymal</w:t>
      </w:r>
      <w:proofErr w:type="spellEnd"/>
      <w:r w:rsidRPr="00E54404">
        <w:rPr>
          <w:rFonts w:ascii="Times New Roman" w:hAnsi="Times New Roman" w:cs="Times New Roman"/>
          <w:sz w:val="24"/>
          <w:szCs w:val="24"/>
          <w:lang w:val="en-US"/>
        </w:rPr>
        <w:t xml:space="preserve"> elements.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Inflammatory diseases of the liver (</w:t>
      </w:r>
      <w:proofErr w:type="spellStart"/>
      <w:r w:rsidRPr="00E54404">
        <w:rPr>
          <w:rFonts w:ascii="Times New Roman" w:hAnsi="Times New Roman" w:cs="Times New Roman"/>
          <w:sz w:val="24"/>
          <w:szCs w:val="24"/>
          <w:lang w:val="en-US"/>
        </w:rPr>
        <w:t>hepatites</w:t>
      </w:r>
      <w:proofErr w:type="spellEnd"/>
      <w:r w:rsidRPr="00E54404">
        <w:rPr>
          <w:rFonts w:ascii="Times New Roman" w:hAnsi="Times New Roman" w:cs="Times New Roman"/>
          <w:sz w:val="24"/>
          <w:szCs w:val="24"/>
          <w:lang w:val="en-US"/>
        </w:rPr>
        <w:t xml:space="preserve">) may be acute and chronic. One of </w:t>
      </w:r>
      <w:proofErr w:type="gramStart"/>
      <w:r w:rsidRPr="00E54404">
        <w:rPr>
          <w:rFonts w:ascii="Times New Roman" w:hAnsi="Times New Roman" w:cs="Times New Roman"/>
          <w:sz w:val="24"/>
          <w:szCs w:val="24"/>
          <w:lang w:val="en-US"/>
        </w:rPr>
        <w:t>the  most</w:t>
      </w:r>
      <w:proofErr w:type="gramEnd"/>
      <w:r w:rsidRPr="00E54404">
        <w:rPr>
          <w:rFonts w:ascii="Times New Roman" w:hAnsi="Times New Roman" w:cs="Times New Roman"/>
          <w:sz w:val="24"/>
          <w:szCs w:val="24"/>
          <w:lang w:val="en-US"/>
        </w:rPr>
        <w:t xml:space="preserve">  frequent  forms  of the  acute  </w:t>
      </w:r>
      <w:proofErr w:type="spellStart"/>
      <w:r w:rsidRPr="00E54404">
        <w:rPr>
          <w:rFonts w:ascii="Times New Roman" w:hAnsi="Times New Roman" w:cs="Times New Roman"/>
          <w:sz w:val="24"/>
          <w:szCs w:val="24"/>
          <w:lang w:val="en-US"/>
        </w:rPr>
        <w:t>hepatites</w:t>
      </w:r>
      <w:proofErr w:type="spellEnd"/>
      <w:r w:rsidRPr="00E54404">
        <w:rPr>
          <w:rFonts w:ascii="Times New Roman" w:hAnsi="Times New Roman" w:cs="Times New Roman"/>
          <w:sz w:val="24"/>
          <w:szCs w:val="24"/>
          <w:lang w:val="en-US"/>
        </w:rPr>
        <w:t xml:space="preserve"> is infectious hepatitis (</w:t>
      </w:r>
      <w:proofErr w:type="spellStart"/>
      <w:r w:rsidRPr="00E54404">
        <w:rPr>
          <w:rFonts w:ascii="Times New Roman" w:hAnsi="Times New Roman" w:cs="Times New Roman"/>
          <w:sz w:val="24"/>
          <w:szCs w:val="24"/>
          <w:lang w:val="en-US"/>
        </w:rPr>
        <w:t>Botkin’s</w:t>
      </w:r>
      <w:proofErr w:type="spellEnd"/>
      <w:r w:rsidRPr="00E54404">
        <w:rPr>
          <w:rFonts w:ascii="Times New Roman" w:hAnsi="Times New Roman" w:cs="Times New Roman"/>
          <w:sz w:val="24"/>
          <w:szCs w:val="24"/>
          <w:lang w:val="en-US"/>
        </w:rPr>
        <w:t xml:space="preserve"> disease). Noninfectious acute   </w:t>
      </w:r>
      <w:proofErr w:type="gramStart"/>
      <w:r w:rsidRPr="00E54404">
        <w:rPr>
          <w:rFonts w:ascii="Times New Roman" w:hAnsi="Times New Roman" w:cs="Times New Roman"/>
          <w:sz w:val="24"/>
          <w:szCs w:val="24"/>
          <w:lang w:val="en-US"/>
        </w:rPr>
        <w:t>hepatitis  is</w:t>
      </w:r>
      <w:proofErr w:type="gramEnd"/>
      <w:r w:rsidRPr="00E54404">
        <w:rPr>
          <w:rFonts w:ascii="Times New Roman" w:hAnsi="Times New Roman" w:cs="Times New Roman"/>
          <w:sz w:val="24"/>
          <w:szCs w:val="24"/>
          <w:lang w:val="en-US"/>
        </w:rPr>
        <w:t xml:space="preserve"> observed  in  some  intoxications (poisoning by  carbon  tetrachloride,  compounds  of  mercury). Acute hepatitis is characterized by diffuse lesion of </w:t>
      </w:r>
      <w:proofErr w:type="gramStart"/>
      <w:r w:rsidRPr="00E54404">
        <w:rPr>
          <w:rFonts w:ascii="Times New Roman" w:hAnsi="Times New Roman" w:cs="Times New Roman"/>
          <w:sz w:val="24"/>
          <w:szCs w:val="24"/>
          <w:lang w:val="en-US"/>
        </w:rPr>
        <w:t>the  liver</w:t>
      </w:r>
      <w:proofErr w:type="gramEnd"/>
      <w:r w:rsidRPr="00E54404">
        <w:rPr>
          <w:rFonts w:ascii="Times New Roman" w:hAnsi="Times New Roman" w:cs="Times New Roman"/>
          <w:sz w:val="24"/>
          <w:szCs w:val="24"/>
          <w:lang w:val="en-US"/>
        </w:rPr>
        <w:t xml:space="preserve">; diffuse dystrophy of the  hepatic  cells is  accompanied  by  infiltration of  the </w:t>
      </w:r>
      <w:proofErr w:type="spellStart"/>
      <w:r w:rsidRPr="00E54404">
        <w:rPr>
          <w:rFonts w:ascii="Times New Roman" w:hAnsi="Times New Roman" w:cs="Times New Roman"/>
          <w:sz w:val="24"/>
          <w:szCs w:val="24"/>
          <w:lang w:val="en-US"/>
        </w:rPr>
        <w:t>mesenchymal</w:t>
      </w:r>
      <w:proofErr w:type="spellEnd"/>
      <w:r w:rsidRPr="00E54404">
        <w:rPr>
          <w:rFonts w:ascii="Times New Roman" w:hAnsi="Times New Roman" w:cs="Times New Roman"/>
          <w:sz w:val="24"/>
          <w:szCs w:val="24"/>
          <w:lang w:val="en-US"/>
        </w:rPr>
        <w:t xml:space="preserve"> elements. The most </w:t>
      </w:r>
      <w:proofErr w:type="gramStart"/>
      <w:r w:rsidRPr="00E54404">
        <w:rPr>
          <w:rFonts w:ascii="Times New Roman" w:hAnsi="Times New Roman" w:cs="Times New Roman"/>
          <w:sz w:val="24"/>
          <w:szCs w:val="24"/>
          <w:lang w:val="en-US"/>
        </w:rPr>
        <w:t>severe  form</w:t>
      </w:r>
      <w:proofErr w:type="gramEnd"/>
      <w:r w:rsidRPr="00E54404">
        <w:rPr>
          <w:rFonts w:ascii="Times New Roman" w:hAnsi="Times New Roman" w:cs="Times New Roman"/>
          <w:sz w:val="24"/>
          <w:szCs w:val="24"/>
          <w:lang w:val="en-US"/>
        </w:rPr>
        <w:t xml:space="preserve"> of the diffuse hepatic lesions is  </w:t>
      </w:r>
      <w:proofErr w:type="spellStart"/>
      <w:r w:rsidRPr="00E54404">
        <w:rPr>
          <w:rFonts w:ascii="Times New Roman" w:hAnsi="Times New Roman" w:cs="Times New Roman"/>
          <w:sz w:val="24"/>
          <w:szCs w:val="24"/>
          <w:lang w:val="en-US"/>
        </w:rPr>
        <w:t>characterised</w:t>
      </w:r>
      <w:proofErr w:type="spellEnd"/>
      <w:r w:rsidRPr="00E54404">
        <w:rPr>
          <w:rFonts w:ascii="Times New Roman" w:hAnsi="Times New Roman" w:cs="Times New Roman"/>
          <w:sz w:val="24"/>
          <w:szCs w:val="24"/>
          <w:lang w:val="en-US"/>
        </w:rPr>
        <w:t xml:space="preserve"> by autolysis of the hepatic  tissue , severe  jaundice,  intoxication and coma.</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One of the frequent chronic diffuse lesions of the liver </w:t>
      </w:r>
      <w:proofErr w:type="gramStart"/>
      <w:r w:rsidRPr="00E54404">
        <w:rPr>
          <w:rFonts w:ascii="Times New Roman" w:hAnsi="Times New Roman" w:cs="Times New Roman"/>
          <w:sz w:val="24"/>
          <w:szCs w:val="24"/>
          <w:lang w:val="en-US"/>
        </w:rPr>
        <w:t>are</w:t>
      </w:r>
      <w:proofErr w:type="gramEnd"/>
      <w:r w:rsidRPr="00E54404">
        <w:rPr>
          <w:rFonts w:ascii="Times New Roman" w:hAnsi="Times New Roman" w:cs="Times New Roman"/>
          <w:sz w:val="24"/>
          <w:szCs w:val="24"/>
          <w:lang w:val="en-US"/>
        </w:rPr>
        <w:t xml:space="preserve"> cirrhoses. Their various forms differ from the etiological standpoint, but there are common features in their pathogenesis: in all forms of the cirrhosis in liver chronic cellular dystrophy is observed, and elements of the connective tissue develop. This results in decrease of the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elements of the liver and they are replaced by </w:t>
      </w:r>
      <w:proofErr w:type="spellStart"/>
      <w:r w:rsidRPr="00E54404">
        <w:rPr>
          <w:rFonts w:ascii="Times New Roman" w:hAnsi="Times New Roman" w:cs="Times New Roman"/>
          <w:sz w:val="24"/>
          <w:szCs w:val="24"/>
          <w:lang w:val="en-US"/>
        </w:rPr>
        <w:t>cicatricial</w:t>
      </w:r>
      <w:proofErr w:type="spellEnd"/>
      <w:r w:rsidRPr="00E54404">
        <w:rPr>
          <w:rFonts w:ascii="Times New Roman" w:hAnsi="Times New Roman" w:cs="Times New Roman"/>
          <w:sz w:val="24"/>
          <w:szCs w:val="24"/>
          <w:lang w:val="en-US"/>
        </w:rPr>
        <w:t xml:space="preserve"> tissue. Gradually these changes cause hepatic insufficiency. Though liver has a  marked regenerative  capacity  and a large  functional  reverse ,hepatic failure may develop from severe  acute and  </w:t>
      </w:r>
      <w:proofErr w:type="spellStart"/>
      <w:r w:rsidRPr="00E54404">
        <w:rPr>
          <w:rFonts w:ascii="Times New Roman" w:hAnsi="Times New Roman" w:cs="Times New Roman"/>
          <w:sz w:val="24"/>
          <w:szCs w:val="24"/>
          <w:lang w:val="en-US"/>
        </w:rPr>
        <w:t>fulminant</w:t>
      </w:r>
      <w:proofErr w:type="spellEnd"/>
      <w:r w:rsidRPr="00E54404">
        <w:rPr>
          <w:rFonts w:ascii="Times New Roman" w:hAnsi="Times New Roman" w:cs="Times New Roman"/>
          <w:sz w:val="24"/>
          <w:szCs w:val="24"/>
          <w:lang w:val="en-US"/>
        </w:rPr>
        <w:t xml:space="preserve">  liver  injury  with  massive necrosis  of  liver  cell(acute  hepatic </w:t>
      </w:r>
      <w:proofErr w:type="spellStart"/>
      <w:r w:rsidRPr="00E54404">
        <w:rPr>
          <w:rFonts w:ascii="Times New Roman" w:hAnsi="Times New Roman" w:cs="Times New Roman"/>
          <w:sz w:val="24"/>
          <w:szCs w:val="24"/>
          <w:lang w:val="en-US"/>
        </w:rPr>
        <w:t>faillure</w:t>
      </w:r>
      <w:proofErr w:type="spellEnd"/>
      <w:r w:rsidRPr="00E54404">
        <w:rPr>
          <w:rFonts w:ascii="Times New Roman" w:hAnsi="Times New Roman" w:cs="Times New Roman"/>
          <w:sz w:val="24"/>
          <w:szCs w:val="24"/>
          <w:lang w:val="en-US"/>
        </w:rPr>
        <w:t>), or  from advanced chronic  liver  disease (chronic  hepatic failure).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Two groups of causes of </w:t>
      </w:r>
      <w:proofErr w:type="gramStart"/>
      <w:r w:rsidRPr="00E54404">
        <w:rPr>
          <w:rFonts w:ascii="Times New Roman" w:hAnsi="Times New Roman" w:cs="Times New Roman"/>
          <w:sz w:val="24"/>
          <w:szCs w:val="24"/>
          <w:lang w:val="en-US"/>
        </w:rPr>
        <w:t>the  hepatic</w:t>
      </w:r>
      <w:proofErr w:type="gramEnd"/>
      <w:r w:rsidRPr="00E54404">
        <w:rPr>
          <w:rFonts w:ascii="Times New Roman" w:hAnsi="Times New Roman" w:cs="Times New Roman"/>
          <w:sz w:val="24"/>
          <w:szCs w:val="24"/>
          <w:lang w:val="en-US"/>
        </w:rPr>
        <w:t xml:space="preserve">  insufficiency are distinguished:</w:t>
      </w:r>
    </w:p>
    <w:p w:rsidR="00E54404" w:rsidRPr="00E54404" w:rsidRDefault="00E54404" w:rsidP="00E54404">
      <w:pPr>
        <w:numPr>
          <w:ilvl w:val="0"/>
          <w:numId w:val="28"/>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Pathological  processes that  are localized in the  liver  and  </w:t>
      </w:r>
      <w:proofErr w:type="spellStart"/>
      <w:r w:rsidRPr="00E54404">
        <w:rPr>
          <w:rFonts w:ascii="Times New Roman" w:hAnsi="Times New Roman" w:cs="Times New Roman"/>
          <w:sz w:val="24"/>
          <w:szCs w:val="24"/>
          <w:lang w:val="en-US"/>
        </w:rPr>
        <w:t>biliferous</w:t>
      </w:r>
      <w:proofErr w:type="spellEnd"/>
      <w:r w:rsidRPr="00E54404">
        <w:rPr>
          <w:rFonts w:ascii="Times New Roman" w:hAnsi="Times New Roman" w:cs="Times New Roman"/>
          <w:sz w:val="24"/>
          <w:szCs w:val="24"/>
          <w:lang w:val="en-US"/>
        </w:rPr>
        <w:t xml:space="preserve"> tract: hepatitis (virus, bacterial, toxic),  </w:t>
      </w:r>
      <w:proofErr w:type="spellStart"/>
      <w:r w:rsidRPr="00E54404">
        <w:rPr>
          <w:rFonts w:ascii="Times New Roman" w:hAnsi="Times New Roman" w:cs="Times New Roman"/>
          <w:sz w:val="24"/>
          <w:szCs w:val="24"/>
          <w:lang w:val="en-US"/>
        </w:rPr>
        <w:t>hepatosis</w:t>
      </w:r>
      <w:proofErr w:type="spellEnd"/>
      <w:r w:rsidRPr="00E54404">
        <w:rPr>
          <w:rFonts w:ascii="Times New Roman" w:hAnsi="Times New Roman" w:cs="Times New Roman"/>
          <w:sz w:val="24"/>
          <w:szCs w:val="24"/>
          <w:lang w:val="en-US"/>
        </w:rPr>
        <w:t xml:space="preserve"> (dystrophy), cirrhosis, tumor and  </w:t>
      </w:r>
      <w:proofErr w:type="spellStart"/>
      <w:r w:rsidRPr="00E54404">
        <w:rPr>
          <w:rFonts w:ascii="Times New Roman" w:hAnsi="Times New Roman" w:cs="Times New Roman"/>
          <w:sz w:val="24"/>
          <w:szCs w:val="24"/>
          <w:lang w:val="en-US"/>
        </w:rPr>
        <w:t>parasitogenic</w:t>
      </w:r>
      <w:proofErr w:type="spellEnd"/>
      <w:r w:rsidRPr="00E54404">
        <w:rPr>
          <w:rFonts w:ascii="Times New Roman" w:hAnsi="Times New Roman" w:cs="Times New Roman"/>
          <w:sz w:val="24"/>
          <w:szCs w:val="24"/>
          <w:lang w:val="en-US"/>
        </w:rPr>
        <w:t xml:space="preserve"> affection of the  liver, genetic defects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calculi, tumors, </w:t>
      </w:r>
      <w:proofErr w:type="spellStart"/>
      <w:r w:rsidRPr="00E54404">
        <w:rPr>
          <w:rFonts w:ascii="Times New Roman" w:hAnsi="Times New Roman" w:cs="Times New Roman"/>
          <w:sz w:val="24"/>
          <w:szCs w:val="24"/>
          <w:lang w:val="en-US"/>
        </w:rPr>
        <w:t>inflamation</w:t>
      </w:r>
      <w:proofErr w:type="spellEnd"/>
      <w:r w:rsidRPr="00E54404">
        <w:rPr>
          <w:rFonts w:ascii="Times New Roman" w:hAnsi="Times New Roman" w:cs="Times New Roman"/>
          <w:sz w:val="24"/>
          <w:szCs w:val="24"/>
          <w:lang w:val="en-US"/>
        </w:rPr>
        <w:t xml:space="preserve"> of  </w:t>
      </w:r>
      <w:proofErr w:type="spellStart"/>
      <w:r w:rsidRPr="00E54404">
        <w:rPr>
          <w:rFonts w:ascii="Times New Roman" w:hAnsi="Times New Roman" w:cs="Times New Roman"/>
          <w:sz w:val="24"/>
          <w:szCs w:val="24"/>
          <w:lang w:val="en-US"/>
        </w:rPr>
        <w:t>biliferous</w:t>
      </w:r>
      <w:proofErr w:type="spellEnd"/>
      <w:r w:rsidRPr="00E54404">
        <w:rPr>
          <w:rFonts w:ascii="Times New Roman" w:hAnsi="Times New Roman" w:cs="Times New Roman"/>
          <w:sz w:val="24"/>
          <w:szCs w:val="24"/>
          <w:lang w:val="en-US"/>
        </w:rPr>
        <w:t xml:space="preserve">  tracts with marked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28"/>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Pathological processes outside the  liver: </w:t>
      </w:r>
      <w:proofErr w:type="spellStart"/>
      <w:r w:rsidRPr="00E54404">
        <w:rPr>
          <w:rFonts w:ascii="Times New Roman" w:hAnsi="Times New Roman" w:cs="Times New Roman"/>
          <w:sz w:val="24"/>
          <w:szCs w:val="24"/>
          <w:lang w:val="en-US"/>
        </w:rPr>
        <w:t>schock</w:t>
      </w:r>
      <w:proofErr w:type="spellEnd"/>
      <w:r w:rsidRPr="00E54404">
        <w:rPr>
          <w:rFonts w:ascii="Times New Roman" w:hAnsi="Times New Roman" w:cs="Times New Roman"/>
          <w:sz w:val="24"/>
          <w:szCs w:val="24"/>
          <w:lang w:val="en-US"/>
        </w:rPr>
        <w:t>(including postoperative),cardiac  insufficiency, general hypoxia, renal  insufficiency, protein  deficiency, hypo-</w:t>
      </w:r>
      <w:proofErr w:type="spellStart"/>
      <w:r w:rsidRPr="00E54404">
        <w:rPr>
          <w:rFonts w:ascii="Times New Roman" w:hAnsi="Times New Roman" w:cs="Times New Roman"/>
          <w:sz w:val="24"/>
          <w:szCs w:val="24"/>
          <w:lang w:val="en-US"/>
        </w:rPr>
        <w:t>avitaminosis</w:t>
      </w:r>
      <w:proofErr w:type="spellEnd"/>
      <w:r w:rsidRPr="00E54404">
        <w:rPr>
          <w:rFonts w:ascii="Times New Roman" w:hAnsi="Times New Roman" w:cs="Times New Roman"/>
          <w:sz w:val="24"/>
          <w:szCs w:val="24"/>
          <w:lang w:val="en-US"/>
        </w:rPr>
        <w:t xml:space="preserve"> E, selenium deficiency, </w:t>
      </w:r>
      <w:proofErr w:type="spellStart"/>
      <w:r w:rsidRPr="00E54404">
        <w:rPr>
          <w:rFonts w:ascii="Times New Roman" w:hAnsi="Times New Roman" w:cs="Times New Roman"/>
          <w:sz w:val="24"/>
          <w:szCs w:val="24"/>
          <w:lang w:val="en-US"/>
        </w:rPr>
        <w:t>endocrinopathies</w:t>
      </w:r>
      <w:proofErr w:type="spellEnd"/>
      <w:r w:rsidRPr="00E54404">
        <w:rPr>
          <w:rFonts w:ascii="Times New Roman" w:hAnsi="Times New Roman" w:cs="Times New Roman"/>
          <w:sz w:val="24"/>
          <w:szCs w:val="24"/>
          <w:lang w:val="en-US"/>
        </w:rPr>
        <w:t xml:space="preserve"> (on particular, acute  adrenal  insufficiency), metastases of  tumors into the liver.</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    Since  functions of the  liver and  the spleen are  closely connected, disturbed  functions of the  liver cause changes also  in the  spleen: it is  increased, </w:t>
      </w:r>
      <w:proofErr w:type="spellStart"/>
      <w:r w:rsidRPr="00E54404">
        <w:rPr>
          <w:rFonts w:ascii="Times New Roman" w:hAnsi="Times New Roman" w:cs="Times New Roman"/>
          <w:sz w:val="24"/>
          <w:szCs w:val="24"/>
          <w:lang w:val="en-US"/>
        </w:rPr>
        <w:t>monocytosis</w:t>
      </w:r>
      <w:proofErr w:type="spellEnd"/>
      <w:r w:rsidRPr="00E54404">
        <w:rPr>
          <w:rFonts w:ascii="Times New Roman" w:hAnsi="Times New Roman" w:cs="Times New Roman"/>
          <w:sz w:val="24"/>
          <w:szCs w:val="24"/>
          <w:lang w:val="en-US"/>
        </w:rPr>
        <w:t xml:space="preserve"> is observed. In </w:t>
      </w:r>
      <w:proofErr w:type="gramStart"/>
      <w:r w:rsidRPr="00E54404">
        <w:rPr>
          <w:rFonts w:ascii="Times New Roman" w:hAnsi="Times New Roman" w:cs="Times New Roman"/>
          <w:sz w:val="24"/>
          <w:szCs w:val="24"/>
          <w:lang w:val="en-US"/>
        </w:rPr>
        <w:t>the  pathology</w:t>
      </w:r>
      <w:proofErr w:type="gramEnd"/>
      <w:r w:rsidRPr="00E54404">
        <w:rPr>
          <w:rFonts w:ascii="Times New Roman" w:hAnsi="Times New Roman" w:cs="Times New Roman"/>
          <w:sz w:val="24"/>
          <w:szCs w:val="24"/>
          <w:lang w:val="en-US"/>
        </w:rPr>
        <w:t xml:space="preserve"> simultaneous disturbance in the  liver and spleen is called </w:t>
      </w:r>
      <w:proofErr w:type="spellStart"/>
      <w:r w:rsidRPr="00E54404">
        <w:rPr>
          <w:rFonts w:ascii="Times New Roman" w:hAnsi="Times New Roman" w:cs="Times New Roman"/>
          <w:sz w:val="24"/>
          <w:szCs w:val="24"/>
          <w:lang w:val="en-US"/>
        </w:rPr>
        <w:t>hepatolienal</w:t>
      </w:r>
      <w:proofErr w:type="spellEnd"/>
      <w:r w:rsidRPr="00E54404">
        <w:rPr>
          <w:rFonts w:ascii="Times New Roman" w:hAnsi="Times New Roman" w:cs="Times New Roman"/>
          <w:sz w:val="24"/>
          <w:szCs w:val="24"/>
          <w:lang w:val="en-US"/>
        </w:rPr>
        <w:t xml:space="preserve">  syndrome.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Hepatic  insufficiency</w:t>
      </w:r>
      <w:proofErr w:type="gramEnd"/>
      <w:r w:rsidRPr="00E54404">
        <w:rPr>
          <w:rFonts w:ascii="Times New Roman" w:hAnsi="Times New Roman" w:cs="Times New Roman"/>
          <w:sz w:val="24"/>
          <w:szCs w:val="24"/>
          <w:lang w:val="en-US"/>
        </w:rPr>
        <w:t xml:space="preserve">  manifests itself in  disturbances in barrier function of the  liver and changes in all types of the  metabolism.</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w:t>
      </w:r>
      <w:proofErr w:type="gramStart"/>
      <w:r w:rsidRPr="00E54404">
        <w:rPr>
          <w:rFonts w:ascii="Times New Roman" w:hAnsi="Times New Roman" w:cs="Times New Roman"/>
          <w:sz w:val="24"/>
          <w:szCs w:val="24"/>
          <w:lang w:val="en-US"/>
        </w:rPr>
        <w:t>severe  lesions</w:t>
      </w:r>
      <w:proofErr w:type="gramEnd"/>
      <w:r w:rsidRPr="00E54404">
        <w:rPr>
          <w:rFonts w:ascii="Times New Roman" w:hAnsi="Times New Roman" w:cs="Times New Roman"/>
          <w:sz w:val="24"/>
          <w:szCs w:val="24"/>
          <w:lang w:val="en-US"/>
        </w:rPr>
        <w:t xml:space="preserve"> of  the  liver its  </w:t>
      </w:r>
      <w:proofErr w:type="spellStart"/>
      <w:r w:rsidRPr="00E54404">
        <w:rPr>
          <w:rFonts w:ascii="Times New Roman" w:hAnsi="Times New Roman" w:cs="Times New Roman"/>
          <w:sz w:val="24"/>
          <w:szCs w:val="24"/>
          <w:lang w:val="en-US"/>
        </w:rPr>
        <w:t>detoxicating</w:t>
      </w:r>
      <w:proofErr w:type="spellEnd"/>
      <w:r w:rsidRPr="00E54404">
        <w:rPr>
          <w:rFonts w:ascii="Times New Roman" w:hAnsi="Times New Roman" w:cs="Times New Roman"/>
          <w:sz w:val="24"/>
          <w:szCs w:val="24"/>
          <w:lang w:val="en-US"/>
        </w:rPr>
        <w:t xml:space="preserve">  function is disturbed; organism’s sensibility to the   toxic substances and  drugs is  increased. In the diseases </w:t>
      </w:r>
      <w:proofErr w:type="gramStart"/>
      <w:r w:rsidRPr="00E54404">
        <w:rPr>
          <w:rFonts w:ascii="Times New Roman" w:hAnsi="Times New Roman" w:cs="Times New Roman"/>
          <w:sz w:val="24"/>
          <w:szCs w:val="24"/>
          <w:lang w:val="en-US"/>
        </w:rPr>
        <w:t>that  are</w:t>
      </w:r>
      <w:proofErr w:type="gramEnd"/>
      <w:r w:rsidRPr="00E54404">
        <w:rPr>
          <w:rFonts w:ascii="Times New Roman" w:hAnsi="Times New Roman" w:cs="Times New Roman"/>
          <w:sz w:val="24"/>
          <w:szCs w:val="24"/>
          <w:lang w:val="en-US"/>
        </w:rPr>
        <w:t xml:space="preserve">  accompanied by  damage to the  hepatic parenchyma (acute  virus hepatitis, intoxication by  </w:t>
      </w:r>
      <w:proofErr w:type="spellStart"/>
      <w:r w:rsidRPr="00E54404">
        <w:rPr>
          <w:rFonts w:ascii="Times New Roman" w:hAnsi="Times New Roman" w:cs="Times New Roman"/>
          <w:sz w:val="24"/>
          <w:szCs w:val="24"/>
          <w:lang w:val="en-US"/>
        </w:rPr>
        <w:t>hepatotropic</w:t>
      </w:r>
      <w:proofErr w:type="spellEnd"/>
      <w:r w:rsidRPr="00E54404">
        <w:rPr>
          <w:rFonts w:ascii="Times New Roman" w:hAnsi="Times New Roman" w:cs="Times New Roman"/>
          <w:sz w:val="24"/>
          <w:szCs w:val="24"/>
          <w:lang w:val="en-US"/>
        </w:rPr>
        <w:t xml:space="preserve"> poisons, cirrhosis) a large  amount of </w:t>
      </w:r>
      <w:proofErr w:type="spellStart"/>
      <w:r w:rsidRPr="00E54404">
        <w:rPr>
          <w:rFonts w:ascii="Times New Roman" w:hAnsi="Times New Roman" w:cs="Times New Roman"/>
          <w:sz w:val="24"/>
          <w:szCs w:val="24"/>
          <w:lang w:val="en-US"/>
        </w:rPr>
        <w:t>underoxidized</w:t>
      </w:r>
      <w:proofErr w:type="spellEnd"/>
      <w:r w:rsidRPr="00E54404">
        <w:rPr>
          <w:rFonts w:ascii="Times New Roman" w:hAnsi="Times New Roman" w:cs="Times New Roman"/>
          <w:sz w:val="24"/>
          <w:szCs w:val="24"/>
          <w:lang w:val="en-US"/>
        </w:rPr>
        <w:t xml:space="preserve"> metabolites, ammonia and vital activity metabolites of intestinal bacteria are accumulated in the  organism. </w:t>
      </w:r>
      <w:proofErr w:type="gramStart"/>
      <w:r w:rsidRPr="00E54404">
        <w:rPr>
          <w:rFonts w:ascii="Times New Roman" w:hAnsi="Times New Roman" w:cs="Times New Roman"/>
          <w:sz w:val="24"/>
          <w:szCs w:val="24"/>
          <w:lang w:val="en-US"/>
        </w:rPr>
        <w:t>They  disturb</w:t>
      </w:r>
      <w:proofErr w:type="gramEnd"/>
      <w:r w:rsidRPr="00E54404">
        <w:rPr>
          <w:rFonts w:ascii="Times New Roman" w:hAnsi="Times New Roman" w:cs="Times New Roman"/>
          <w:sz w:val="24"/>
          <w:szCs w:val="24"/>
          <w:lang w:val="en-US"/>
        </w:rPr>
        <w:t xml:space="preserve"> the function of the  nervous system and  in severe  cases  cause  hepatic coma.</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    The </w:t>
      </w:r>
      <w:proofErr w:type="gramStart"/>
      <w:r w:rsidRPr="00E54404">
        <w:rPr>
          <w:rFonts w:ascii="Times New Roman" w:hAnsi="Times New Roman" w:cs="Times New Roman"/>
          <w:sz w:val="24"/>
          <w:szCs w:val="24"/>
          <w:lang w:val="en-US"/>
        </w:rPr>
        <w:t>reaction  of</w:t>
      </w:r>
      <w:proofErr w:type="gramEnd"/>
      <w:r w:rsidRPr="00E54404">
        <w:rPr>
          <w:rFonts w:ascii="Times New Roman" w:hAnsi="Times New Roman" w:cs="Times New Roman"/>
          <w:sz w:val="24"/>
          <w:szCs w:val="24"/>
          <w:lang w:val="en-US"/>
        </w:rPr>
        <w:t xml:space="preserve"> the  liver to stimuli manifests itself primarily in  changes  in carbohydrate  metabolism. Damage </w:t>
      </w:r>
      <w:proofErr w:type="gramStart"/>
      <w:r w:rsidRPr="00E54404">
        <w:rPr>
          <w:rFonts w:ascii="Times New Roman" w:hAnsi="Times New Roman" w:cs="Times New Roman"/>
          <w:sz w:val="24"/>
          <w:szCs w:val="24"/>
          <w:lang w:val="en-US"/>
        </w:rPr>
        <w:t>to  hepatic</w:t>
      </w:r>
      <w:proofErr w:type="gramEnd"/>
      <w:r w:rsidRPr="00E54404">
        <w:rPr>
          <w:rFonts w:ascii="Times New Roman" w:hAnsi="Times New Roman" w:cs="Times New Roman"/>
          <w:sz w:val="24"/>
          <w:szCs w:val="24"/>
          <w:lang w:val="en-US"/>
        </w:rPr>
        <w:t xml:space="preserve"> cells  cause disturbances in synthesis and  breakdown of  glycogen.  Since </w:t>
      </w:r>
      <w:proofErr w:type="gramStart"/>
      <w:r w:rsidRPr="00E54404">
        <w:rPr>
          <w:rFonts w:ascii="Times New Roman" w:hAnsi="Times New Roman" w:cs="Times New Roman"/>
          <w:sz w:val="24"/>
          <w:szCs w:val="24"/>
          <w:lang w:val="en-US"/>
        </w:rPr>
        <w:t>the  enzymes</w:t>
      </w:r>
      <w:proofErr w:type="gramEnd"/>
      <w:r w:rsidRPr="00E54404">
        <w:rPr>
          <w:rFonts w:ascii="Times New Roman" w:hAnsi="Times New Roman" w:cs="Times New Roman"/>
          <w:sz w:val="24"/>
          <w:szCs w:val="24"/>
          <w:lang w:val="en-US"/>
        </w:rPr>
        <w:t xml:space="preserve"> participating in  </w:t>
      </w:r>
      <w:proofErr w:type="spellStart"/>
      <w:r w:rsidRPr="00E54404">
        <w:rPr>
          <w:rFonts w:ascii="Times New Roman" w:hAnsi="Times New Roman" w:cs="Times New Roman"/>
          <w:sz w:val="24"/>
          <w:szCs w:val="24"/>
          <w:lang w:val="en-US"/>
        </w:rPr>
        <w:t>glyconeogenesis</w:t>
      </w:r>
      <w:proofErr w:type="spellEnd"/>
      <w:r w:rsidRPr="00E54404">
        <w:rPr>
          <w:rFonts w:ascii="Times New Roman" w:hAnsi="Times New Roman" w:cs="Times New Roman"/>
          <w:sz w:val="24"/>
          <w:szCs w:val="24"/>
          <w:lang w:val="en-US"/>
        </w:rPr>
        <w:t xml:space="preserve"> are synthesized  only in the  liver , this process is  also  disturbed. So, </w:t>
      </w:r>
      <w:proofErr w:type="gramStart"/>
      <w:r w:rsidRPr="00E54404">
        <w:rPr>
          <w:rFonts w:ascii="Times New Roman" w:hAnsi="Times New Roman" w:cs="Times New Roman"/>
          <w:sz w:val="24"/>
          <w:szCs w:val="24"/>
          <w:lang w:val="en-US"/>
        </w:rPr>
        <w:t>in  hepatic</w:t>
      </w:r>
      <w:proofErr w:type="gramEnd"/>
      <w:r w:rsidRPr="00E54404">
        <w:rPr>
          <w:rFonts w:ascii="Times New Roman" w:hAnsi="Times New Roman" w:cs="Times New Roman"/>
          <w:sz w:val="24"/>
          <w:szCs w:val="24"/>
          <w:lang w:val="en-US"/>
        </w:rPr>
        <w:t xml:space="preserve">  insufficiency  regulation of the  blood  sugar is  disturbed and  hypoglycemia occurs easily.</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Decreased synthesis of proteins is also one of the main manifestations of the hepatic insufficiency. Damage to the hepatic parenchyma causes quantitative (</w:t>
      </w:r>
      <w:proofErr w:type="spellStart"/>
      <w:r w:rsidRPr="00E54404">
        <w:rPr>
          <w:rFonts w:ascii="Times New Roman" w:hAnsi="Times New Roman" w:cs="Times New Roman"/>
          <w:sz w:val="24"/>
          <w:szCs w:val="24"/>
          <w:lang w:val="en-US"/>
        </w:rPr>
        <w:t>hypoalbuminemia</w:t>
      </w:r>
      <w:proofErr w:type="spellEnd"/>
      <w:r w:rsidRPr="00E54404">
        <w:rPr>
          <w:rFonts w:ascii="Times New Roman" w:hAnsi="Times New Roman" w:cs="Times New Roman"/>
          <w:sz w:val="24"/>
          <w:szCs w:val="24"/>
          <w:lang w:val="en-US"/>
        </w:rPr>
        <w:t>) and qualitative (</w:t>
      </w:r>
      <w:proofErr w:type="spellStart"/>
      <w:r w:rsidRPr="00E54404">
        <w:rPr>
          <w:rFonts w:ascii="Times New Roman" w:hAnsi="Times New Roman" w:cs="Times New Roman"/>
          <w:sz w:val="24"/>
          <w:szCs w:val="24"/>
          <w:lang w:val="en-US"/>
        </w:rPr>
        <w:t>paraproteins</w:t>
      </w:r>
      <w:proofErr w:type="spellEnd"/>
      <w:r w:rsidRPr="00E54404">
        <w:rPr>
          <w:rFonts w:ascii="Times New Roman" w:hAnsi="Times New Roman" w:cs="Times New Roman"/>
          <w:sz w:val="24"/>
          <w:szCs w:val="24"/>
          <w:lang w:val="en-US"/>
        </w:rPr>
        <w:t xml:space="preserve">) changes in the plasma proteins. Blood content of free amino acids and residual nitrogen is increased. At the same time processes of </w:t>
      </w:r>
      <w:proofErr w:type="spellStart"/>
      <w:r w:rsidRPr="00E54404">
        <w:rPr>
          <w:rFonts w:ascii="Times New Roman" w:hAnsi="Times New Roman" w:cs="Times New Roman"/>
          <w:sz w:val="24"/>
          <w:szCs w:val="24"/>
          <w:lang w:val="en-US"/>
        </w:rPr>
        <w:t>transamination</w:t>
      </w:r>
      <w:proofErr w:type="spellEnd"/>
      <w:r w:rsidRPr="00E54404">
        <w:rPr>
          <w:rFonts w:ascii="Times New Roman" w:hAnsi="Times New Roman" w:cs="Times New Roman"/>
          <w:sz w:val="24"/>
          <w:szCs w:val="24"/>
          <w:lang w:val="en-US"/>
        </w:rPr>
        <w:t xml:space="preserve"> in the liver are disturbed, and the amino acids that are necessary for synthesis of proteins, are not synthesized. </w:t>
      </w:r>
      <w:proofErr w:type="gramStart"/>
      <w:r w:rsidRPr="00E54404">
        <w:rPr>
          <w:rFonts w:ascii="Times New Roman" w:hAnsi="Times New Roman" w:cs="Times New Roman"/>
          <w:sz w:val="24"/>
          <w:szCs w:val="24"/>
          <w:lang w:val="en-US"/>
        </w:rPr>
        <w:t>Part of amino acids are</w:t>
      </w:r>
      <w:proofErr w:type="gramEnd"/>
      <w:r w:rsidRPr="00E54404">
        <w:rPr>
          <w:rFonts w:ascii="Times New Roman" w:hAnsi="Times New Roman" w:cs="Times New Roman"/>
          <w:sz w:val="24"/>
          <w:szCs w:val="24"/>
          <w:lang w:val="en-US"/>
        </w:rPr>
        <w:t xml:space="preserve"> used for synthesis of the fatty acids and </w:t>
      </w:r>
      <w:proofErr w:type="spellStart"/>
      <w:r w:rsidRPr="00E54404">
        <w:rPr>
          <w:rFonts w:ascii="Times New Roman" w:hAnsi="Times New Roman" w:cs="Times New Roman"/>
          <w:sz w:val="24"/>
          <w:szCs w:val="24"/>
          <w:lang w:val="en-US"/>
        </w:rPr>
        <w:t>ketone</w:t>
      </w:r>
      <w:proofErr w:type="spellEnd"/>
      <w:r w:rsidRPr="00E54404">
        <w:rPr>
          <w:rFonts w:ascii="Times New Roman" w:hAnsi="Times New Roman" w:cs="Times New Roman"/>
          <w:sz w:val="24"/>
          <w:szCs w:val="24"/>
          <w:lang w:val="en-US"/>
        </w:rPr>
        <w:t xml:space="preserve"> bodies; a large amount of free amino acids is excreted in urine. Ammonia is accumulated in the organism which cannot be </w:t>
      </w:r>
      <w:proofErr w:type="spellStart"/>
      <w:r w:rsidRPr="00E54404">
        <w:rPr>
          <w:rFonts w:ascii="Times New Roman" w:hAnsi="Times New Roman" w:cs="Times New Roman"/>
          <w:sz w:val="24"/>
          <w:szCs w:val="24"/>
          <w:lang w:val="en-US"/>
        </w:rPr>
        <w:t>detoxicated</w:t>
      </w:r>
      <w:proofErr w:type="spellEnd"/>
      <w:r w:rsidRPr="00E54404">
        <w:rPr>
          <w:rFonts w:ascii="Times New Roman" w:hAnsi="Times New Roman" w:cs="Times New Roman"/>
          <w:sz w:val="24"/>
          <w:szCs w:val="24"/>
          <w:lang w:val="en-US"/>
        </w:rPr>
        <w:t xml:space="preserve"> by the liver: synthesis of the urea in the damaged hepatic cells is disturbed. Blood content of uric acid is also decreased.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hepatic insufficiency oxidation of organic acids, as well as synthesis of </w:t>
      </w:r>
      <w:proofErr w:type="spellStart"/>
      <w:r w:rsidRPr="00E54404">
        <w:rPr>
          <w:rFonts w:ascii="Times New Roman" w:hAnsi="Times New Roman" w:cs="Times New Roman"/>
          <w:sz w:val="24"/>
          <w:szCs w:val="24"/>
          <w:lang w:val="en-US"/>
        </w:rPr>
        <w:t>lipoproteids</w:t>
      </w:r>
      <w:proofErr w:type="spellEnd"/>
      <w:r w:rsidRPr="00E54404">
        <w:rPr>
          <w:rFonts w:ascii="Times New Roman" w:hAnsi="Times New Roman" w:cs="Times New Roman"/>
          <w:sz w:val="24"/>
          <w:szCs w:val="24"/>
          <w:lang w:val="en-US"/>
        </w:rPr>
        <w:t xml:space="preserve"> from neutral fats and organic acids, are disturbed. This results in impeded excretion of </w:t>
      </w:r>
      <w:proofErr w:type="spellStart"/>
      <w:r w:rsidRPr="00E54404">
        <w:rPr>
          <w:rFonts w:ascii="Times New Roman" w:hAnsi="Times New Roman" w:cs="Times New Roman"/>
          <w:sz w:val="24"/>
          <w:szCs w:val="24"/>
          <w:lang w:val="en-US"/>
        </w:rPr>
        <w:t>lipides</w:t>
      </w:r>
      <w:proofErr w:type="spellEnd"/>
      <w:r w:rsidRPr="00E54404">
        <w:rPr>
          <w:rFonts w:ascii="Times New Roman" w:hAnsi="Times New Roman" w:cs="Times New Roman"/>
          <w:sz w:val="24"/>
          <w:szCs w:val="24"/>
          <w:lang w:val="en-US"/>
        </w:rPr>
        <w:t xml:space="preserve"> from the liver, and its fatty degeneration develops. Formation of </w:t>
      </w:r>
      <w:proofErr w:type="spellStart"/>
      <w:r w:rsidRPr="00E54404">
        <w:rPr>
          <w:rFonts w:ascii="Times New Roman" w:hAnsi="Times New Roman" w:cs="Times New Roman"/>
          <w:sz w:val="24"/>
          <w:szCs w:val="24"/>
          <w:lang w:val="en-US"/>
        </w:rPr>
        <w:t>ketone</w:t>
      </w:r>
      <w:proofErr w:type="spellEnd"/>
      <w:r w:rsidRPr="00E54404">
        <w:rPr>
          <w:rFonts w:ascii="Times New Roman" w:hAnsi="Times New Roman" w:cs="Times New Roman"/>
          <w:sz w:val="24"/>
          <w:szCs w:val="24"/>
          <w:lang w:val="en-US"/>
        </w:rPr>
        <w:t xml:space="preserve"> bodies is increased which leads to </w:t>
      </w:r>
      <w:proofErr w:type="spellStart"/>
      <w:r w:rsidRPr="00E54404">
        <w:rPr>
          <w:rFonts w:ascii="Times New Roman" w:hAnsi="Times New Roman" w:cs="Times New Roman"/>
          <w:sz w:val="24"/>
          <w:szCs w:val="24"/>
          <w:lang w:val="en-US"/>
        </w:rPr>
        <w:t>hyperketonemia</w:t>
      </w:r>
      <w:proofErr w:type="spellEnd"/>
      <w:r w:rsidRPr="00E54404">
        <w:rPr>
          <w:rFonts w:ascii="Times New Roman" w:hAnsi="Times New Roman" w:cs="Times New Roman"/>
          <w:sz w:val="24"/>
          <w:szCs w:val="24"/>
          <w:lang w:val="en-US"/>
        </w:rPr>
        <w:t xml:space="preserve">. Owing to disturbed bile secretion the total cholesterol in the blood increases, while in </w:t>
      </w:r>
      <w:proofErr w:type="spellStart"/>
      <w:r w:rsidRPr="00E54404">
        <w:rPr>
          <w:rFonts w:ascii="Times New Roman" w:hAnsi="Times New Roman" w:cs="Times New Roman"/>
          <w:sz w:val="24"/>
          <w:szCs w:val="24"/>
          <w:lang w:val="en-US"/>
        </w:rPr>
        <w:t>parenchymatous</w:t>
      </w:r>
      <w:proofErr w:type="spellEnd"/>
      <w:r w:rsidRPr="00E54404">
        <w:rPr>
          <w:rFonts w:ascii="Times New Roman" w:hAnsi="Times New Roman" w:cs="Times New Roman"/>
          <w:sz w:val="24"/>
          <w:szCs w:val="24"/>
          <w:lang w:val="en-US"/>
        </w:rPr>
        <w:t xml:space="preserve"> affections of the liver it noticeably diminishes.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hepatic diseases acid-base equilibrium, as well as heat balance of the organism are also disturbed. Vitamin (A, B, C, D, E, </w:t>
      </w:r>
      <w:proofErr w:type="gramStart"/>
      <w:r w:rsidRPr="00E54404">
        <w:rPr>
          <w:rFonts w:ascii="Times New Roman" w:hAnsi="Times New Roman" w:cs="Times New Roman"/>
          <w:sz w:val="24"/>
          <w:szCs w:val="24"/>
          <w:lang w:val="en-US"/>
        </w:rPr>
        <w:t>K</w:t>
      </w:r>
      <w:proofErr w:type="gramEnd"/>
      <w:r w:rsidRPr="00E54404">
        <w:rPr>
          <w:rFonts w:ascii="Times New Roman" w:hAnsi="Times New Roman" w:cs="Times New Roman"/>
          <w:sz w:val="24"/>
          <w:szCs w:val="24"/>
          <w:lang w:val="en-US"/>
        </w:rPr>
        <w:t>) deficiency is observed. Since surplus of hormones, circulating in the blood, is oxidized in the liver, in hepatic insufficiency blood content of hormones is increased.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Disorders in the exocrine activity of the liver, that is, in bile secretion, may be caused by the following factors:</w:t>
      </w:r>
    </w:p>
    <w:p w:rsidR="00E54404" w:rsidRPr="00E54404" w:rsidRDefault="00E54404" w:rsidP="00E54404">
      <w:pPr>
        <w:numPr>
          <w:ilvl w:val="0"/>
          <w:numId w:val="29"/>
        </w:numPr>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functional disturbances in the motor function (</w:t>
      </w:r>
      <w:proofErr w:type="spellStart"/>
      <w:r w:rsidRPr="00E54404">
        <w:rPr>
          <w:rFonts w:ascii="Times New Roman" w:hAnsi="Times New Roman" w:cs="Times New Roman"/>
          <w:sz w:val="24"/>
          <w:szCs w:val="24"/>
          <w:lang w:val="en-US"/>
        </w:rPr>
        <w:t>dyskinesia</w:t>
      </w:r>
      <w:proofErr w:type="spellEnd"/>
      <w:r w:rsidRPr="00E54404">
        <w:rPr>
          <w:rFonts w:ascii="Times New Roman" w:hAnsi="Times New Roman" w:cs="Times New Roman"/>
          <w:sz w:val="24"/>
          <w:szCs w:val="24"/>
          <w:lang w:val="en-US"/>
        </w:rPr>
        <w:t xml:space="preserve">) of the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tracts (disturbances in the contractions of the muscles of the gallbladder and ducts, strong contraction of the  sphincter of </w:t>
      </w:r>
      <w:proofErr w:type="spellStart"/>
      <w:r w:rsidRPr="00E54404">
        <w:rPr>
          <w:rFonts w:ascii="Times New Roman" w:hAnsi="Times New Roman" w:cs="Times New Roman"/>
          <w:sz w:val="24"/>
          <w:szCs w:val="24"/>
          <w:lang w:val="en-US"/>
        </w:rPr>
        <w:t>Oddi</w:t>
      </w:r>
      <w:proofErr w:type="spellEnd"/>
      <w:r w:rsidRPr="00E54404">
        <w:rPr>
          <w:rFonts w:ascii="Times New Roman" w:hAnsi="Times New Roman" w:cs="Times New Roman"/>
          <w:sz w:val="24"/>
          <w:szCs w:val="24"/>
          <w:lang w:val="en-US"/>
        </w:rPr>
        <w:t xml:space="preserve"> as a result of stimulation of the parasympathetic  nervous system, impeded egress of bile as a result of relaxation of the </w:t>
      </w:r>
      <w:proofErr w:type="spellStart"/>
      <w:r w:rsidRPr="00E54404">
        <w:rPr>
          <w:rFonts w:ascii="Times New Roman" w:hAnsi="Times New Roman" w:cs="Times New Roman"/>
          <w:sz w:val="24"/>
          <w:szCs w:val="24"/>
          <w:lang w:val="en-US"/>
        </w:rPr>
        <w:t>galbladder</w:t>
      </w:r>
      <w:proofErr w:type="spellEnd"/>
      <w:r w:rsidRPr="00E54404">
        <w:rPr>
          <w:rFonts w:ascii="Times New Roman" w:hAnsi="Times New Roman" w:cs="Times New Roman"/>
          <w:sz w:val="24"/>
          <w:szCs w:val="24"/>
          <w:lang w:val="en-US"/>
        </w:rPr>
        <w:t xml:space="preserve"> due to stimulation of the sympathetic nervous system;</w:t>
      </w:r>
    </w:p>
    <w:p w:rsidR="00E54404" w:rsidRPr="00E54404" w:rsidRDefault="00E54404" w:rsidP="00E54404">
      <w:pPr>
        <w:numPr>
          <w:ilvl w:val="0"/>
          <w:numId w:val="29"/>
        </w:numPr>
        <w:tabs>
          <w:tab w:val="clear" w:pos="360"/>
          <w:tab w:val="num" w:pos="0"/>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obstruction of the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tracts by gallstones or narrowing as a result of inflammatory processes;</w:t>
      </w:r>
    </w:p>
    <w:p w:rsidR="00E54404" w:rsidRPr="00E54404" w:rsidRDefault="00E54404" w:rsidP="00E54404">
      <w:pPr>
        <w:numPr>
          <w:ilvl w:val="0"/>
          <w:numId w:val="29"/>
        </w:numPr>
        <w:tabs>
          <w:tab w:val="clear" w:pos="360"/>
          <w:tab w:val="num" w:pos="0"/>
        </w:tabs>
        <w:spacing w:after="0" w:line="240" w:lineRule="auto"/>
        <w:ind w:left="0"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compression</w:t>
      </w:r>
      <w:proofErr w:type="gramEnd"/>
      <w:r w:rsidRPr="00E54404">
        <w:rPr>
          <w:rFonts w:ascii="Times New Roman" w:hAnsi="Times New Roman" w:cs="Times New Roman"/>
          <w:sz w:val="24"/>
          <w:szCs w:val="24"/>
          <w:lang w:val="en-US"/>
        </w:rPr>
        <w:t xml:space="preserve"> of bile ducts by tumor in the surrounding tissues.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One of the important manifestations of impaired bile production and bile secretion is jaundice.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Jaundice (</w:t>
      </w:r>
      <w:proofErr w:type="spellStart"/>
      <w:r w:rsidRPr="00E54404">
        <w:rPr>
          <w:rFonts w:ascii="Times New Roman" w:hAnsi="Times New Roman" w:cs="Times New Roman"/>
          <w:sz w:val="24"/>
          <w:szCs w:val="24"/>
          <w:lang w:val="en-US"/>
        </w:rPr>
        <w:t>icterus</w:t>
      </w:r>
      <w:proofErr w:type="spellEnd"/>
      <w:r w:rsidRPr="00E54404">
        <w:rPr>
          <w:rFonts w:ascii="Times New Roman" w:hAnsi="Times New Roman" w:cs="Times New Roman"/>
          <w:sz w:val="24"/>
          <w:szCs w:val="24"/>
          <w:lang w:val="en-US"/>
        </w:rPr>
        <w:t xml:space="preserve">) is pathological condition characterized by yellow pigmentation of the skin, mucous membranes and </w:t>
      </w:r>
      <w:proofErr w:type="spellStart"/>
      <w:r w:rsidRPr="00E54404">
        <w:rPr>
          <w:rFonts w:ascii="Times New Roman" w:hAnsi="Times New Roman" w:cs="Times New Roman"/>
          <w:sz w:val="24"/>
          <w:szCs w:val="24"/>
          <w:lang w:val="en-US"/>
        </w:rPr>
        <w:t>sclerae</w:t>
      </w:r>
      <w:proofErr w:type="spellEnd"/>
      <w:r w:rsidRPr="00E54404">
        <w:rPr>
          <w:rFonts w:ascii="Times New Roman" w:hAnsi="Times New Roman" w:cs="Times New Roman"/>
          <w:sz w:val="24"/>
          <w:szCs w:val="24"/>
          <w:lang w:val="en-US"/>
        </w:rPr>
        <w:t xml:space="preserve"> (as well as blood serum) due to deposition of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Jaundice may be accompanied also by accumulation of bile acids and other bile components in the blood (</w:t>
      </w:r>
      <w:proofErr w:type="spellStart"/>
      <w:r w:rsidRPr="00E54404">
        <w:rPr>
          <w:rFonts w:ascii="Times New Roman" w:hAnsi="Times New Roman" w:cs="Times New Roman"/>
          <w:sz w:val="24"/>
          <w:szCs w:val="24"/>
          <w:lang w:val="en-US"/>
        </w:rPr>
        <w:t>cholemia</w:t>
      </w:r>
      <w:proofErr w:type="spellEnd"/>
      <w:r w:rsidRPr="00E54404">
        <w:rPr>
          <w:rFonts w:ascii="Times New Roman" w:hAnsi="Times New Roman" w:cs="Times New Roman"/>
          <w:sz w:val="24"/>
          <w:szCs w:val="24"/>
          <w:lang w:val="en-US"/>
        </w:rPr>
        <w:t xml:space="preserve">). Jaundice becomes clinically evident when the total serum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exceeds 2 mg/dl. A rise of serum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between the normal (0.2 - 0.8 mg/dl, most of which is free) and 2 mg/dl is generally not accompanied by visible jaundice and is called latent jaundice.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Jaundice may result from one or more of the following mechanisms (</w:t>
      </w:r>
      <w:proofErr w:type="spellStart"/>
      <w:r w:rsidRPr="00E54404">
        <w:rPr>
          <w:rFonts w:ascii="Times New Roman" w:hAnsi="Times New Roman" w:cs="Times New Roman"/>
          <w:sz w:val="24"/>
          <w:szCs w:val="24"/>
          <w:lang w:val="en-US"/>
        </w:rPr>
        <w:t>hyperbilirubinemia</w:t>
      </w:r>
      <w:proofErr w:type="spellEnd"/>
      <w:r w:rsidRPr="00E54404">
        <w:rPr>
          <w:rFonts w:ascii="Times New Roman" w:hAnsi="Times New Roman" w:cs="Times New Roman"/>
          <w:sz w:val="24"/>
          <w:szCs w:val="24"/>
          <w:lang w:val="en-US"/>
        </w:rPr>
        <w:t xml:space="preserve"> due to the first three mechanisms is mainly </w:t>
      </w:r>
      <w:proofErr w:type="spellStart"/>
      <w:r w:rsidRPr="00E54404">
        <w:rPr>
          <w:rFonts w:ascii="Times New Roman" w:hAnsi="Times New Roman" w:cs="Times New Roman"/>
          <w:sz w:val="24"/>
          <w:szCs w:val="24"/>
          <w:lang w:val="en-US"/>
        </w:rPr>
        <w:t>unconjugated</w:t>
      </w:r>
      <w:proofErr w:type="spellEnd"/>
      <w:r w:rsidRPr="00E54404">
        <w:rPr>
          <w:rFonts w:ascii="Times New Roman" w:hAnsi="Times New Roman" w:cs="Times New Roman"/>
          <w:sz w:val="24"/>
          <w:szCs w:val="24"/>
          <w:lang w:val="en-US"/>
        </w:rPr>
        <w:t>, and the last variety - conjugated):</w:t>
      </w:r>
    </w:p>
    <w:p w:rsidR="00E54404" w:rsidRPr="00E54404" w:rsidRDefault="00E54404" w:rsidP="00E54404">
      <w:pPr>
        <w:numPr>
          <w:ilvl w:val="0"/>
          <w:numId w:val="30"/>
        </w:numPr>
        <w:tabs>
          <w:tab w:val="clear" w:pos="360"/>
          <w:tab w:val="num" w:pos="0"/>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increased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production;</w:t>
      </w:r>
    </w:p>
    <w:p w:rsidR="00E54404" w:rsidRPr="00E54404" w:rsidRDefault="00E54404" w:rsidP="00E54404">
      <w:pPr>
        <w:numPr>
          <w:ilvl w:val="0"/>
          <w:numId w:val="30"/>
        </w:numPr>
        <w:tabs>
          <w:tab w:val="clear" w:pos="360"/>
          <w:tab w:val="num" w:pos="0"/>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decreased hepatic uptake;</w:t>
      </w:r>
    </w:p>
    <w:p w:rsidR="00E54404" w:rsidRPr="00E54404" w:rsidRDefault="00E54404" w:rsidP="00E54404">
      <w:pPr>
        <w:numPr>
          <w:ilvl w:val="0"/>
          <w:numId w:val="30"/>
        </w:numPr>
        <w:tabs>
          <w:tab w:val="clear" w:pos="360"/>
          <w:tab w:val="num" w:pos="0"/>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decreased hepatic conjugation;</w:t>
      </w:r>
    </w:p>
    <w:p w:rsidR="00E54404" w:rsidRPr="00E54404" w:rsidRDefault="00E54404" w:rsidP="00E54404">
      <w:pPr>
        <w:numPr>
          <w:ilvl w:val="0"/>
          <w:numId w:val="30"/>
        </w:numPr>
        <w:tabs>
          <w:tab w:val="clear" w:pos="360"/>
          <w:tab w:val="num" w:pos="0"/>
        </w:tabs>
        <w:spacing w:after="0" w:line="240" w:lineRule="auto"/>
        <w:ind w:left="0"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decreased</w:t>
      </w:r>
      <w:proofErr w:type="gramEnd"/>
      <w:r w:rsidRPr="00E54404">
        <w:rPr>
          <w:rFonts w:ascii="Times New Roman" w:hAnsi="Times New Roman" w:cs="Times New Roman"/>
          <w:sz w:val="24"/>
          <w:szCs w:val="24"/>
          <w:lang w:val="en-US"/>
        </w:rPr>
        <w:t xml:space="preserve"> excretion of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into bile.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Accordingly, a simple classification of jaundice includes 3 predominant types:</w:t>
      </w:r>
    </w:p>
    <w:p w:rsidR="00E54404" w:rsidRPr="00E54404" w:rsidRDefault="00E54404" w:rsidP="00E54404">
      <w:pPr>
        <w:numPr>
          <w:ilvl w:val="0"/>
          <w:numId w:val="31"/>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prehepatic</w:t>
      </w:r>
      <w:proofErr w:type="spellEnd"/>
      <w:r w:rsidRPr="00E54404">
        <w:rPr>
          <w:rFonts w:ascii="Times New Roman" w:hAnsi="Times New Roman" w:cs="Times New Roman"/>
          <w:sz w:val="24"/>
          <w:szCs w:val="24"/>
          <w:lang w:val="en-US"/>
        </w:rPr>
        <w:t xml:space="preserve"> (hemolytic or dynamic) jaundice - due to intensified breakdown of blood erythrocytes and increased bile production;</w:t>
      </w:r>
    </w:p>
    <w:p w:rsidR="00E54404" w:rsidRPr="00E54404" w:rsidRDefault="00E54404" w:rsidP="00E54404">
      <w:pPr>
        <w:numPr>
          <w:ilvl w:val="0"/>
          <w:numId w:val="31"/>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hepatic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or retention) jaundice due to impaired function of the hepatic parenchyma;</w:t>
      </w:r>
    </w:p>
    <w:p w:rsidR="00E54404" w:rsidRPr="00E54404" w:rsidRDefault="00E54404" w:rsidP="00E54404">
      <w:pPr>
        <w:numPr>
          <w:ilvl w:val="0"/>
          <w:numId w:val="31"/>
        </w:numPr>
        <w:spacing w:after="0" w:line="240" w:lineRule="auto"/>
        <w:ind w:firstLine="567"/>
        <w:jc w:val="both"/>
        <w:rPr>
          <w:rFonts w:ascii="Times New Roman" w:hAnsi="Times New Roman" w:cs="Times New Roman"/>
          <w:sz w:val="24"/>
          <w:szCs w:val="24"/>
          <w:lang w:val="en-US"/>
        </w:rPr>
      </w:pPr>
      <w:proofErr w:type="spellStart"/>
      <w:proofErr w:type="gramStart"/>
      <w:r w:rsidRPr="00E54404">
        <w:rPr>
          <w:rFonts w:ascii="Times New Roman" w:hAnsi="Times New Roman" w:cs="Times New Roman"/>
          <w:sz w:val="24"/>
          <w:szCs w:val="24"/>
          <w:lang w:val="en-US"/>
        </w:rPr>
        <w:t>cholestatic</w:t>
      </w:r>
      <w:proofErr w:type="spellEnd"/>
      <w:proofErr w:type="gramEnd"/>
      <w:r w:rsidRPr="00E54404">
        <w:rPr>
          <w:rFonts w:ascii="Times New Roman" w:hAnsi="Times New Roman" w:cs="Times New Roman"/>
          <w:sz w:val="24"/>
          <w:szCs w:val="24"/>
          <w:lang w:val="en-US"/>
        </w:rPr>
        <w:t xml:space="preserve"> (mechanical, obstructive, congestion or </w:t>
      </w:r>
      <w:proofErr w:type="spellStart"/>
      <w:r w:rsidRPr="00E54404">
        <w:rPr>
          <w:rFonts w:ascii="Times New Roman" w:hAnsi="Times New Roman" w:cs="Times New Roman"/>
          <w:sz w:val="24"/>
          <w:szCs w:val="24"/>
          <w:lang w:val="en-US"/>
        </w:rPr>
        <w:t>resorption</w:t>
      </w:r>
      <w:proofErr w:type="spellEnd"/>
      <w:r w:rsidRPr="00E54404">
        <w:rPr>
          <w:rFonts w:ascii="Times New Roman" w:hAnsi="Times New Roman" w:cs="Times New Roman"/>
          <w:sz w:val="24"/>
          <w:szCs w:val="24"/>
          <w:lang w:val="en-US"/>
        </w:rPr>
        <w:t xml:space="preserve">) jaundice - due to impaired bile secretion caused by mechanical obstruction in the </w:t>
      </w:r>
      <w:proofErr w:type="spellStart"/>
      <w:r w:rsidRPr="00E54404">
        <w:rPr>
          <w:rFonts w:ascii="Times New Roman" w:hAnsi="Times New Roman" w:cs="Times New Roman"/>
          <w:sz w:val="24"/>
          <w:szCs w:val="24"/>
          <w:lang w:val="en-US"/>
        </w:rPr>
        <w:t>extrahepatic</w:t>
      </w:r>
      <w:proofErr w:type="spellEnd"/>
      <w:r w:rsidRPr="00E54404">
        <w:rPr>
          <w:rFonts w:ascii="Times New Roman" w:hAnsi="Times New Roman" w:cs="Times New Roman"/>
          <w:sz w:val="24"/>
          <w:szCs w:val="24"/>
          <w:lang w:val="en-US"/>
        </w:rPr>
        <w:t xml:space="preserve"> bile ducts.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Although the skin is tinged yellow in all types of jaundice, but its shades are different: lemon-yellow in the hemolytic jaundice, saffron - yellow in the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jaundice and olive-green in the mechanical jaundice.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The hemolytic jaundice may be caused by all factors that result in </w:t>
      </w:r>
      <w:proofErr w:type="gramStart"/>
      <w:r w:rsidRPr="00E54404">
        <w:rPr>
          <w:rFonts w:ascii="Times New Roman" w:hAnsi="Times New Roman" w:cs="Times New Roman"/>
          <w:sz w:val="24"/>
          <w:szCs w:val="24"/>
          <w:lang w:val="en-US"/>
        </w:rPr>
        <w:t>hemolytic  anemia</w:t>
      </w:r>
      <w:proofErr w:type="gramEnd"/>
      <w:r w:rsidRPr="00E54404">
        <w:rPr>
          <w:rFonts w:ascii="Times New Roman" w:hAnsi="Times New Roman" w:cs="Times New Roman"/>
          <w:sz w:val="24"/>
          <w:szCs w:val="24"/>
          <w:lang w:val="en-US"/>
        </w:rPr>
        <w:t xml:space="preserve">. The hemoglobin liberated in </w:t>
      </w:r>
      <w:proofErr w:type="spellStart"/>
      <w:r w:rsidRPr="00E54404">
        <w:rPr>
          <w:rFonts w:ascii="Times New Roman" w:hAnsi="Times New Roman" w:cs="Times New Roman"/>
          <w:sz w:val="24"/>
          <w:szCs w:val="24"/>
          <w:lang w:val="en-US"/>
        </w:rPr>
        <w:t>hemolysis</w:t>
      </w:r>
      <w:proofErr w:type="spellEnd"/>
      <w:r w:rsidRPr="00E54404">
        <w:rPr>
          <w:rFonts w:ascii="Times New Roman" w:hAnsi="Times New Roman" w:cs="Times New Roman"/>
          <w:sz w:val="24"/>
          <w:szCs w:val="24"/>
          <w:lang w:val="en-US"/>
        </w:rPr>
        <w:t xml:space="preserve"> is transformed into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which forms so large an amount that the liver fails to excrete it;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retained in the blood; passes into the tissues and is responsible for the appearance of jaundice. </w:t>
      </w:r>
      <w:proofErr w:type="spellStart"/>
      <w:r w:rsidRPr="00E54404">
        <w:rPr>
          <w:rFonts w:ascii="Times New Roman" w:hAnsi="Times New Roman" w:cs="Times New Roman"/>
          <w:sz w:val="24"/>
          <w:szCs w:val="24"/>
          <w:lang w:val="en-US"/>
        </w:rPr>
        <w:t>Hyperbilirubinemia</w:t>
      </w:r>
      <w:proofErr w:type="spellEnd"/>
      <w:r w:rsidRPr="00E54404">
        <w:rPr>
          <w:rFonts w:ascii="Times New Roman" w:hAnsi="Times New Roman" w:cs="Times New Roman"/>
          <w:sz w:val="24"/>
          <w:szCs w:val="24"/>
          <w:lang w:val="en-US"/>
        </w:rPr>
        <w:t xml:space="preserve"> develops when the capacity of the liver to conjugate large amount of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exceeded. Therefore, it is free </w:t>
      </w:r>
      <w:proofErr w:type="spellStart"/>
      <w:r w:rsidRPr="00E54404">
        <w:rPr>
          <w:rFonts w:ascii="Times New Roman" w:hAnsi="Times New Roman" w:cs="Times New Roman"/>
          <w:sz w:val="24"/>
          <w:szCs w:val="24"/>
          <w:lang w:val="en-US"/>
        </w:rPr>
        <w:t>bilirubin's</w:t>
      </w:r>
      <w:proofErr w:type="spellEnd"/>
      <w:r w:rsidRPr="00E54404">
        <w:rPr>
          <w:rFonts w:ascii="Times New Roman" w:hAnsi="Times New Roman" w:cs="Times New Roman"/>
          <w:sz w:val="24"/>
          <w:szCs w:val="24"/>
          <w:lang w:val="en-US"/>
        </w:rPr>
        <w:t xml:space="preserve"> blood content that is increased. Since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not excreted by kidneys, in hemolytic jaundice there is no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 urine, but its large amount passes into intestine. This leads to increased excretion (in feces), and there is dark brown </w:t>
      </w:r>
      <w:proofErr w:type="spellStart"/>
      <w:r w:rsidRPr="00E54404">
        <w:rPr>
          <w:rFonts w:ascii="Times New Roman" w:hAnsi="Times New Roman" w:cs="Times New Roman"/>
          <w:sz w:val="24"/>
          <w:szCs w:val="24"/>
          <w:lang w:val="en-US"/>
        </w:rPr>
        <w:t>colour</w:t>
      </w:r>
      <w:proofErr w:type="spellEnd"/>
      <w:r w:rsidRPr="00E54404">
        <w:rPr>
          <w:rFonts w:ascii="Times New Roman" w:hAnsi="Times New Roman" w:cs="Times New Roman"/>
          <w:sz w:val="24"/>
          <w:szCs w:val="24"/>
          <w:lang w:val="en-US"/>
        </w:rPr>
        <w:t xml:space="preserve"> of stools.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Unlike other forms of jaundice, the pure cases of hemolytic jaundice are not accompanied by retention of bile acids and cholesterol in the blood.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w:t>
      </w:r>
      <w:proofErr w:type="spellStart"/>
      <w:r w:rsidRPr="00E54404">
        <w:rPr>
          <w:rFonts w:ascii="Times New Roman" w:hAnsi="Times New Roman" w:cs="Times New Roman"/>
          <w:sz w:val="24"/>
          <w:szCs w:val="24"/>
          <w:lang w:val="en-US"/>
        </w:rPr>
        <w:t>unconjugated</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hyperbilirubinemia</w:t>
      </w:r>
      <w:proofErr w:type="spellEnd"/>
      <w:r w:rsidRPr="00E54404">
        <w:rPr>
          <w:rFonts w:ascii="Times New Roman" w:hAnsi="Times New Roman" w:cs="Times New Roman"/>
          <w:sz w:val="24"/>
          <w:szCs w:val="24"/>
          <w:lang w:val="en-US"/>
        </w:rPr>
        <w:t xml:space="preserve">, the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being a toxic </w:t>
      </w:r>
      <w:proofErr w:type="spellStart"/>
      <w:r w:rsidRPr="00E54404">
        <w:rPr>
          <w:rFonts w:ascii="Times New Roman" w:hAnsi="Times New Roman" w:cs="Times New Roman"/>
          <w:sz w:val="24"/>
          <w:szCs w:val="24"/>
          <w:lang w:val="en-US"/>
        </w:rPr>
        <w:t>sunstance</w:t>
      </w:r>
      <w:proofErr w:type="spellEnd"/>
      <w:r w:rsidRPr="00E54404">
        <w:rPr>
          <w:rFonts w:ascii="Times New Roman" w:hAnsi="Times New Roman" w:cs="Times New Roman"/>
          <w:sz w:val="24"/>
          <w:szCs w:val="24"/>
          <w:lang w:val="en-US"/>
        </w:rPr>
        <w:t xml:space="preserve">, disturbs the function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So, disorders in the hepatic function also play a part in the pathogenesis of the hemolytic jaundice.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Some types of jaundice of the newborn belong to this group.</w:t>
      </w: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lastRenderedPageBreak/>
        <w:t>Parenchymal</w:t>
      </w:r>
      <w:proofErr w:type="spellEnd"/>
      <w:r w:rsidRPr="00E54404">
        <w:rPr>
          <w:rFonts w:ascii="Times New Roman" w:hAnsi="Times New Roman" w:cs="Times New Roman"/>
          <w:sz w:val="24"/>
          <w:szCs w:val="24"/>
          <w:lang w:val="en-US"/>
        </w:rPr>
        <w:t xml:space="preserve"> jaundice is connected with separate or combined disturbances in hepatic uptake, conjugation and secretion of the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into bile. The following factors may cause different types of the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jaundice:</w:t>
      </w:r>
    </w:p>
    <w:p w:rsidR="00E54404" w:rsidRPr="00E54404" w:rsidRDefault="00E54404" w:rsidP="00E54404">
      <w:pPr>
        <w:numPr>
          <w:ilvl w:val="0"/>
          <w:numId w:val="32"/>
        </w:numPr>
        <w:tabs>
          <w:tab w:val="clear" w:pos="360"/>
          <w:tab w:val="num" w:pos="0"/>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The large doses of some (</w:t>
      </w:r>
      <w:proofErr w:type="spellStart"/>
      <w:r w:rsidRPr="00E54404">
        <w:rPr>
          <w:rFonts w:ascii="Times New Roman" w:hAnsi="Times New Roman" w:cs="Times New Roman"/>
          <w:sz w:val="24"/>
          <w:szCs w:val="24"/>
          <w:lang w:val="en-US"/>
        </w:rPr>
        <w:t>antihelminthic</w:t>
      </w:r>
      <w:proofErr w:type="spellEnd"/>
      <w:r w:rsidRPr="00E54404">
        <w:rPr>
          <w:rFonts w:ascii="Times New Roman" w:hAnsi="Times New Roman" w:cs="Times New Roman"/>
          <w:sz w:val="24"/>
          <w:szCs w:val="24"/>
          <w:lang w:val="en-US"/>
        </w:rPr>
        <w:t xml:space="preserve">) drugs - weaken hepatic uptake of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blood content of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increases.</w:t>
      </w:r>
    </w:p>
    <w:p w:rsidR="00E54404" w:rsidRPr="00E54404" w:rsidRDefault="00E54404" w:rsidP="00E54404">
      <w:pPr>
        <w:numPr>
          <w:ilvl w:val="0"/>
          <w:numId w:val="32"/>
        </w:numPr>
        <w:tabs>
          <w:tab w:val="clear" w:pos="360"/>
          <w:tab w:val="num" w:pos="0"/>
        </w:tabs>
        <w:spacing w:after="0" w:line="240" w:lineRule="auto"/>
        <w:ind w:left="0"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Glucuronyltransferase</w:t>
      </w:r>
      <w:proofErr w:type="spellEnd"/>
      <w:r w:rsidRPr="00E54404">
        <w:rPr>
          <w:rFonts w:ascii="Times New Roman" w:hAnsi="Times New Roman" w:cs="Times New Roman"/>
          <w:sz w:val="24"/>
          <w:szCs w:val="24"/>
          <w:lang w:val="en-US"/>
        </w:rPr>
        <w:t xml:space="preserve"> deficiency - causes </w:t>
      </w:r>
      <w:proofErr w:type="spellStart"/>
      <w:r w:rsidRPr="00E54404">
        <w:rPr>
          <w:rFonts w:ascii="Times New Roman" w:hAnsi="Times New Roman" w:cs="Times New Roman"/>
          <w:sz w:val="24"/>
          <w:szCs w:val="24"/>
          <w:lang w:val="en-US"/>
        </w:rPr>
        <w:t>enzymopathic</w:t>
      </w:r>
      <w:proofErr w:type="spellEnd"/>
      <w:r w:rsidRPr="00E54404">
        <w:rPr>
          <w:rFonts w:ascii="Times New Roman" w:hAnsi="Times New Roman" w:cs="Times New Roman"/>
          <w:sz w:val="24"/>
          <w:szCs w:val="24"/>
          <w:lang w:val="en-US"/>
        </w:rPr>
        <w:t xml:space="preserve"> jaundice which may be congenital (jaundice of newborn, Gilbert's syndrome) or acquired (hepatitis, cirrhosis). It is accompanied by increase of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in the blood.</w:t>
      </w:r>
    </w:p>
    <w:p w:rsidR="00E54404" w:rsidRPr="00E54404" w:rsidRDefault="00E54404" w:rsidP="00E54404">
      <w:pPr>
        <w:numPr>
          <w:ilvl w:val="0"/>
          <w:numId w:val="32"/>
        </w:numPr>
        <w:tabs>
          <w:tab w:val="clear" w:pos="360"/>
          <w:tab w:val="num" w:pos="0"/>
        </w:tabs>
        <w:spacing w:after="0" w:line="240" w:lineRule="auto"/>
        <w:ind w:left="0"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Infectious hepatitis, </w:t>
      </w:r>
      <w:proofErr w:type="spellStart"/>
      <w:r w:rsidRPr="00E54404">
        <w:rPr>
          <w:rFonts w:ascii="Times New Roman" w:hAnsi="Times New Roman" w:cs="Times New Roman"/>
          <w:sz w:val="24"/>
          <w:szCs w:val="24"/>
          <w:lang w:val="en-US"/>
        </w:rPr>
        <w:t>leptospiral</w:t>
      </w:r>
      <w:proofErr w:type="spellEnd"/>
      <w:r w:rsidRPr="00E54404">
        <w:rPr>
          <w:rFonts w:ascii="Times New Roman" w:hAnsi="Times New Roman" w:cs="Times New Roman"/>
          <w:sz w:val="24"/>
          <w:szCs w:val="24"/>
          <w:lang w:val="en-US"/>
        </w:rPr>
        <w:t xml:space="preserve"> jaundice, sepsis, pneumonia, intoxication by </w:t>
      </w:r>
      <w:proofErr w:type="spellStart"/>
      <w:r w:rsidRPr="00E54404">
        <w:rPr>
          <w:rFonts w:ascii="Times New Roman" w:hAnsi="Times New Roman" w:cs="Times New Roman"/>
          <w:sz w:val="24"/>
          <w:szCs w:val="24"/>
          <w:lang w:val="en-US"/>
        </w:rPr>
        <w:t>hepatotropic</w:t>
      </w:r>
      <w:proofErr w:type="spellEnd"/>
      <w:r w:rsidRPr="00E54404">
        <w:rPr>
          <w:rFonts w:ascii="Times New Roman" w:hAnsi="Times New Roman" w:cs="Times New Roman"/>
          <w:sz w:val="24"/>
          <w:szCs w:val="24"/>
          <w:lang w:val="en-US"/>
        </w:rPr>
        <w:t xml:space="preserve"> poisons (carbon tetrachloride, compound of phosphorus, arsenic) - cause </w:t>
      </w:r>
      <w:proofErr w:type="spellStart"/>
      <w:r w:rsidRPr="00E54404">
        <w:rPr>
          <w:rFonts w:ascii="Times New Roman" w:hAnsi="Times New Roman" w:cs="Times New Roman"/>
          <w:sz w:val="24"/>
          <w:szCs w:val="24"/>
          <w:lang w:val="en-US"/>
        </w:rPr>
        <w:t>cholestatic</w:t>
      </w:r>
      <w:proofErr w:type="spellEnd"/>
      <w:r w:rsidRPr="00E54404">
        <w:rPr>
          <w:rFonts w:ascii="Times New Roman" w:hAnsi="Times New Roman" w:cs="Times New Roman"/>
          <w:sz w:val="24"/>
          <w:szCs w:val="24"/>
          <w:lang w:val="en-US"/>
        </w:rPr>
        <w:t xml:space="preserve"> jaundice (</w:t>
      </w:r>
      <w:proofErr w:type="spellStart"/>
      <w:r w:rsidRPr="00E54404">
        <w:rPr>
          <w:rFonts w:ascii="Times New Roman" w:hAnsi="Times New Roman" w:cs="Times New Roman"/>
          <w:sz w:val="24"/>
          <w:szCs w:val="24"/>
          <w:lang w:val="en-US"/>
        </w:rPr>
        <w:t>intrahepatic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which is connected with disturbances in passage of the bile from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into the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capillaries.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This is the most frequent and characteristic type of the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jaundice. Part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is necrotized,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capillaries are inflamed, </w:t>
      </w:r>
      <w:proofErr w:type="gramStart"/>
      <w:r w:rsidRPr="00E54404">
        <w:rPr>
          <w:rFonts w:ascii="Times New Roman" w:hAnsi="Times New Roman" w:cs="Times New Roman"/>
          <w:sz w:val="24"/>
          <w:szCs w:val="24"/>
          <w:lang w:val="en-US"/>
        </w:rPr>
        <w:t>their</w:t>
      </w:r>
      <w:proofErr w:type="gramEnd"/>
      <w:r w:rsidRPr="00E54404">
        <w:rPr>
          <w:rFonts w:ascii="Times New Roman" w:hAnsi="Times New Roman" w:cs="Times New Roman"/>
          <w:sz w:val="24"/>
          <w:szCs w:val="24"/>
          <w:lang w:val="en-US"/>
        </w:rPr>
        <w:t xml:space="preserve"> internal surface is destructed and obstructed by thick bile. All of these </w:t>
      </w:r>
      <w:proofErr w:type="spellStart"/>
      <w:r w:rsidRPr="00E54404">
        <w:rPr>
          <w:rFonts w:ascii="Times New Roman" w:hAnsi="Times New Roman" w:cs="Times New Roman"/>
          <w:sz w:val="24"/>
          <w:szCs w:val="24"/>
          <w:lang w:val="en-US"/>
        </w:rPr>
        <w:t>chages</w:t>
      </w:r>
      <w:proofErr w:type="spellEnd"/>
      <w:r w:rsidRPr="00E54404">
        <w:rPr>
          <w:rFonts w:ascii="Times New Roman" w:hAnsi="Times New Roman" w:cs="Times New Roman"/>
          <w:sz w:val="24"/>
          <w:szCs w:val="24"/>
          <w:lang w:val="en-US"/>
        </w:rPr>
        <w:t xml:space="preserve"> impede the movement of bile by its natural way, and a large amount of conjugated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and bile acids pass into the blood. Besides, ability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to conjugate the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decreased and blood content of free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is also increased. Damaged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cannot break down the </w:t>
      </w:r>
      <w:proofErr w:type="spellStart"/>
      <w:r w:rsidRPr="00E54404">
        <w:rPr>
          <w:rFonts w:ascii="Times New Roman" w:hAnsi="Times New Roman" w:cs="Times New Roman"/>
          <w:sz w:val="24"/>
          <w:szCs w:val="24"/>
          <w:lang w:val="en-US"/>
        </w:rPr>
        <w:t>urobilinogen</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mesibilinogen</w:t>
      </w:r>
      <w:proofErr w:type="spellEnd"/>
      <w:r w:rsidRPr="00E54404">
        <w:rPr>
          <w:rFonts w:ascii="Times New Roman" w:hAnsi="Times New Roman" w:cs="Times New Roman"/>
          <w:sz w:val="24"/>
          <w:szCs w:val="24"/>
          <w:lang w:val="en-US"/>
        </w:rPr>
        <w:t xml:space="preserve">) which is absorbed from intestines. </w:t>
      </w:r>
      <w:proofErr w:type="spellStart"/>
      <w:r w:rsidRPr="00E54404">
        <w:rPr>
          <w:rFonts w:ascii="Times New Roman" w:hAnsi="Times New Roman" w:cs="Times New Roman"/>
          <w:sz w:val="24"/>
          <w:szCs w:val="24"/>
          <w:lang w:val="en-US"/>
        </w:rPr>
        <w:t>Urobilinogen</w:t>
      </w:r>
      <w:proofErr w:type="spellEnd"/>
      <w:r w:rsidRPr="00E54404">
        <w:rPr>
          <w:rFonts w:ascii="Times New Roman" w:hAnsi="Times New Roman" w:cs="Times New Roman"/>
          <w:sz w:val="24"/>
          <w:szCs w:val="24"/>
          <w:lang w:val="en-US"/>
        </w:rPr>
        <w:t xml:space="preserve"> passes into blood and is excreted in the urine which contains also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xml:space="preserve">. But content of </w:t>
      </w:r>
      <w:proofErr w:type="spellStart"/>
      <w:r w:rsidRPr="00E54404">
        <w:rPr>
          <w:rFonts w:ascii="Times New Roman" w:hAnsi="Times New Roman" w:cs="Times New Roman"/>
          <w:sz w:val="24"/>
          <w:szCs w:val="24"/>
          <w:lang w:val="en-US"/>
        </w:rPr>
        <w:t>stercobilinogen</w:t>
      </w:r>
      <w:proofErr w:type="spellEnd"/>
      <w:r w:rsidRPr="00E54404">
        <w:rPr>
          <w:rFonts w:ascii="Times New Roman" w:hAnsi="Times New Roman" w:cs="Times New Roman"/>
          <w:sz w:val="24"/>
          <w:szCs w:val="24"/>
          <w:lang w:val="en-US"/>
        </w:rPr>
        <w:t xml:space="preserve"> in the urine and that of </w:t>
      </w:r>
      <w:proofErr w:type="spellStart"/>
      <w:r w:rsidRPr="00E54404">
        <w:rPr>
          <w:rFonts w:ascii="Times New Roman" w:hAnsi="Times New Roman" w:cs="Times New Roman"/>
          <w:sz w:val="24"/>
          <w:szCs w:val="24"/>
          <w:lang w:val="en-US"/>
        </w:rPr>
        <w:t>stercobilin</w:t>
      </w:r>
      <w:proofErr w:type="spellEnd"/>
      <w:r w:rsidRPr="00E54404">
        <w:rPr>
          <w:rFonts w:ascii="Times New Roman" w:hAnsi="Times New Roman" w:cs="Times New Roman"/>
          <w:sz w:val="24"/>
          <w:szCs w:val="24"/>
          <w:lang w:val="en-US"/>
        </w:rPr>
        <w:t xml:space="preserve"> in the feces are decreased.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Since in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jaundice the blood contains bile acids, all signs of </w:t>
      </w:r>
      <w:proofErr w:type="spellStart"/>
      <w:r w:rsidRPr="00E54404">
        <w:rPr>
          <w:rFonts w:ascii="Times New Roman" w:hAnsi="Times New Roman" w:cs="Times New Roman"/>
          <w:sz w:val="24"/>
          <w:szCs w:val="24"/>
          <w:lang w:val="en-US"/>
        </w:rPr>
        <w:t>cholemia</w:t>
      </w:r>
      <w:proofErr w:type="spellEnd"/>
      <w:r w:rsidRPr="00E54404">
        <w:rPr>
          <w:rFonts w:ascii="Times New Roman" w:hAnsi="Times New Roman" w:cs="Times New Roman"/>
          <w:sz w:val="24"/>
          <w:szCs w:val="24"/>
          <w:lang w:val="en-US"/>
        </w:rPr>
        <w:t xml:space="preserve"> (itch, </w:t>
      </w:r>
      <w:proofErr w:type="spellStart"/>
      <w:r w:rsidRPr="00E54404">
        <w:rPr>
          <w:rFonts w:ascii="Times New Roman" w:hAnsi="Times New Roman" w:cs="Times New Roman"/>
          <w:sz w:val="24"/>
          <w:szCs w:val="24"/>
          <w:lang w:val="en-US"/>
        </w:rPr>
        <w:t>bradycardia</w:t>
      </w:r>
      <w:proofErr w:type="spellEnd"/>
      <w:r w:rsidRPr="00E54404">
        <w:rPr>
          <w:rFonts w:ascii="Times New Roman" w:hAnsi="Times New Roman" w:cs="Times New Roman"/>
          <w:sz w:val="24"/>
          <w:szCs w:val="24"/>
          <w:lang w:val="en-US"/>
        </w:rPr>
        <w:t xml:space="preserve">, decreased arterial pressure) are observed. </w:t>
      </w:r>
    </w:p>
    <w:p w:rsidR="00E54404" w:rsidRPr="00E54404" w:rsidRDefault="00E54404" w:rsidP="00E54404">
      <w:pPr>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Mechanical  jaundice</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extrahepatic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results from mechanical obstruction to large bile ducts outside the liver or within the </w:t>
      </w:r>
      <w:proofErr w:type="spellStart"/>
      <w:r w:rsidRPr="00E54404">
        <w:rPr>
          <w:rFonts w:ascii="Times New Roman" w:hAnsi="Times New Roman" w:cs="Times New Roman"/>
          <w:sz w:val="24"/>
          <w:szCs w:val="24"/>
          <w:lang w:val="en-US"/>
        </w:rPr>
        <w:t>porta</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hepatis</w:t>
      </w:r>
      <w:proofErr w:type="spellEnd"/>
      <w:r w:rsidRPr="00E54404">
        <w:rPr>
          <w:rFonts w:ascii="Times New Roman" w:hAnsi="Times New Roman" w:cs="Times New Roman"/>
          <w:sz w:val="24"/>
          <w:szCs w:val="24"/>
          <w:lang w:val="en-US"/>
        </w:rPr>
        <w:t xml:space="preserve">. The common </w:t>
      </w:r>
      <w:proofErr w:type="gramStart"/>
      <w:r w:rsidRPr="00E54404">
        <w:rPr>
          <w:rFonts w:ascii="Times New Roman" w:hAnsi="Times New Roman" w:cs="Times New Roman"/>
          <w:sz w:val="24"/>
          <w:szCs w:val="24"/>
          <w:lang w:val="en-US"/>
        </w:rPr>
        <w:t>cause are</w:t>
      </w:r>
      <w:proofErr w:type="gramEnd"/>
      <w:r w:rsidRPr="00E54404">
        <w:rPr>
          <w:rFonts w:ascii="Times New Roman" w:hAnsi="Times New Roman" w:cs="Times New Roman"/>
          <w:sz w:val="24"/>
          <w:szCs w:val="24"/>
          <w:lang w:val="en-US"/>
        </w:rPr>
        <w:t xml:space="preserve"> gallstones, inflammatory strictures, carcinoma head of </w:t>
      </w:r>
      <w:proofErr w:type="spellStart"/>
      <w:r w:rsidRPr="00E54404">
        <w:rPr>
          <w:rFonts w:ascii="Times New Roman" w:hAnsi="Times New Roman" w:cs="Times New Roman"/>
          <w:sz w:val="24"/>
          <w:szCs w:val="24"/>
          <w:lang w:val="en-US"/>
        </w:rPr>
        <w:t>pancrease</w:t>
      </w:r>
      <w:proofErr w:type="spellEnd"/>
      <w:r w:rsidRPr="00E54404">
        <w:rPr>
          <w:rFonts w:ascii="Times New Roman" w:hAnsi="Times New Roman" w:cs="Times New Roman"/>
          <w:sz w:val="24"/>
          <w:szCs w:val="24"/>
          <w:lang w:val="en-US"/>
        </w:rPr>
        <w:t xml:space="preserve">, tumors of bile duct, congenital </w:t>
      </w:r>
      <w:proofErr w:type="spellStart"/>
      <w:r w:rsidRPr="00E54404">
        <w:rPr>
          <w:rFonts w:ascii="Times New Roman" w:hAnsi="Times New Roman" w:cs="Times New Roman"/>
          <w:sz w:val="24"/>
          <w:szCs w:val="24"/>
          <w:lang w:val="en-US"/>
        </w:rPr>
        <w:t>atresia</w:t>
      </w:r>
      <w:proofErr w:type="spellEnd"/>
      <w:r w:rsidRPr="00E54404">
        <w:rPr>
          <w:rFonts w:ascii="Times New Roman" w:hAnsi="Times New Roman" w:cs="Times New Roman"/>
          <w:sz w:val="24"/>
          <w:szCs w:val="24"/>
          <w:lang w:val="en-US"/>
        </w:rPr>
        <w:t xml:space="preserve"> of </w:t>
      </w:r>
      <w:proofErr w:type="spellStart"/>
      <w:r w:rsidRPr="00E54404">
        <w:rPr>
          <w:rFonts w:ascii="Times New Roman" w:hAnsi="Times New Roman" w:cs="Times New Roman"/>
          <w:sz w:val="24"/>
          <w:szCs w:val="24"/>
          <w:lang w:val="en-US"/>
        </w:rPr>
        <w:t>extrahepatic</w:t>
      </w:r>
      <w:proofErr w:type="spellEnd"/>
      <w:r w:rsidRPr="00E54404">
        <w:rPr>
          <w:rFonts w:ascii="Times New Roman" w:hAnsi="Times New Roman" w:cs="Times New Roman"/>
          <w:sz w:val="24"/>
          <w:szCs w:val="24"/>
          <w:lang w:val="en-US"/>
        </w:rPr>
        <w:t xml:space="preserve"> ducts. The obstruction may be complete and sudden with eventual progressive obstructive jaundice, or partial resulting in intermittent jaundice.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Above the obstruction the bile ducts are distended by bile. Owing to proximity of their terminal parts to the walls of the lymph capillaries of the liver, bile is absorbed into the lymphatic </w:t>
      </w:r>
      <w:proofErr w:type="gramStart"/>
      <w:r w:rsidRPr="00E54404">
        <w:rPr>
          <w:rFonts w:ascii="Times New Roman" w:hAnsi="Times New Roman" w:cs="Times New Roman"/>
          <w:sz w:val="24"/>
          <w:szCs w:val="24"/>
          <w:lang w:val="en-US"/>
        </w:rPr>
        <w:t>system,</w:t>
      </w:r>
      <w:proofErr w:type="gramEnd"/>
      <w:r w:rsidRPr="00E54404">
        <w:rPr>
          <w:rFonts w:ascii="Times New Roman" w:hAnsi="Times New Roman" w:cs="Times New Roman"/>
          <w:sz w:val="24"/>
          <w:szCs w:val="24"/>
          <w:lang w:val="en-US"/>
        </w:rPr>
        <w:t xml:space="preserve"> bile constituents gain entrance into the general circulation through the thoracic duct with resultant phenomena of general intoxication.</w:t>
      </w: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Hyperbilirubinemia</w:t>
      </w:r>
      <w:proofErr w:type="spellEnd"/>
      <w:r w:rsidRPr="00E54404">
        <w:rPr>
          <w:rFonts w:ascii="Times New Roman" w:hAnsi="Times New Roman" w:cs="Times New Roman"/>
          <w:sz w:val="24"/>
          <w:szCs w:val="24"/>
          <w:lang w:val="en-US"/>
        </w:rPr>
        <w:t xml:space="preserve"> (both free and conjugated), </w:t>
      </w:r>
      <w:proofErr w:type="spellStart"/>
      <w:r w:rsidRPr="00E54404">
        <w:rPr>
          <w:rFonts w:ascii="Times New Roman" w:hAnsi="Times New Roman" w:cs="Times New Roman"/>
          <w:sz w:val="24"/>
          <w:szCs w:val="24"/>
          <w:lang w:val="en-US"/>
        </w:rPr>
        <w:t>bilirubinuria</w:t>
      </w:r>
      <w:proofErr w:type="spellEnd"/>
      <w:r w:rsidRPr="00E54404">
        <w:rPr>
          <w:rFonts w:ascii="Times New Roman" w:hAnsi="Times New Roman" w:cs="Times New Roman"/>
          <w:sz w:val="24"/>
          <w:szCs w:val="24"/>
          <w:lang w:val="en-US"/>
        </w:rPr>
        <w:t xml:space="preserve"> are observed, but </w:t>
      </w:r>
      <w:proofErr w:type="spellStart"/>
      <w:r w:rsidRPr="00E54404">
        <w:rPr>
          <w:rFonts w:ascii="Times New Roman" w:hAnsi="Times New Roman" w:cs="Times New Roman"/>
          <w:sz w:val="24"/>
          <w:szCs w:val="24"/>
          <w:lang w:val="en-US"/>
        </w:rPr>
        <w:t>stercobilinogen</w:t>
      </w:r>
      <w:proofErr w:type="spellEnd"/>
      <w:r w:rsidRPr="00E54404">
        <w:rPr>
          <w:rFonts w:ascii="Times New Roman" w:hAnsi="Times New Roman" w:cs="Times New Roman"/>
          <w:sz w:val="24"/>
          <w:szCs w:val="24"/>
          <w:lang w:val="en-US"/>
        </w:rPr>
        <w:t xml:space="preserve"> (in urine) and </w:t>
      </w:r>
      <w:proofErr w:type="spellStart"/>
      <w:r w:rsidRPr="00E54404">
        <w:rPr>
          <w:rFonts w:ascii="Times New Roman" w:hAnsi="Times New Roman" w:cs="Times New Roman"/>
          <w:sz w:val="24"/>
          <w:szCs w:val="24"/>
          <w:lang w:val="en-US"/>
        </w:rPr>
        <w:t>stercobilin</w:t>
      </w:r>
      <w:proofErr w:type="spellEnd"/>
      <w:r w:rsidRPr="00E54404">
        <w:rPr>
          <w:rFonts w:ascii="Times New Roman" w:hAnsi="Times New Roman" w:cs="Times New Roman"/>
          <w:sz w:val="24"/>
          <w:szCs w:val="24"/>
          <w:lang w:val="en-US"/>
        </w:rPr>
        <w:t xml:space="preserve"> (in feces) are decreased.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When the </w:t>
      </w: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tracts are completely obstructed bile cannot enter the intestines (</w:t>
      </w:r>
      <w:proofErr w:type="spellStart"/>
      <w:r w:rsidRPr="00E54404">
        <w:rPr>
          <w:rFonts w:ascii="Times New Roman" w:hAnsi="Times New Roman" w:cs="Times New Roman"/>
          <w:sz w:val="24"/>
          <w:szCs w:val="24"/>
          <w:lang w:val="en-US"/>
        </w:rPr>
        <w:t>acholia</w:t>
      </w:r>
      <w:proofErr w:type="spellEnd"/>
      <w:r w:rsidRPr="00E54404">
        <w:rPr>
          <w:rFonts w:ascii="Times New Roman" w:hAnsi="Times New Roman" w:cs="Times New Roman"/>
          <w:sz w:val="24"/>
          <w:szCs w:val="24"/>
          <w:lang w:val="en-US"/>
        </w:rPr>
        <w:t xml:space="preserve">), and the stools of such patients become clay - </w:t>
      </w:r>
      <w:proofErr w:type="spellStart"/>
      <w:r w:rsidRPr="00E54404">
        <w:rPr>
          <w:rFonts w:ascii="Times New Roman" w:hAnsi="Times New Roman" w:cs="Times New Roman"/>
          <w:sz w:val="24"/>
          <w:szCs w:val="24"/>
          <w:lang w:val="en-US"/>
        </w:rPr>
        <w:t>coloured</w:t>
      </w:r>
      <w:proofErr w:type="spellEnd"/>
      <w:r w:rsidRPr="00E54404">
        <w:rPr>
          <w:rFonts w:ascii="Times New Roman" w:hAnsi="Times New Roman" w:cs="Times New Roman"/>
          <w:sz w:val="24"/>
          <w:szCs w:val="24"/>
          <w:lang w:val="en-US"/>
        </w:rPr>
        <w:t xml:space="preserve">. The general changes in the organism caused by the passage of the bile into the blood are called syndrome of </w:t>
      </w:r>
      <w:proofErr w:type="spellStart"/>
      <w:r w:rsidRPr="00E54404">
        <w:rPr>
          <w:rFonts w:ascii="Times New Roman" w:hAnsi="Times New Roman" w:cs="Times New Roman"/>
          <w:sz w:val="24"/>
          <w:szCs w:val="24"/>
          <w:lang w:val="en-US"/>
        </w:rPr>
        <w:t>cholemia</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bradycardia</w:t>
      </w:r>
      <w:proofErr w:type="spellEnd"/>
      <w:r w:rsidRPr="00E54404">
        <w:rPr>
          <w:rFonts w:ascii="Times New Roman" w:hAnsi="Times New Roman" w:cs="Times New Roman"/>
          <w:sz w:val="24"/>
          <w:szCs w:val="24"/>
          <w:lang w:val="en-US"/>
        </w:rPr>
        <w:t xml:space="preserve"> and decreased arterial pressure (reflex and </w:t>
      </w:r>
      <w:proofErr w:type="spellStart"/>
      <w:r w:rsidRPr="00E54404">
        <w:rPr>
          <w:rFonts w:ascii="Times New Roman" w:hAnsi="Times New Roman" w:cs="Times New Roman"/>
          <w:sz w:val="24"/>
          <w:szCs w:val="24"/>
          <w:lang w:val="en-US"/>
        </w:rPr>
        <w:t>humoral</w:t>
      </w:r>
      <w:proofErr w:type="spellEnd"/>
      <w:r w:rsidRPr="00E54404">
        <w:rPr>
          <w:rFonts w:ascii="Times New Roman" w:hAnsi="Times New Roman" w:cs="Times New Roman"/>
          <w:sz w:val="24"/>
          <w:szCs w:val="24"/>
          <w:lang w:val="en-US"/>
        </w:rPr>
        <w:t xml:space="preserve"> influences of the bile acids on the </w:t>
      </w:r>
      <w:proofErr w:type="spellStart"/>
      <w:r w:rsidRPr="00E54404">
        <w:rPr>
          <w:rFonts w:ascii="Times New Roman" w:hAnsi="Times New Roman" w:cs="Times New Roman"/>
          <w:sz w:val="24"/>
          <w:szCs w:val="24"/>
          <w:lang w:val="en-US"/>
        </w:rPr>
        <w:t>vagus</w:t>
      </w:r>
      <w:proofErr w:type="spellEnd"/>
      <w:r w:rsidRPr="00E54404">
        <w:rPr>
          <w:rFonts w:ascii="Times New Roman" w:hAnsi="Times New Roman" w:cs="Times New Roman"/>
          <w:sz w:val="24"/>
          <w:szCs w:val="24"/>
          <w:lang w:val="en-US"/>
        </w:rPr>
        <w:t xml:space="preserve"> nerve </w:t>
      </w:r>
      <w:proofErr w:type="spellStart"/>
      <w:r w:rsidRPr="00E54404">
        <w:rPr>
          <w:rFonts w:ascii="Times New Roman" w:hAnsi="Times New Roman" w:cs="Times New Roman"/>
          <w:sz w:val="24"/>
          <w:szCs w:val="24"/>
          <w:lang w:val="en-US"/>
        </w:rPr>
        <w:t>toncity</w:t>
      </w:r>
      <w:proofErr w:type="spellEnd"/>
      <w:r w:rsidRPr="00E54404">
        <w:rPr>
          <w:rFonts w:ascii="Times New Roman" w:hAnsi="Times New Roman" w:cs="Times New Roman"/>
          <w:sz w:val="24"/>
          <w:szCs w:val="24"/>
          <w:lang w:val="en-US"/>
        </w:rPr>
        <w:t xml:space="preserve">), intense </w:t>
      </w:r>
      <w:proofErr w:type="spellStart"/>
      <w:r w:rsidRPr="00E54404">
        <w:rPr>
          <w:rFonts w:ascii="Times New Roman" w:hAnsi="Times New Roman" w:cs="Times New Roman"/>
          <w:sz w:val="24"/>
          <w:szCs w:val="24"/>
          <w:lang w:val="en-US"/>
        </w:rPr>
        <w:t>pruritus</w:t>
      </w:r>
      <w:proofErr w:type="spellEnd"/>
      <w:r w:rsidRPr="00E54404">
        <w:rPr>
          <w:rFonts w:ascii="Times New Roman" w:hAnsi="Times New Roman" w:cs="Times New Roman"/>
          <w:sz w:val="24"/>
          <w:szCs w:val="24"/>
          <w:lang w:val="en-US"/>
        </w:rPr>
        <w:t xml:space="preserve"> (itch) (influence of bile acids on the sensory nerve ends in the skin), headache, predominance of the excitation in the nervous system activity which then is replaced by depression.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lastRenderedPageBreak/>
        <w:t xml:space="preserve">Since the obstruction is in the </w:t>
      </w:r>
      <w:proofErr w:type="spellStart"/>
      <w:r w:rsidRPr="00E54404">
        <w:rPr>
          <w:rFonts w:ascii="Times New Roman" w:hAnsi="Times New Roman" w:cs="Times New Roman"/>
          <w:sz w:val="24"/>
          <w:szCs w:val="24"/>
          <w:lang w:val="en-US"/>
        </w:rPr>
        <w:t>extrahepatic</w:t>
      </w:r>
      <w:proofErr w:type="spellEnd"/>
      <w:r w:rsidRPr="00E54404">
        <w:rPr>
          <w:rFonts w:ascii="Times New Roman" w:hAnsi="Times New Roman" w:cs="Times New Roman"/>
          <w:sz w:val="24"/>
          <w:szCs w:val="24"/>
          <w:lang w:val="en-US"/>
        </w:rPr>
        <w:t xml:space="preserve"> bile ducts, there is progressive retrograde extension of bile stasis into </w:t>
      </w:r>
      <w:proofErr w:type="spellStart"/>
      <w:r w:rsidRPr="00E54404">
        <w:rPr>
          <w:rFonts w:ascii="Times New Roman" w:hAnsi="Times New Roman" w:cs="Times New Roman"/>
          <w:sz w:val="24"/>
          <w:szCs w:val="24"/>
          <w:lang w:val="en-US"/>
        </w:rPr>
        <w:t>intrahepatic</w:t>
      </w:r>
      <w:proofErr w:type="spellEnd"/>
      <w:r w:rsidRPr="00E54404">
        <w:rPr>
          <w:rFonts w:ascii="Times New Roman" w:hAnsi="Times New Roman" w:cs="Times New Roman"/>
          <w:sz w:val="24"/>
          <w:szCs w:val="24"/>
          <w:lang w:val="en-US"/>
        </w:rPr>
        <w:t xml:space="preserve"> duct system. This results in dilatation of bile ducts and rupture of </w:t>
      </w:r>
      <w:proofErr w:type="spellStart"/>
      <w:r w:rsidRPr="00E54404">
        <w:rPr>
          <w:rFonts w:ascii="Times New Roman" w:hAnsi="Times New Roman" w:cs="Times New Roman"/>
          <w:sz w:val="24"/>
          <w:szCs w:val="24"/>
          <w:lang w:val="en-US"/>
        </w:rPr>
        <w:t>canaliculi</w:t>
      </w:r>
      <w:proofErr w:type="spellEnd"/>
      <w:r w:rsidRPr="00E54404">
        <w:rPr>
          <w:rFonts w:ascii="Times New Roman" w:hAnsi="Times New Roman" w:cs="Times New Roman"/>
          <w:sz w:val="24"/>
          <w:szCs w:val="24"/>
          <w:lang w:val="en-US"/>
        </w:rPr>
        <w:t xml:space="preserve"> with </w:t>
      </w:r>
      <w:proofErr w:type="spellStart"/>
      <w:r w:rsidRPr="00E54404">
        <w:rPr>
          <w:rFonts w:ascii="Times New Roman" w:hAnsi="Times New Roman" w:cs="Times New Roman"/>
          <w:sz w:val="24"/>
          <w:szCs w:val="24"/>
          <w:lang w:val="en-US"/>
        </w:rPr>
        <w:t>extravasation</w:t>
      </w:r>
      <w:proofErr w:type="spellEnd"/>
      <w:r w:rsidRPr="00E54404">
        <w:rPr>
          <w:rFonts w:ascii="Times New Roman" w:hAnsi="Times New Roman" w:cs="Times New Roman"/>
          <w:sz w:val="24"/>
          <w:szCs w:val="24"/>
          <w:lang w:val="en-US"/>
        </w:rPr>
        <w:t xml:space="preserve"> of bile, producing bile lakes. Since bile is toxic, the regions of bile lakes are surrounded by focal necrosis of </w:t>
      </w:r>
      <w:proofErr w:type="spellStart"/>
      <w:r w:rsidRPr="00E54404">
        <w:rPr>
          <w:rFonts w:ascii="Times New Roman" w:hAnsi="Times New Roman" w:cs="Times New Roman"/>
          <w:sz w:val="24"/>
          <w:szCs w:val="24"/>
          <w:lang w:val="en-US"/>
        </w:rPr>
        <w:t>hepatocytes</w:t>
      </w:r>
      <w:proofErr w:type="spellEnd"/>
      <w:r w:rsidRPr="00E54404">
        <w:rPr>
          <w:rFonts w:ascii="Times New Roman" w:hAnsi="Times New Roman" w:cs="Times New Roman"/>
          <w:sz w:val="24"/>
          <w:szCs w:val="24"/>
          <w:lang w:val="en-US"/>
        </w:rPr>
        <w:t xml:space="preserve">. Stasis of bile predisposes to ascending bacterial infections (ascending </w:t>
      </w:r>
      <w:proofErr w:type="spellStart"/>
      <w:r w:rsidRPr="00E54404">
        <w:rPr>
          <w:rFonts w:ascii="Times New Roman" w:hAnsi="Times New Roman" w:cs="Times New Roman"/>
          <w:sz w:val="24"/>
          <w:szCs w:val="24"/>
          <w:lang w:val="en-US"/>
        </w:rPr>
        <w:t>cholangitis</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The mechanical jaundice is accompanied by </w:t>
      </w:r>
      <w:proofErr w:type="spellStart"/>
      <w:r w:rsidRPr="00E54404">
        <w:rPr>
          <w:rFonts w:ascii="Times New Roman" w:hAnsi="Times New Roman" w:cs="Times New Roman"/>
          <w:sz w:val="24"/>
          <w:szCs w:val="24"/>
          <w:lang w:val="en-US"/>
        </w:rPr>
        <w:t>acholic</w:t>
      </w:r>
      <w:proofErr w:type="spellEnd"/>
      <w:r w:rsidRPr="00E54404">
        <w:rPr>
          <w:rFonts w:ascii="Times New Roman" w:hAnsi="Times New Roman" w:cs="Times New Roman"/>
          <w:sz w:val="24"/>
          <w:szCs w:val="24"/>
          <w:lang w:val="en-US"/>
        </w:rPr>
        <w:t xml:space="preserve"> syndrome: without bile in the intestines the process of digestion is disturbed, </w:t>
      </w:r>
      <w:proofErr w:type="spellStart"/>
      <w:r w:rsidRPr="00E54404">
        <w:rPr>
          <w:rFonts w:ascii="Times New Roman" w:hAnsi="Times New Roman" w:cs="Times New Roman"/>
          <w:sz w:val="24"/>
          <w:szCs w:val="24"/>
          <w:lang w:val="en-US"/>
        </w:rPr>
        <w:t>steatorrhea</w:t>
      </w:r>
      <w:proofErr w:type="spellEnd"/>
      <w:r w:rsidRPr="00E54404">
        <w:rPr>
          <w:rFonts w:ascii="Times New Roman" w:hAnsi="Times New Roman" w:cs="Times New Roman"/>
          <w:sz w:val="24"/>
          <w:szCs w:val="24"/>
          <w:lang w:val="en-US"/>
        </w:rPr>
        <w:t xml:space="preserve"> occurs, activity of the </w:t>
      </w:r>
      <w:proofErr w:type="spellStart"/>
      <w:r w:rsidRPr="00E54404">
        <w:rPr>
          <w:rFonts w:ascii="Times New Roman" w:hAnsi="Times New Roman" w:cs="Times New Roman"/>
          <w:sz w:val="24"/>
          <w:szCs w:val="24"/>
          <w:lang w:val="en-US"/>
        </w:rPr>
        <w:t>trypsin</w:t>
      </w:r>
      <w:proofErr w:type="spellEnd"/>
      <w:r w:rsidRPr="00E54404">
        <w:rPr>
          <w:rFonts w:ascii="Times New Roman" w:hAnsi="Times New Roman" w:cs="Times New Roman"/>
          <w:sz w:val="24"/>
          <w:szCs w:val="24"/>
          <w:lang w:val="en-US"/>
        </w:rPr>
        <w:t xml:space="preserve"> and amylase are decreased, decreased tonicity and peristalsis of intestines cause constipation.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Absorption of the fatty acids and </w:t>
      </w:r>
      <w:proofErr w:type="spellStart"/>
      <w:r w:rsidRPr="00E54404">
        <w:rPr>
          <w:rFonts w:ascii="Times New Roman" w:hAnsi="Times New Roman" w:cs="Times New Roman"/>
          <w:sz w:val="24"/>
          <w:szCs w:val="24"/>
          <w:lang w:val="en-US"/>
        </w:rPr>
        <w:t>fatsoluble</w:t>
      </w:r>
      <w:proofErr w:type="spellEnd"/>
      <w:r w:rsidRPr="00E54404">
        <w:rPr>
          <w:rFonts w:ascii="Times New Roman" w:hAnsi="Times New Roman" w:cs="Times New Roman"/>
          <w:sz w:val="24"/>
          <w:szCs w:val="24"/>
          <w:lang w:val="en-US"/>
        </w:rPr>
        <w:t xml:space="preserve"> vitamins is impeded. As a result of decreased vitamin K in the organism, synthesis of </w:t>
      </w:r>
      <w:proofErr w:type="spellStart"/>
      <w:r w:rsidRPr="00E54404">
        <w:rPr>
          <w:rFonts w:ascii="Times New Roman" w:hAnsi="Times New Roman" w:cs="Times New Roman"/>
          <w:sz w:val="24"/>
          <w:szCs w:val="24"/>
          <w:lang w:val="en-US"/>
        </w:rPr>
        <w:t>prothrombin</w:t>
      </w:r>
      <w:proofErr w:type="spellEnd"/>
      <w:r w:rsidRPr="00E54404">
        <w:rPr>
          <w:rFonts w:ascii="Times New Roman" w:hAnsi="Times New Roman" w:cs="Times New Roman"/>
          <w:sz w:val="24"/>
          <w:szCs w:val="24"/>
          <w:lang w:val="en-US"/>
        </w:rPr>
        <w:t xml:space="preserve"> in the liver is slowed down. Blood </w:t>
      </w:r>
      <w:proofErr w:type="spellStart"/>
      <w:r w:rsidRPr="00E54404">
        <w:rPr>
          <w:rFonts w:ascii="Times New Roman" w:hAnsi="Times New Roman" w:cs="Times New Roman"/>
          <w:sz w:val="24"/>
          <w:szCs w:val="24"/>
          <w:lang w:val="en-US"/>
        </w:rPr>
        <w:t>coagulability</w:t>
      </w:r>
      <w:proofErr w:type="spellEnd"/>
      <w:r w:rsidRPr="00E54404">
        <w:rPr>
          <w:rFonts w:ascii="Times New Roman" w:hAnsi="Times New Roman" w:cs="Times New Roman"/>
          <w:sz w:val="24"/>
          <w:szCs w:val="24"/>
          <w:lang w:val="en-US"/>
        </w:rPr>
        <w:t xml:space="preserve"> is disturbed.</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So, some symptoms of </w:t>
      </w:r>
      <w:proofErr w:type="spellStart"/>
      <w:r w:rsidRPr="00E54404">
        <w:rPr>
          <w:rFonts w:ascii="Times New Roman" w:hAnsi="Times New Roman" w:cs="Times New Roman"/>
          <w:sz w:val="24"/>
          <w:szCs w:val="24"/>
          <w:lang w:val="en-US"/>
        </w:rPr>
        <w:t>extrahepatic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(mechanical jaundice) and </w:t>
      </w:r>
      <w:proofErr w:type="spellStart"/>
      <w:r w:rsidRPr="00E54404">
        <w:rPr>
          <w:rFonts w:ascii="Times New Roman" w:hAnsi="Times New Roman" w:cs="Times New Roman"/>
          <w:sz w:val="24"/>
          <w:szCs w:val="24"/>
          <w:lang w:val="en-US"/>
        </w:rPr>
        <w:t>intrahepatic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jaundice) are alike, </w:t>
      </w:r>
      <w:proofErr w:type="spellStart"/>
      <w:r w:rsidRPr="00E54404">
        <w:rPr>
          <w:rFonts w:ascii="Times New Roman" w:hAnsi="Times New Roman" w:cs="Times New Roman"/>
          <w:sz w:val="24"/>
          <w:szCs w:val="24"/>
          <w:lang w:val="en-US"/>
        </w:rPr>
        <w:t>morever</w:t>
      </w:r>
      <w:proofErr w:type="spellEnd"/>
      <w:r w:rsidRPr="00E54404">
        <w:rPr>
          <w:rFonts w:ascii="Times New Roman" w:hAnsi="Times New Roman" w:cs="Times New Roman"/>
          <w:sz w:val="24"/>
          <w:szCs w:val="24"/>
          <w:lang w:val="en-US"/>
        </w:rPr>
        <w:t xml:space="preserve">, mechanical jaundice may damage the hepatic tissue and cause </w:t>
      </w:r>
      <w:proofErr w:type="spellStart"/>
      <w:r w:rsidRPr="00E54404">
        <w:rPr>
          <w:rFonts w:ascii="Times New Roman" w:hAnsi="Times New Roman" w:cs="Times New Roman"/>
          <w:sz w:val="24"/>
          <w:szCs w:val="24"/>
          <w:lang w:val="en-US"/>
        </w:rPr>
        <w:t>parenchymal</w:t>
      </w:r>
      <w:proofErr w:type="spellEnd"/>
      <w:r w:rsidRPr="00E54404">
        <w:rPr>
          <w:rFonts w:ascii="Times New Roman" w:hAnsi="Times New Roman" w:cs="Times New Roman"/>
          <w:sz w:val="24"/>
          <w:szCs w:val="24"/>
          <w:lang w:val="en-US"/>
        </w:rPr>
        <w:t xml:space="preserve"> jaundice. But there are certain features which help to distinguish them. Prolonged </w:t>
      </w:r>
      <w:proofErr w:type="spellStart"/>
      <w:r w:rsidRPr="00E54404">
        <w:rPr>
          <w:rFonts w:ascii="Times New Roman" w:hAnsi="Times New Roman" w:cs="Times New Roman"/>
          <w:sz w:val="24"/>
          <w:szCs w:val="24"/>
          <w:lang w:val="en-US"/>
        </w:rPr>
        <w:t>protrombin</w:t>
      </w:r>
      <w:proofErr w:type="spellEnd"/>
      <w:r w:rsidRPr="00E54404">
        <w:rPr>
          <w:rFonts w:ascii="Times New Roman" w:hAnsi="Times New Roman" w:cs="Times New Roman"/>
          <w:sz w:val="24"/>
          <w:szCs w:val="24"/>
          <w:lang w:val="en-US"/>
        </w:rPr>
        <w:t xml:space="preserve"> time in </w:t>
      </w:r>
      <w:proofErr w:type="spellStart"/>
      <w:r w:rsidRPr="00E54404">
        <w:rPr>
          <w:rFonts w:ascii="Times New Roman" w:hAnsi="Times New Roman" w:cs="Times New Roman"/>
          <w:sz w:val="24"/>
          <w:szCs w:val="24"/>
          <w:lang w:val="en-US"/>
        </w:rPr>
        <w:t>extrahepatic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shows improvement following </w:t>
      </w:r>
      <w:proofErr w:type="spellStart"/>
      <w:r w:rsidRPr="00E54404">
        <w:rPr>
          <w:rFonts w:ascii="Times New Roman" w:hAnsi="Times New Roman" w:cs="Times New Roman"/>
          <w:sz w:val="24"/>
          <w:szCs w:val="24"/>
          <w:lang w:val="en-US"/>
        </w:rPr>
        <w:t>parenteral</w:t>
      </w:r>
      <w:proofErr w:type="spellEnd"/>
      <w:r w:rsidRPr="00E54404">
        <w:rPr>
          <w:rFonts w:ascii="Times New Roman" w:hAnsi="Times New Roman" w:cs="Times New Roman"/>
          <w:sz w:val="24"/>
          <w:szCs w:val="24"/>
          <w:lang w:val="en-US"/>
        </w:rPr>
        <w:t xml:space="preserve"> administration of vitamin K, whereas </w:t>
      </w:r>
      <w:proofErr w:type="spellStart"/>
      <w:r w:rsidRPr="00E54404">
        <w:rPr>
          <w:rFonts w:ascii="Times New Roman" w:hAnsi="Times New Roman" w:cs="Times New Roman"/>
          <w:sz w:val="24"/>
          <w:szCs w:val="24"/>
          <w:lang w:val="en-US"/>
        </w:rPr>
        <w:t>hypoprothrombinemia</w:t>
      </w:r>
      <w:proofErr w:type="spellEnd"/>
      <w:r w:rsidRPr="00E54404">
        <w:rPr>
          <w:rFonts w:ascii="Times New Roman" w:hAnsi="Times New Roman" w:cs="Times New Roman"/>
          <w:sz w:val="24"/>
          <w:szCs w:val="24"/>
          <w:lang w:val="en-US"/>
        </w:rPr>
        <w:t xml:space="preserve"> due to </w:t>
      </w:r>
      <w:proofErr w:type="spellStart"/>
      <w:r w:rsidRPr="00E54404">
        <w:rPr>
          <w:rFonts w:ascii="Times New Roman" w:hAnsi="Times New Roman" w:cs="Times New Roman"/>
          <w:sz w:val="24"/>
          <w:szCs w:val="24"/>
          <w:lang w:val="en-US"/>
        </w:rPr>
        <w:t>intrahepatic</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cholestasis</w:t>
      </w:r>
      <w:proofErr w:type="spellEnd"/>
      <w:r w:rsidRPr="00E54404">
        <w:rPr>
          <w:rFonts w:ascii="Times New Roman" w:hAnsi="Times New Roman" w:cs="Times New Roman"/>
          <w:sz w:val="24"/>
          <w:szCs w:val="24"/>
          <w:lang w:val="en-US"/>
        </w:rPr>
        <w:t xml:space="preserve"> does not show such improvement.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To produce the mechanical jaundice in experiment, dog's common bile duct is </w:t>
      </w:r>
      <w:proofErr w:type="spellStart"/>
      <w:r w:rsidRPr="00E54404">
        <w:rPr>
          <w:rFonts w:ascii="Times New Roman" w:hAnsi="Times New Roman" w:cs="Times New Roman"/>
          <w:sz w:val="24"/>
          <w:szCs w:val="24"/>
          <w:lang w:val="en-US"/>
        </w:rPr>
        <w:t>ligated</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42"/>
        <w:gridCol w:w="9"/>
        <w:gridCol w:w="1026"/>
        <w:gridCol w:w="6"/>
        <w:gridCol w:w="810"/>
        <w:gridCol w:w="1098"/>
        <w:gridCol w:w="954"/>
        <w:gridCol w:w="1068"/>
        <w:gridCol w:w="1809"/>
      </w:tblGrid>
      <w:tr w:rsidR="00E54404" w:rsidRPr="00E54404" w:rsidTr="00361472">
        <w:tblPrEx>
          <w:tblCellMar>
            <w:top w:w="0" w:type="dxa"/>
            <w:bottom w:w="0" w:type="dxa"/>
          </w:tblCellMar>
        </w:tblPrEx>
        <w:trPr>
          <w:cantSplit/>
        </w:trPr>
        <w:tc>
          <w:tcPr>
            <w:tcW w:w="1951" w:type="dxa"/>
            <w:vMerge w:val="restart"/>
          </w:tcPr>
          <w:p w:rsidR="00E54404" w:rsidRPr="00E54404" w:rsidRDefault="00E54404" w:rsidP="00E54404">
            <w:pPr>
              <w:ind w:firstLine="567"/>
              <w:jc w:val="both"/>
              <w:rPr>
                <w:rFonts w:ascii="Times New Roman" w:hAnsi="Times New Roman" w:cs="Times New Roman"/>
                <w:b/>
                <w:sz w:val="24"/>
                <w:szCs w:val="24"/>
                <w:lang w:val="en-US"/>
              </w:rPr>
            </w:pPr>
            <w:r w:rsidRPr="00E54404">
              <w:rPr>
                <w:rFonts w:ascii="Times New Roman" w:hAnsi="Times New Roman" w:cs="Times New Roman"/>
                <w:b/>
                <w:sz w:val="24"/>
                <w:szCs w:val="24"/>
                <w:lang w:val="en-US"/>
              </w:rPr>
              <w:t>Types of jaundice</w:t>
            </w:r>
          </w:p>
        </w:tc>
        <w:tc>
          <w:tcPr>
            <w:tcW w:w="1877" w:type="dxa"/>
            <w:gridSpan w:val="3"/>
          </w:tcPr>
          <w:p w:rsidR="00E54404" w:rsidRPr="00E54404" w:rsidRDefault="00E54404" w:rsidP="00E54404">
            <w:pPr>
              <w:ind w:hanging="108"/>
              <w:jc w:val="both"/>
              <w:rPr>
                <w:rFonts w:ascii="Times New Roman" w:hAnsi="Times New Roman" w:cs="Times New Roman"/>
                <w:b/>
                <w:sz w:val="24"/>
                <w:szCs w:val="24"/>
                <w:lang w:val="en-US"/>
              </w:rPr>
            </w:pPr>
            <w:r w:rsidRPr="00E54404">
              <w:rPr>
                <w:rFonts w:ascii="Times New Roman" w:hAnsi="Times New Roman" w:cs="Times New Roman"/>
                <w:b/>
                <w:sz w:val="24"/>
                <w:szCs w:val="24"/>
                <w:lang w:val="en-US"/>
              </w:rPr>
              <w:t>Blood</w:t>
            </w:r>
          </w:p>
        </w:tc>
        <w:tc>
          <w:tcPr>
            <w:tcW w:w="1914" w:type="dxa"/>
            <w:gridSpan w:val="3"/>
          </w:tcPr>
          <w:p w:rsidR="00E54404" w:rsidRPr="00E54404" w:rsidRDefault="00E54404" w:rsidP="00E54404">
            <w:pPr>
              <w:ind w:hanging="108"/>
              <w:jc w:val="both"/>
              <w:rPr>
                <w:rFonts w:ascii="Times New Roman" w:hAnsi="Times New Roman" w:cs="Times New Roman"/>
                <w:b/>
                <w:sz w:val="24"/>
                <w:szCs w:val="24"/>
                <w:lang w:val="en-US"/>
              </w:rPr>
            </w:pPr>
            <w:r w:rsidRPr="00E54404">
              <w:rPr>
                <w:rFonts w:ascii="Times New Roman" w:hAnsi="Times New Roman" w:cs="Times New Roman"/>
                <w:b/>
                <w:sz w:val="24"/>
                <w:szCs w:val="24"/>
                <w:lang w:val="en-US"/>
              </w:rPr>
              <w:t>Urine</w:t>
            </w:r>
          </w:p>
        </w:tc>
        <w:tc>
          <w:tcPr>
            <w:tcW w:w="2021" w:type="dxa"/>
            <w:gridSpan w:val="2"/>
          </w:tcPr>
          <w:p w:rsidR="00E54404" w:rsidRPr="00E54404" w:rsidRDefault="00E54404" w:rsidP="00E54404">
            <w:pPr>
              <w:ind w:hanging="108"/>
              <w:jc w:val="both"/>
              <w:rPr>
                <w:rFonts w:ascii="Times New Roman" w:hAnsi="Times New Roman" w:cs="Times New Roman"/>
                <w:b/>
                <w:sz w:val="24"/>
                <w:szCs w:val="24"/>
                <w:lang w:val="en-US"/>
              </w:rPr>
            </w:pPr>
            <w:r w:rsidRPr="00E54404">
              <w:rPr>
                <w:rFonts w:ascii="Times New Roman" w:hAnsi="Times New Roman" w:cs="Times New Roman"/>
                <w:b/>
                <w:sz w:val="24"/>
                <w:szCs w:val="24"/>
                <w:lang w:val="en-US"/>
              </w:rPr>
              <w:t>Feces</w:t>
            </w:r>
          </w:p>
        </w:tc>
        <w:tc>
          <w:tcPr>
            <w:tcW w:w="1807" w:type="dxa"/>
            <w:vMerge w:val="restart"/>
          </w:tcPr>
          <w:p w:rsidR="00E54404" w:rsidRPr="00E54404" w:rsidRDefault="00E54404" w:rsidP="00E54404">
            <w:pPr>
              <w:ind w:hanging="108"/>
              <w:jc w:val="both"/>
              <w:rPr>
                <w:rFonts w:ascii="Times New Roman" w:hAnsi="Times New Roman" w:cs="Times New Roman"/>
                <w:b/>
                <w:sz w:val="24"/>
                <w:szCs w:val="24"/>
                <w:lang w:val="en-US"/>
              </w:rPr>
            </w:pPr>
            <w:r w:rsidRPr="00E54404">
              <w:rPr>
                <w:rFonts w:ascii="Times New Roman" w:hAnsi="Times New Roman" w:cs="Times New Roman"/>
                <w:b/>
                <w:sz w:val="24"/>
                <w:szCs w:val="24"/>
                <w:lang w:val="en-US"/>
              </w:rPr>
              <w:t>Cholemia and itch</w:t>
            </w:r>
          </w:p>
        </w:tc>
      </w:tr>
      <w:tr w:rsidR="00E54404" w:rsidRPr="00E54404" w:rsidTr="00361472">
        <w:tblPrEx>
          <w:tblCellMar>
            <w:top w:w="0" w:type="dxa"/>
            <w:bottom w:w="0" w:type="dxa"/>
          </w:tblCellMar>
        </w:tblPrEx>
        <w:trPr>
          <w:cantSplit/>
        </w:trPr>
        <w:tc>
          <w:tcPr>
            <w:tcW w:w="1951" w:type="dxa"/>
            <w:vMerge/>
          </w:tcPr>
          <w:p w:rsidR="00E54404" w:rsidRPr="00E54404" w:rsidRDefault="00E54404" w:rsidP="00E54404">
            <w:pPr>
              <w:ind w:firstLine="567"/>
              <w:jc w:val="both"/>
              <w:rPr>
                <w:rFonts w:ascii="Times New Roman" w:hAnsi="Times New Roman" w:cs="Times New Roman"/>
                <w:sz w:val="24"/>
                <w:szCs w:val="24"/>
                <w:lang w:val="en-US"/>
              </w:rPr>
            </w:pPr>
          </w:p>
        </w:tc>
        <w:tc>
          <w:tcPr>
            <w:tcW w:w="3791" w:type="dxa"/>
            <w:gridSpan w:val="6"/>
          </w:tcPr>
          <w:p w:rsidR="00E54404" w:rsidRPr="00E54404" w:rsidRDefault="00E54404" w:rsidP="00E54404">
            <w:pPr>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bilirubin</w:t>
            </w:r>
            <w:proofErr w:type="spellEnd"/>
          </w:p>
        </w:tc>
        <w:tc>
          <w:tcPr>
            <w:tcW w:w="954" w:type="dxa"/>
            <w:vMerge w:val="restart"/>
          </w:tcPr>
          <w:p w:rsidR="00E54404" w:rsidRPr="00E54404" w:rsidRDefault="00E54404" w:rsidP="00E54404">
            <w:pPr>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biliary</w:t>
            </w:r>
            <w:proofErr w:type="spellEnd"/>
            <w:r w:rsidRPr="00E54404">
              <w:rPr>
                <w:rFonts w:ascii="Times New Roman" w:hAnsi="Times New Roman" w:cs="Times New Roman"/>
                <w:sz w:val="24"/>
                <w:szCs w:val="24"/>
                <w:lang w:val="en-US"/>
              </w:rPr>
              <w:t xml:space="preserve"> pigments</w:t>
            </w:r>
          </w:p>
        </w:tc>
        <w:tc>
          <w:tcPr>
            <w:tcW w:w="1067" w:type="dxa"/>
            <w:vMerge w:val="restart"/>
          </w:tcPr>
          <w:p w:rsidR="00E54404" w:rsidRPr="00E54404" w:rsidRDefault="00E54404" w:rsidP="00E54404">
            <w:pPr>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colour</w:t>
            </w:r>
            <w:proofErr w:type="spellEnd"/>
          </w:p>
        </w:tc>
        <w:tc>
          <w:tcPr>
            <w:tcW w:w="1807" w:type="dxa"/>
            <w:vMerge/>
          </w:tcPr>
          <w:p w:rsidR="00E54404" w:rsidRPr="00E54404" w:rsidRDefault="00E54404" w:rsidP="00E54404">
            <w:pPr>
              <w:ind w:firstLine="567"/>
              <w:jc w:val="both"/>
              <w:rPr>
                <w:rFonts w:ascii="Times New Roman" w:hAnsi="Times New Roman" w:cs="Times New Roman"/>
                <w:sz w:val="24"/>
                <w:szCs w:val="24"/>
                <w:lang w:val="en-US"/>
              </w:rPr>
            </w:pPr>
          </w:p>
        </w:tc>
      </w:tr>
      <w:tr w:rsidR="00E54404" w:rsidRPr="00E54404" w:rsidTr="00361472">
        <w:tblPrEx>
          <w:tblCellMar>
            <w:top w:w="0" w:type="dxa"/>
            <w:bottom w:w="0" w:type="dxa"/>
          </w:tblCellMar>
        </w:tblPrEx>
        <w:trPr>
          <w:cantSplit/>
        </w:trPr>
        <w:tc>
          <w:tcPr>
            <w:tcW w:w="1951" w:type="dxa"/>
            <w:vMerge/>
          </w:tcPr>
          <w:p w:rsidR="00E54404" w:rsidRPr="00E54404" w:rsidRDefault="00E54404" w:rsidP="00E54404">
            <w:pPr>
              <w:ind w:firstLine="567"/>
              <w:jc w:val="both"/>
              <w:rPr>
                <w:rFonts w:ascii="Times New Roman" w:hAnsi="Times New Roman" w:cs="Times New Roman"/>
                <w:sz w:val="24"/>
                <w:szCs w:val="24"/>
                <w:lang w:val="en-US"/>
              </w:rPr>
            </w:pPr>
          </w:p>
        </w:tc>
        <w:tc>
          <w:tcPr>
            <w:tcW w:w="842"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free</w:t>
            </w:r>
          </w:p>
        </w:tc>
        <w:tc>
          <w:tcPr>
            <w:tcW w:w="1035"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conjugated</w:t>
            </w:r>
          </w:p>
        </w:tc>
        <w:tc>
          <w:tcPr>
            <w:tcW w:w="816"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free</w:t>
            </w:r>
          </w:p>
        </w:tc>
        <w:tc>
          <w:tcPr>
            <w:tcW w:w="1098"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conjugated</w:t>
            </w:r>
          </w:p>
        </w:tc>
        <w:tc>
          <w:tcPr>
            <w:tcW w:w="954" w:type="dxa"/>
            <w:vMerge/>
          </w:tcPr>
          <w:p w:rsidR="00E54404" w:rsidRPr="00E54404" w:rsidRDefault="00E54404" w:rsidP="00E54404">
            <w:pPr>
              <w:jc w:val="both"/>
              <w:rPr>
                <w:rFonts w:ascii="Times New Roman" w:hAnsi="Times New Roman" w:cs="Times New Roman"/>
                <w:sz w:val="24"/>
                <w:szCs w:val="24"/>
                <w:lang w:val="en-US"/>
              </w:rPr>
            </w:pPr>
          </w:p>
        </w:tc>
        <w:tc>
          <w:tcPr>
            <w:tcW w:w="1067" w:type="dxa"/>
            <w:vMerge/>
          </w:tcPr>
          <w:p w:rsidR="00E54404" w:rsidRPr="00E54404" w:rsidRDefault="00E54404" w:rsidP="00E54404">
            <w:pPr>
              <w:jc w:val="both"/>
              <w:rPr>
                <w:rFonts w:ascii="Times New Roman" w:hAnsi="Times New Roman" w:cs="Times New Roman"/>
                <w:sz w:val="24"/>
                <w:szCs w:val="24"/>
                <w:lang w:val="en-US"/>
              </w:rPr>
            </w:pPr>
          </w:p>
        </w:tc>
        <w:tc>
          <w:tcPr>
            <w:tcW w:w="1807" w:type="dxa"/>
            <w:vMerge/>
          </w:tcPr>
          <w:p w:rsidR="00E54404" w:rsidRPr="00E54404" w:rsidRDefault="00E54404" w:rsidP="00E54404">
            <w:pPr>
              <w:ind w:firstLine="567"/>
              <w:jc w:val="both"/>
              <w:rPr>
                <w:rFonts w:ascii="Times New Roman" w:hAnsi="Times New Roman" w:cs="Times New Roman"/>
                <w:sz w:val="24"/>
                <w:szCs w:val="24"/>
                <w:lang w:val="en-US"/>
              </w:rPr>
            </w:pPr>
          </w:p>
        </w:tc>
      </w:tr>
      <w:tr w:rsidR="00E54404" w:rsidRPr="00E54404" w:rsidTr="00361472">
        <w:tblPrEx>
          <w:tblCellMar>
            <w:top w:w="0" w:type="dxa"/>
            <w:bottom w:w="0" w:type="dxa"/>
          </w:tblCellMar>
        </w:tblPrEx>
        <w:tc>
          <w:tcPr>
            <w:tcW w:w="1951"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Hemolytic</w:t>
            </w:r>
          </w:p>
        </w:tc>
        <w:tc>
          <w:tcPr>
            <w:tcW w:w="851"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32"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810"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97"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954"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68"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Dark brown</w:t>
            </w:r>
          </w:p>
        </w:tc>
        <w:tc>
          <w:tcPr>
            <w:tcW w:w="1809" w:type="dxa"/>
          </w:tcPr>
          <w:p w:rsidR="00E54404" w:rsidRPr="00E54404" w:rsidRDefault="00E54404" w:rsidP="00E54404">
            <w:pPr>
              <w:ind w:firstLine="34"/>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r>
      <w:tr w:rsidR="00E54404" w:rsidRPr="00E54404" w:rsidTr="00361472">
        <w:tblPrEx>
          <w:tblCellMar>
            <w:top w:w="0" w:type="dxa"/>
            <w:bottom w:w="0" w:type="dxa"/>
          </w:tblCellMar>
        </w:tblPrEx>
        <w:tc>
          <w:tcPr>
            <w:tcW w:w="1951" w:type="dxa"/>
          </w:tcPr>
          <w:p w:rsidR="00E54404" w:rsidRPr="00E54404" w:rsidRDefault="00E54404" w:rsidP="00E54404">
            <w:pPr>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Parenchymal</w:t>
            </w:r>
            <w:proofErr w:type="spellEnd"/>
          </w:p>
        </w:tc>
        <w:tc>
          <w:tcPr>
            <w:tcW w:w="851"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32"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810"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97"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954"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68" w:type="dxa"/>
          </w:tcPr>
          <w:p w:rsidR="00E54404" w:rsidRPr="00E54404" w:rsidRDefault="00E54404" w:rsidP="00E54404">
            <w:pPr>
              <w:ind w:hanging="32"/>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Greenish-pale</w:t>
            </w:r>
          </w:p>
        </w:tc>
        <w:tc>
          <w:tcPr>
            <w:tcW w:w="1809" w:type="dxa"/>
          </w:tcPr>
          <w:p w:rsidR="00E54404" w:rsidRPr="00E54404" w:rsidRDefault="00E54404" w:rsidP="00E54404">
            <w:pPr>
              <w:ind w:firstLine="34"/>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r>
      <w:tr w:rsidR="00E54404" w:rsidRPr="00E54404" w:rsidTr="00361472">
        <w:tblPrEx>
          <w:tblCellMar>
            <w:top w:w="0" w:type="dxa"/>
            <w:bottom w:w="0" w:type="dxa"/>
          </w:tblCellMar>
        </w:tblPrEx>
        <w:tc>
          <w:tcPr>
            <w:tcW w:w="1951"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Mechanical</w:t>
            </w:r>
          </w:p>
        </w:tc>
        <w:tc>
          <w:tcPr>
            <w:tcW w:w="851"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32"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810"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97"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954"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68" w:type="dxa"/>
          </w:tcPr>
          <w:p w:rsidR="00E54404" w:rsidRPr="00E54404" w:rsidRDefault="00E54404" w:rsidP="00E54404">
            <w:pPr>
              <w:ind w:hanging="32"/>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Clay-</w:t>
            </w:r>
            <w:proofErr w:type="spellStart"/>
            <w:r w:rsidRPr="00E54404">
              <w:rPr>
                <w:rFonts w:ascii="Times New Roman" w:hAnsi="Times New Roman" w:cs="Times New Roman"/>
                <w:sz w:val="24"/>
                <w:szCs w:val="24"/>
                <w:lang w:val="en-US"/>
              </w:rPr>
              <w:t>coloured</w:t>
            </w:r>
            <w:proofErr w:type="spellEnd"/>
          </w:p>
        </w:tc>
        <w:tc>
          <w:tcPr>
            <w:tcW w:w="1809" w:type="dxa"/>
          </w:tcPr>
          <w:p w:rsidR="00E54404" w:rsidRPr="00E54404" w:rsidRDefault="00E54404" w:rsidP="00E54404">
            <w:pPr>
              <w:ind w:firstLine="34"/>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r>
      <w:tr w:rsidR="00E54404" w:rsidRPr="00E54404" w:rsidTr="00361472">
        <w:tblPrEx>
          <w:tblCellMar>
            <w:top w:w="0" w:type="dxa"/>
            <w:bottom w:w="0" w:type="dxa"/>
          </w:tblCellMar>
        </w:tblPrEx>
        <w:tc>
          <w:tcPr>
            <w:tcW w:w="1951"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Normally</w:t>
            </w:r>
          </w:p>
        </w:tc>
        <w:tc>
          <w:tcPr>
            <w:tcW w:w="851"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32" w:type="dxa"/>
            <w:gridSpan w:val="2"/>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810"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97"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954" w:type="dxa"/>
          </w:tcPr>
          <w:p w:rsidR="00E54404" w:rsidRPr="00E54404" w:rsidRDefault="00E54404" w:rsidP="00E54404">
            <w:pPr>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c>
          <w:tcPr>
            <w:tcW w:w="1068" w:type="dxa"/>
          </w:tcPr>
          <w:p w:rsidR="00E54404" w:rsidRPr="00E54404" w:rsidRDefault="00E54404" w:rsidP="00E54404">
            <w:pPr>
              <w:ind w:firstLine="567"/>
              <w:jc w:val="both"/>
              <w:rPr>
                <w:rFonts w:ascii="Times New Roman" w:hAnsi="Times New Roman" w:cs="Times New Roman"/>
                <w:sz w:val="24"/>
                <w:szCs w:val="24"/>
                <w:lang w:val="en-US"/>
              </w:rPr>
            </w:pPr>
          </w:p>
        </w:tc>
        <w:tc>
          <w:tcPr>
            <w:tcW w:w="1809" w:type="dxa"/>
          </w:tcPr>
          <w:p w:rsidR="00E54404" w:rsidRPr="00E54404" w:rsidRDefault="00E54404" w:rsidP="00E54404">
            <w:pPr>
              <w:ind w:firstLine="34"/>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w:t>
            </w:r>
          </w:p>
        </w:tc>
      </w:tr>
    </w:tbl>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Cholelithasis</w:t>
      </w:r>
      <w:proofErr w:type="spellEnd"/>
      <w:r w:rsidRPr="00E54404">
        <w:rPr>
          <w:rFonts w:ascii="Times New Roman" w:hAnsi="Times New Roman" w:cs="Times New Roman"/>
          <w:sz w:val="24"/>
          <w:szCs w:val="24"/>
          <w:lang w:val="en-US"/>
        </w:rPr>
        <w:t xml:space="preserve"> is characterized by formation of stones (gallstones) in the gallbladder and bile ducts. The main causes of </w:t>
      </w:r>
      <w:proofErr w:type="spellStart"/>
      <w:r w:rsidRPr="00E54404">
        <w:rPr>
          <w:rFonts w:ascii="Times New Roman" w:hAnsi="Times New Roman" w:cs="Times New Roman"/>
          <w:sz w:val="24"/>
          <w:szCs w:val="24"/>
          <w:lang w:val="en-US"/>
        </w:rPr>
        <w:t>cholelithiasis</w:t>
      </w:r>
      <w:proofErr w:type="spellEnd"/>
      <w:r w:rsidRPr="00E54404">
        <w:rPr>
          <w:rFonts w:ascii="Times New Roman" w:hAnsi="Times New Roman" w:cs="Times New Roman"/>
          <w:sz w:val="24"/>
          <w:szCs w:val="24"/>
          <w:lang w:val="en-US"/>
        </w:rPr>
        <w:t xml:space="preserve"> are the following:</w:t>
      </w:r>
    </w:p>
    <w:p w:rsidR="00E54404" w:rsidRPr="00E54404" w:rsidRDefault="00E54404" w:rsidP="00E54404">
      <w:pPr>
        <w:numPr>
          <w:ilvl w:val="0"/>
          <w:numId w:val="33"/>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disturbances in the metabolism (increased content of cholesterol and bile pigments in the bile);</w:t>
      </w:r>
    </w:p>
    <w:p w:rsidR="00E54404" w:rsidRPr="00E54404" w:rsidRDefault="00E54404" w:rsidP="00E54404">
      <w:pPr>
        <w:numPr>
          <w:ilvl w:val="0"/>
          <w:numId w:val="33"/>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stagnation of bile;</w:t>
      </w:r>
    </w:p>
    <w:p w:rsidR="00E54404" w:rsidRPr="00E54404" w:rsidRDefault="00E54404" w:rsidP="00E54404">
      <w:pPr>
        <w:numPr>
          <w:ilvl w:val="0"/>
          <w:numId w:val="33"/>
        </w:numPr>
        <w:spacing w:after="0" w:line="240" w:lineRule="auto"/>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lastRenderedPageBreak/>
        <w:t>infectious</w:t>
      </w:r>
      <w:proofErr w:type="gramEnd"/>
      <w:r w:rsidRPr="00E54404">
        <w:rPr>
          <w:rFonts w:ascii="Times New Roman" w:hAnsi="Times New Roman" w:cs="Times New Roman"/>
          <w:sz w:val="24"/>
          <w:szCs w:val="24"/>
          <w:lang w:val="en-US"/>
        </w:rPr>
        <w:t>- inflammatory processes.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The incidence of gallstones varies markedly in different geographic areas, genetic factors, age, sex, diet and other risk factors. These factors which largely pertain to cholesterol stones can be summed up in the old saying that gallstones are common </w:t>
      </w:r>
      <w:proofErr w:type="gramStart"/>
      <w:r w:rsidRPr="00E54404">
        <w:rPr>
          <w:rFonts w:ascii="Times New Roman" w:hAnsi="Times New Roman" w:cs="Times New Roman"/>
          <w:sz w:val="24"/>
          <w:szCs w:val="24"/>
          <w:lang w:val="en-US"/>
        </w:rPr>
        <w:t>in  4</w:t>
      </w:r>
      <w:proofErr w:type="gramEnd"/>
      <w:r w:rsidRPr="00E54404">
        <w:rPr>
          <w:rFonts w:ascii="Times New Roman" w:hAnsi="Times New Roman" w:cs="Times New Roman"/>
          <w:sz w:val="24"/>
          <w:szCs w:val="24"/>
          <w:lang w:val="en-US"/>
        </w:rPr>
        <w:t xml:space="preserve"> F's - "fat, female, fertile (</w:t>
      </w:r>
      <w:proofErr w:type="spellStart"/>
      <w:r w:rsidRPr="00E54404">
        <w:rPr>
          <w:rFonts w:ascii="Times New Roman" w:hAnsi="Times New Roman" w:cs="Times New Roman"/>
          <w:sz w:val="24"/>
          <w:szCs w:val="24"/>
          <w:lang w:val="en-US"/>
        </w:rPr>
        <w:t>multipara</w:t>
      </w:r>
      <w:proofErr w:type="spellEnd"/>
      <w:r w:rsidRPr="00E54404">
        <w:rPr>
          <w:rFonts w:ascii="Times New Roman" w:hAnsi="Times New Roman" w:cs="Times New Roman"/>
          <w:sz w:val="24"/>
          <w:szCs w:val="24"/>
          <w:lang w:val="en-US"/>
        </w:rPr>
        <w:t>) and forty".</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Gallstones are formed from constituents of the bile (cholesterol, bile pigments, calcium salts) along with other organic components.</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Gallstones are of 3 major types:</w:t>
      </w:r>
    </w:p>
    <w:p w:rsidR="00E54404" w:rsidRPr="00E54404" w:rsidRDefault="00E54404" w:rsidP="00E54404">
      <w:pPr>
        <w:numPr>
          <w:ilvl w:val="0"/>
          <w:numId w:val="34"/>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pure gallstones (10% of all gallstones) - pure cholesterol, pigment or calcium carbonate gallstones;</w:t>
      </w:r>
    </w:p>
    <w:p w:rsidR="00E54404" w:rsidRPr="00E54404" w:rsidRDefault="00E54404" w:rsidP="00E54404">
      <w:pPr>
        <w:numPr>
          <w:ilvl w:val="0"/>
          <w:numId w:val="34"/>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mixed gallstones (80%) - on section have </w:t>
      </w:r>
      <w:proofErr w:type="spellStart"/>
      <w:r w:rsidRPr="00E54404">
        <w:rPr>
          <w:rFonts w:ascii="Times New Roman" w:hAnsi="Times New Roman" w:cs="Times New Roman"/>
          <w:sz w:val="24"/>
          <w:szCs w:val="24"/>
          <w:lang w:val="en-US"/>
        </w:rPr>
        <w:t>distinst</w:t>
      </w:r>
      <w:proofErr w:type="spellEnd"/>
      <w:r w:rsidRPr="00E54404">
        <w:rPr>
          <w:rFonts w:ascii="Times New Roman" w:hAnsi="Times New Roman" w:cs="Times New Roman"/>
          <w:sz w:val="24"/>
          <w:szCs w:val="24"/>
          <w:lang w:val="en-US"/>
        </w:rPr>
        <w:t xml:space="preserve"> laminated structure with alternating dark pigment layer and pale - white layer revealing different combinations of cholesterol, </w:t>
      </w:r>
      <w:proofErr w:type="spellStart"/>
      <w:r w:rsidRPr="00E54404">
        <w:rPr>
          <w:rFonts w:ascii="Times New Roman" w:hAnsi="Times New Roman" w:cs="Times New Roman"/>
          <w:sz w:val="24"/>
          <w:szCs w:val="24"/>
          <w:lang w:val="en-US"/>
        </w:rPr>
        <w:t>bilirubin</w:t>
      </w:r>
      <w:proofErr w:type="spellEnd"/>
      <w:r w:rsidRPr="00E54404">
        <w:rPr>
          <w:rFonts w:ascii="Times New Roman" w:hAnsi="Times New Roman" w:cs="Times New Roman"/>
          <w:sz w:val="24"/>
          <w:szCs w:val="24"/>
          <w:lang w:val="en-US"/>
        </w:rPr>
        <w:t>, pigment and calcium carbonate, laid down in layers in different times;</w:t>
      </w:r>
    </w:p>
    <w:p w:rsidR="00E54404" w:rsidRPr="00E54404" w:rsidRDefault="00E54404" w:rsidP="00E54404">
      <w:pPr>
        <w:numPr>
          <w:ilvl w:val="0"/>
          <w:numId w:val="34"/>
        </w:numPr>
        <w:spacing w:after="0" w:line="240" w:lineRule="auto"/>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combined</w:t>
      </w:r>
      <w:proofErr w:type="gramEnd"/>
      <w:r w:rsidRPr="00E54404">
        <w:rPr>
          <w:rFonts w:ascii="Times New Roman" w:hAnsi="Times New Roman" w:cs="Times New Roman"/>
          <w:sz w:val="24"/>
          <w:szCs w:val="24"/>
          <w:lang w:val="en-US"/>
        </w:rPr>
        <w:t xml:space="preserve"> gallstones (10%) - are usually solitary, large and smooth - surfaced; they have a pure gallstone nucleus (cholesterol, bile pigment or calcium carbonate) and outer shell of mixed gallstone, or a mixed nucleus with pure shell.</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Portal hypertension is symptom - complex connected with increased pressure in the portal system usually follows obstruction to the portal blood flow anywhere along its course. Portal veins have no valves and thus obstruction anywhere in the portal system raises pressure in all the veins proximal to the obstruction.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The normal portal venous pressure is quite low (10-15 mm saline). Portal hypertension occurs when the portal pressure is above 30 mm saline.</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Unless proved otherwise, portal hypertension means obstruction to the portal blood flow by cirrhosis of the liver. About 30-60% patients of cirrhosis develop significant portal hypertension.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Based on the site of obstruction to portal venous blood flow, 4 types of portal hypertension are distinguished:</w:t>
      </w:r>
    </w:p>
    <w:p w:rsidR="00E54404" w:rsidRPr="00E54404" w:rsidRDefault="00E54404" w:rsidP="00E54404">
      <w:pPr>
        <w:numPr>
          <w:ilvl w:val="0"/>
          <w:numId w:val="35"/>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Prehepatic</w:t>
      </w:r>
      <w:proofErr w:type="spellEnd"/>
      <w:r w:rsidRPr="00E54404">
        <w:rPr>
          <w:rFonts w:ascii="Times New Roman" w:hAnsi="Times New Roman" w:cs="Times New Roman"/>
          <w:sz w:val="24"/>
          <w:szCs w:val="24"/>
          <w:lang w:val="en-US"/>
        </w:rPr>
        <w:t xml:space="preserve"> portal hypertension - results from blockade of portal flow before portal blood reaches the hepatic sinusoids (thrombosis and </w:t>
      </w:r>
      <w:proofErr w:type="spellStart"/>
      <w:r w:rsidRPr="00E54404">
        <w:rPr>
          <w:rFonts w:ascii="Times New Roman" w:hAnsi="Times New Roman" w:cs="Times New Roman"/>
          <w:sz w:val="24"/>
          <w:szCs w:val="24"/>
          <w:lang w:val="en-US"/>
        </w:rPr>
        <w:t>neoplastic</w:t>
      </w:r>
      <w:proofErr w:type="spellEnd"/>
      <w:r w:rsidRPr="00E54404">
        <w:rPr>
          <w:rFonts w:ascii="Times New Roman" w:hAnsi="Times New Roman" w:cs="Times New Roman"/>
          <w:sz w:val="24"/>
          <w:szCs w:val="24"/>
          <w:lang w:val="en-US"/>
        </w:rPr>
        <w:t xml:space="preserve"> obstruction of the portal vein before it ramifies in the liver, compression of the portal vein by tumor of the surrounding tissues, </w:t>
      </w:r>
      <w:proofErr w:type="spellStart"/>
      <w:r w:rsidRPr="00E54404">
        <w:rPr>
          <w:rFonts w:ascii="Times New Roman" w:hAnsi="Times New Roman" w:cs="Times New Roman"/>
          <w:sz w:val="24"/>
          <w:szCs w:val="24"/>
          <w:lang w:val="en-US"/>
        </w:rPr>
        <w:t>myelofibrosis</w:t>
      </w:r>
      <w:proofErr w:type="spellEnd"/>
      <w:r w:rsidRPr="00E54404">
        <w:rPr>
          <w:rFonts w:ascii="Times New Roman" w:hAnsi="Times New Roman" w:cs="Times New Roman"/>
          <w:sz w:val="24"/>
          <w:szCs w:val="24"/>
          <w:lang w:val="en-US"/>
        </w:rPr>
        <w:t xml:space="preserve">, </w:t>
      </w:r>
      <w:proofErr w:type="gramStart"/>
      <w:r w:rsidRPr="00E54404">
        <w:rPr>
          <w:rFonts w:ascii="Times New Roman" w:hAnsi="Times New Roman" w:cs="Times New Roman"/>
          <w:sz w:val="24"/>
          <w:szCs w:val="24"/>
          <w:lang w:val="en-US"/>
        </w:rPr>
        <w:t>congenital</w:t>
      </w:r>
      <w:proofErr w:type="gramEnd"/>
      <w:r w:rsidRPr="00E54404">
        <w:rPr>
          <w:rFonts w:ascii="Times New Roman" w:hAnsi="Times New Roman" w:cs="Times New Roman"/>
          <w:sz w:val="24"/>
          <w:szCs w:val="24"/>
          <w:lang w:val="en-US"/>
        </w:rPr>
        <w:t xml:space="preserve"> absence of portal vein).</w:t>
      </w:r>
    </w:p>
    <w:p w:rsidR="00E54404" w:rsidRPr="00E54404" w:rsidRDefault="00E54404" w:rsidP="00E54404">
      <w:pPr>
        <w:numPr>
          <w:ilvl w:val="0"/>
          <w:numId w:val="35"/>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Intrahepatic</w:t>
      </w:r>
      <w:proofErr w:type="spellEnd"/>
      <w:r w:rsidRPr="00E54404">
        <w:rPr>
          <w:rFonts w:ascii="Times New Roman" w:hAnsi="Times New Roman" w:cs="Times New Roman"/>
          <w:sz w:val="24"/>
          <w:szCs w:val="24"/>
          <w:lang w:val="en-US"/>
        </w:rPr>
        <w:t xml:space="preserve"> portal hypertension - cirrhosis, metastatic tumors, non-cirrhotic nodular regenerative conditions, hepatic venous obstruction (Budd - </w:t>
      </w:r>
      <w:proofErr w:type="spellStart"/>
      <w:r w:rsidRPr="00E54404">
        <w:rPr>
          <w:rFonts w:ascii="Times New Roman" w:hAnsi="Times New Roman" w:cs="Times New Roman"/>
          <w:sz w:val="24"/>
          <w:szCs w:val="24"/>
          <w:lang w:val="en-US"/>
        </w:rPr>
        <w:t>Chiari</w:t>
      </w:r>
      <w:proofErr w:type="spellEnd"/>
      <w:r w:rsidRPr="00E54404">
        <w:rPr>
          <w:rFonts w:ascii="Times New Roman" w:hAnsi="Times New Roman" w:cs="Times New Roman"/>
          <w:sz w:val="24"/>
          <w:szCs w:val="24"/>
          <w:lang w:val="en-US"/>
        </w:rPr>
        <w:t xml:space="preserve"> syndrome), </w:t>
      </w:r>
      <w:proofErr w:type="spellStart"/>
      <w:r w:rsidRPr="00E54404">
        <w:rPr>
          <w:rFonts w:ascii="Times New Roman" w:hAnsi="Times New Roman" w:cs="Times New Roman"/>
          <w:sz w:val="24"/>
          <w:szCs w:val="24"/>
          <w:lang w:val="en-US"/>
        </w:rPr>
        <w:t>veno</w:t>
      </w:r>
      <w:proofErr w:type="spellEnd"/>
      <w:r w:rsidRPr="00E54404">
        <w:rPr>
          <w:rFonts w:ascii="Times New Roman" w:hAnsi="Times New Roman" w:cs="Times New Roman"/>
          <w:sz w:val="24"/>
          <w:szCs w:val="24"/>
          <w:lang w:val="en-US"/>
        </w:rPr>
        <w:t xml:space="preserve">-occlusive disease, </w:t>
      </w:r>
      <w:proofErr w:type="spellStart"/>
      <w:r w:rsidRPr="00E54404">
        <w:rPr>
          <w:rFonts w:ascii="Times New Roman" w:hAnsi="Times New Roman" w:cs="Times New Roman"/>
          <w:sz w:val="24"/>
          <w:szCs w:val="24"/>
          <w:lang w:val="en-US"/>
        </w:rPr>
        <w:t>schistosomiasis</w:t>
      </w:r>
      <w:proofErr w:type="spellEnd"/>
      <w:r w:rsidRPr="00E54404">
        <w:rPr>
          <w:rFonts w:ascii="Times New Roman" w:hAnsi="Times New Roman" w:cs="Times New Roman"/>
          <w:sz w:val="24"/>
          <w:szCs w:val="24"/>
          <w:lang w:val="en-US"/>
        </w:rPr>
        <w:t xml:space="preserve">, diffuse </w:t>
      </w:r>
      <w:proofErr w:type="spellStart"/>
      <w:r w:rsidRPr="00E54404">
        <w:rPr>
          <w:rFonts w:ascii="Times New Roman" w:hAnsi="Times New Roman" w:cs="Times New Roman"/>
          <w:sz w:val="24"/>
          <w:szCs w:val="24"/>
          <w:lang w:val="en-US"/>
        </w:rPr>
        <w:t>granulomatous</w:t>
      </w:r>
      <w:proofErr w:type="spellEnd"/>
      <w:r w:rsidRPr="00E54404">
        <w:rPr>
          <w:rFonts w:ascii="Times New Roman" w:hAnsi="Times New Roman" w:cs="Times New Roman"/>
          <w:sz w:val="24"/>
          <w:szCs w:val="24"/>
          <w:lang w:val="en-US"/>
        </w:rPr>
        <w:t xml:space="preserve"> diseases, extensive fatty change. There is obstruction to the portal venous flow by fibrosis, thrombosis and pressure by regenerative nodules.</w:t>
      </w:r>
    </w:p>
    <w:p w:rsidR="00E54404" w:rsidRPr="00E54404" w:rsidRDefault="00E54404" w:rsidP="00E54404">
      <w:pPr>
        <w:numPr>
          <w:ilvl w:val="0"/>
          <w:numId w:val="35"/>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Posthepatic</w:t>
      </w:r>
      <w:proofErr w:type="spellEnd"/>
      <w:r w:rsidRPr="00E54404">
        <w:rPr>
          <w:rFonts w:ascii="Times New Roman" w:hAnsi="Times New Roman" w:cs="Times New Roman"/>
          <w:sz w:val="24"/>
          <w:szCs w:val="24"/>
          <w:lang w:val="en-US"/>
        </w:rPr>
        <w:t xml:space="preserve"> portal hypertension - is uncommon and results from obstruction to </w:t>
      </w:r>
      <w:proofErr w:type="gramStart"/>
      <w:r w:rsidRPr="00E54404">
        <w:rPr>
          <w:rFonts w:ascii="Times New Roman" w:hAnsi="Times New Roman" w:cs="Times New Roman"/>
          <w:sz w:val="24"/>
          <w:szCs w:val="24"/>
          <w:lang w:val="en-US"/>
        </w:rPr>
        <w:t>the  blood</w:t>
      </w:r>
      <w:proofErr w:type="gramEnd"/>
      <w:r w:rsidRPr="00E54404">
        <w:rPr>
          <w:rFonts w:ascii="Times New Roman" w:hAnsi="Times New Roman" w:cs="Times New Roman"/>
          <w:sz w:val="24"/>
          <w:szCs w:val="24"/>
          <w:lang w:val="en-US"/>
        </w:rPr>
        <w:t xml:space="preserve"> flow through hepatic vein into inferior vena cava (</w:t>
      </w:r>
      <w:proofErr w:type="spellStart"/>
      <w:r w:rsidRPr="00E54404">
        <w:rPr>
          <w:rFonts w:ascii="Times New Roman" w:hAnsi="Times New Roman" w:cs="Times New Roman"/>
          <w:sz w:val="24"/>
          <w:szCs w:val="24"/>
          <w:lang w:val="en-US"/>
        </w:rPr>
        <w:t>neoplastic</w:t>
      </w:r>
      <w:proofErr w:type="spellEnd"/>
      <w:r w:rsidRPr="00E54404">
        <w:rPr>
          <w:rFonts w:ascii="Times New Roman" w:hAnsi="Times New Roman" w:cs="Times New Roman"/>
          <w:sz w:val="24"/>
          <w:szCs w:val="24"/>
          <w:lang w:val="en-US"/>
        </w:rPr>
        <w:t xml:space="preserve"> occlusion, thrombosis of the hepatic or of the inferior vena cava). Prolonged congestive heart failure and constrictive </w:t>
      </w:r>
      <w:proofErr w:type="spellStart"/>
      <w:r w:rsidRPr="00E54404">
        <w:rPr>
          <w:rFonts w:ascii="Times New Roman" w:hAnsi="Times New Roman" w:cs="Times New Roman"/>
          <w:sz w:val="24"/>
          <w:szCs w:val="24"/>
          <w:lang w:val="en-US"/>
        </w:rPr>
        <w:t>pericarditis</w:t>
      </w:r>
      <w:proofErr w:type="spellEnd"/>
      <w:r w:rsidRPr="00E54404">
        <w:rPr>
          <w:rFonts w:ascii="Times New Roman" w:hAnsi="Times New Roman" w:cs="Times New Roman"/>
          <w:sz w:val="24"/>
          <w:szCs w:val="24"/>
          <w:lang w:val="en-US"/>
        </w:rPr>
        <w:t xml:space="preserve"> may also cause portal hypertension by transmitting the elevated pressure through the hepatic vessels into the portal vein.</w:t>
      </w:r>
    </w:p>
    <w:p w:rsidR="00E54404" w:rsidRPr="00E54404" w:rsidRDefault="00E54404" w:rsidP="00E54404">
      <w:pPr>
        <w:numPr>
          <w:ilvl w:val="0"/>
          <w:numId w:val="35"/>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Mixed type of portal hypertension.</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Irrespective of the mechanisms involved in the pathogenesis of portal hypertension, there are 4 major clinical consequences:</w:t>
      </w:r>
    </w:p>
    <w:p w:rsidR="00E54404" w:rsidRPr="00E54404" w:rsidRDefault="00E54404" w:rsidP="00E54404">
      <w:pPr>
        <w:numPr>
          <w:ilvl w:val="0"/>
          <w:numId w:val="36"/>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lastRenderedPageBreak/>
        <w:t>ascites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36"/>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varices</w:t>
      </w:r>
      <w:proofErr w:type="spellEnd"/>
      <w:r w:rsidRPr="00E54404">
        <w:rPr>
          <w:rFonts w:ascii="Times New Roman" w:hAnsi="Times New Roman" w:cs="Times New Roman"/>
          <w:sz w:val="24"/>
          <w:szCs w:val="24"/>
          <w:lang w:val="en-US"/>
        </w:rPr>
        <w:t xml:space="preserve"> (collateral channels, </w:t>
      </w:r>
      <w:proofErr w:type="spellStart"/>
      <w:r w:rsidRPr="00E54404">
        <w:rPr>
          <w:rFonts w:ascii="Times New Roman" w:hAnsi="Times New Roman" w:cs="Times New Roman"/>
          <w:sz w:val="24"/>
          <w:szCs w:val="24"/>
          <w:lang w:val="en-US"/>
        </w:rPr>
        <w:t>portosystemic</w:t>
      </w:r>
      <w:proofErr w:type="spellEnd"/>
      <w:r w:rsidRPr="00E54404">
        <w:rPr>
          <w:rFonts w:ascii="Times New Roman" w:hAnsi="Times New Roman" w:cs="Times New Roman"/>
          <w:sz w:val="24"/>
          <w:szCs w:val="24"/>
          <w:lang w:val="en-US"/>
        </w:rPr>
        <w:t xml:space="preserve"> shunts);</w:t>
      </w:r>
    </w:p>
    <w:p w:rsidR="00E54404" w:rsidRPr="00E54404" w:rsidRDefault="00E54404" w:rsidP="00E54404">
      <w:pPr>
        <w:numPr>
          <w:ilvl w:val="0"/>
          <w:numId w:val="36"/>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splenomegaly</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36"/>
        </w:numPr>
        <w:spacing w:after="0" w:line="240" w:lineRule="auto"/>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hepatic</w:t>
      </w:r>
      <w:proofErr w:type="gramEnd"/>
      <w:r w:rsidRPr="00E54404">
        <w:rPr>
          <w:rFonts w:ascii="Times New Roman" w:hAnsi="Times New Roman" w:cs="Times New Roman"/>
          <w:sz w:val="24"/>
          <w:szCs w:val="24"/>
          <w:lang w:val="en-US"/>
        </w:rPr>
        <w:t xml:space="preserve"> encephalopathy.</w:t>
      </w: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Ascites</w:t>
      </w:r>
      <w:proofErr w:type="spellEnd"/>
      <w:r w:rsidRPr="00E54404">
        <w:rPr>
          <w:rFonts w:ascii="Times New Roman" w:hAnsi="Times New Roman" w:cs="Times New Roman"/>
          <w:sz w:val="24"/>
          <w:szCs w:val="24"/>
          <w:lang w:val="en-US"/>
        </w:rPr>
        <w:t xml:space="preserve"> is accumulation of excessive volume of fluid within the peritoneal cavity. It frequently accompanies cirrhosis and other diffuse liver diseases. The development of </w:t>
      </w:r>
      <w:proofErr w:type="spellStart"/>
      <w:r w:rsidRPr="00E54404">
        <w:rPr>
          <w:rFonts w:ascii="Times New Roman" w:hAnsi="Times New Roman" w:cs="Times New Roman"/>
          <w:sz w:val="24"/>
          <w:szCs w:val="24"/>
          <w:lang w:val="en-US"/>
        </w:rPr>
        <w:t>ascites</w:t>
      </w:r>
      <w:proofErr w:type="spellEnd"/>
      <w:r w:rsidRPr="00E54404">
        <w:rPr>
          <w:rFonts w:ascii="Times New Roman" w:hAnsi="Times New Roman" w:cs="Times New Roman"/>
          <w:sz w:val="24"/>
          <w:szCs w:val="24"/>
          <w:lang w:val="en-US"/>
        </w:rPr>
        <w:t xml:space="preserve"> is connected with </w:t>
      </w:r>
      <w:proofErr w:type="spellStart"/>
      <w:r w:rsidRPr="00E54404">
        <w:rPr>
          <w:rFonts w:ascii="Times New Roman" w:hAnsi="Times New Roman" w:cs="Times New Roman"/>
          <w:sz w:val="24"/>
          <w:szCs w:val="24"/>
          <w:lang w:val="en-US"/>
        </w:rPr>
        <w:t>hemodilution</w:t>
      </w:r>
      <w:proofErr w:type="spellEnd"/>
      <w:r w:rsidRPr="00E54404">
        <w:rPr>
          <w:rFonts w:ascii="Times New Roman" w:hAnsi="Times New Roman" w:cs="Times New Roman"/>
          <w:sz w:val="24"/>
          <w:szCs w:val="24"/>
          <w:lang w:val="en-US"/>
        </w:rPr>
        <w:t xml:space="preserve">, edema and decreased urinary output. </w:t>
      </w:r>
      <w:proofErr w:type="spellStart"/>
      <w:r w:rsidRPr="00E54404">
        <w:rPr>
          <w:rFonts w:ascii="Times New Roman" w:hAnsi="Times New Roman" w:cs="Times New Roman"/>
          <w:sz w:val="24"/>
          <w:szCs w:val="24"/>
          <w:lang w:val="en-US"/>
        </w:rPr>
        <w:t>Ascitic</w:t>
      </w:r>
      <w:proofErr w:type="spellEnd"/>
      <w:r w:rsidRPr="00E54404">
        <w:rPr>
          <w:rFonts w:ascii="Times New Roman" w:hAnsi="Times New Roman" w:cs="Times New Roman"/>
          <w:sz w:val="24"/>
          <w:szCs w:val="24"/>
          <w:lang w:val="en-US"/>
        </w:rPr>
        <w:t xml:space="preserve"> fluid is generally </w:t>
      </w:r>
      <w:proofErr w:type="spellStart"/>
      <w:r w:rsidRPr="00E54404">
        <w:rPr>
          <w:rFonts w:ascii="Times New Roman" w:hAnsi="Times New Roman" w:cs="Times New Roman"/>
          <w:sz w:val="24"/>
          <w:szCs w:val="24"/>
          <w:lang w:val="en-US"/>
        </w:rPr>
        <w:t>transudate</w:t>
      </w:r>
      <w:proofErr w:type="spellEnd"/>
      <w:r w:rsidRPr="00E54404">
        <w:rPr>
          <w:rFonts w:ascii="Times New Roman" w:hAnsi="Times New Roman" w:cs="Times New Roman"/>
          <w:sz w:val="24"/>
          <w:szCs w:val="24"/>
          <w:lang w:val="en-US"/>
        </w:rPr>
        <w:t xml:space="preserve"> with specific gravity of 1. </w:t>
      </w:r>
      <w:proofErr w:type="gramStart"/>
      <w:r w:rsidRPr="00E54404">
        <w:rPr>
          <w:rFonts w:ascii="Times New Roman" w:hAnsi="Times New Roman" w:cs="Times New Roman"/>
          <w:sz w:val="24"/>
          <w:szCs w:val="24"/>
          <w:lang w:val="en-US"/>
        </w:rPr>
        <w:t>010, protein content below 3 g/dl.</w:t>
      </w:r>
      <w:proofErr w:type="gramEnd"/>
      <w:r w:rsidRPr="00E54404">
        <w:rPr>
          <w:rFonts w:ascii="Times New Roman" w:hAnsi="Times New Roman" w:cs="Times New Roman"/>
          <w:sz w:val="24"/>
          <w:szCs w:val="24"/>
          <w:lang w:val="en-US"/>
        </w:rPr>
        <w:t xml:space="preserve"> The </w:t>
      </w:r>
      <w:proofErr w:type="spellStart"/>
      <w:r w:rsidRPr="00E54404">
        <w:rPr>
          <w:rFonts w:ascii="Times New Roman" w:hAnsi="Times New Roman" w:cs="Times New Roman"/>
          <w:sz w:val="24"/>
          <w:szCs w:val="24"/>
          <w:lang w:val="en-US"/>
        </w:rPr>
        <w:t>ascites</w:t>
      </w:r>
      <w:proofErr w:type="spellEnd"/>
      <w:r w:rsidRPr="00E54404">
        <w:rPr>
          <w:rFonts w:ascii="Times New Roman" w:hAnsi="Times New Roman" w:cs="Times New Roman"/>
          <w:sz w:val="24"/>
          <w:szCs w:val="24"/>
          <w:lang w:val="en-US"/>
        </w:rPr>
        <w:t xml:space="preserve"> becomes clinically detectable when more than 500 ml of fluid has accumulated in the peritoneal cavity. The following factors </w:t>
      </w:r>
      <w:proofErr w:type="spellStart"/>
      <w:r w:rsidRPr="00E54404">
        <w:rPr>
          <w:rFonts w:ascii="Times New Roman" w:hAnsi="Times New Roman" w:cs="Times New Roman"/>
          <w:sz w:val="24"/>
          <w:szCs w:val="24"/>
          <w:lang w:val="en-US"/>
        </w:rPr>
        <w:t>favour</w:t>
      </w:r>
      <w:proofErr w:type="spellEnd"/>
      <w:r w:rsidRPr="00E54404">
        <w:rPr>
          <w:rFonts w:ascii="Times New Roman" w:hAnsi="Times New Roman" w:cs="Times New Roman"/>
          <w:sz w:val="24"/>
          <w:szCs w:val="24"/>
          <w:lang w:val="en-US"/>
        </w:rPr>
        <w:t xml:space="preserve"> formation of </w:t>
      </w:r>
      <w:proofErr w:type="spellStart"/>
      <w:r w:rsidRPr="00E54404">
        <w:rPr>
          <w:rFonts w:ascii="Times New Roman" w:hAnsi="Times New Roman" w:cs="Times New Roman"/>
          <w:sz w:val="24"/>
          <w:szCs w:val="24"/>
          <w:lang w:val="en-US"/>
        </w:rPr>
        <w:t>ascites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37"/>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Systemic factors:</w:t>
      </w:r>
    </w:p>
    <w:p w:rsidR="00E54404" w:rsidRPr="00E54404" w:rsidRDefault="00E54404" w:rsidP="00E54404">
      <w:pPr>
        <w:numPr>
          <w:ilvl w:val="0"/>
          <w:numId w:val="38"/>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decreased plasma </w:t>
      </w:r>
      <w:proofErr w:type="spellStart"/>
      <w:r w:rsidRPr="00E54404">
        <w:rPr>
          <w:rFonts w:ascii="Times New Roman" w:hAnsi="Times New Roman" w:cs="Times New Roman"/>
          <w:sz w:val="24"/>
          <w:szCs w:val="24"/>
          <w:lang w:val="en-US"/>
        </w:rPr>
        <w:t>oncotic</w:t>
      </w:r>
      <w:proofErr w:type="spellEnd"/>
      <w:r w:rsidRPr="00E54404">
        <w:rPr>
          <w:rFonts w:ascii="Times New Roman" w:hAnsi="Times New Roman" w:cs="Times New Roman"/>
          <w:sz w:val="24"/>
          <w:szCs w:val="24"/>
          <w:lang w:val="en-US"/>
        </w:rPr>
        <w:t xml:space="preserve"> pressure - impaired hepatic synthesis of plasma proteins, as well as loss of albumin from the blood plasma into the peritoneal cavity cause </w:t>
      </w:r>
      <w:proofErr w:type="spellStart"/>
      <w:r w:rsidRPr="00E54404">
        <w:rPr>
          <w:rFonts w:ascii="Times New Roman" w:hAnsi="Times New Roman" w:cs="Times New Roman"/>
          <w:sz w:val="24"/>
          <w:szCs w:val="24"/>
          <w:lang w:val="en-US"/>
        </w:rPr>
        <w:t>hypoalbuminemia</w:t>
      </w:r>
      <w:proofErr w:type="spellEnd"/>
      <w:r w:rsidRPr="00E54404">
        <w:rPr>
          <w:rFonts w:ascii="Times New Roman" w:hAnsi="Times New Roman" w:cs="Times New Roman"/>
          <w:sz w:val="24"/>
          <w:szCs w:val="24"/>
          <w:lang w:val="en-US"/>
        </w:rPr>
        <w:t xml:space="preserve"> which, in turn, results in reduced plasma </w:t>
      </w:r>
      <w:proofErr w:type="spellStart"/>
      <w:r w:rsidRPr="00E54404">
        <w:rPr>
          <w:rFonts w:ascii="Times New Roman" w:hAnsi="Times New Roman" w:cs="Times New Roman"/>
          <w:sz w:val="24"/>
          <w:szCs w:val="24"/>
          <w:lang w:val="en-US"/>
        </w:rPr>
        <w:t>oncotic</w:t>
      </w:r>
      <w:proofErr w:type="spellEnd"/>
      <w:r w:rsidRPr="00E54404">
        <w:rPr>
          <w:rFonts w:ascii="Times New Roman" w:hAnsi="Times New Roman" w:cs="Times New Roman"/>
          <w:sz w:val="24"/>
          <w:szCs w:val="24"/>
          <w:lang w:val="en-US"/>
        </w:rPr>
        <w:t xml:space="preserve"> pressure and leads to loss of water into </w:t>
      </w:r>
      <w:proofErr w:type="spellStart"/>
      <w:r w:rsidRPr="00E54404">
        <w:rPr>
          <w:rFonts w:ascii="Times New Roman" w:hAnsi="Times New Roman" w:cs="Times New Roman"/>
          <w:sz w:val="24"/>
          <w:szCs w:val="24"/>
          <w:lang w:val="en-US"/>
        </w:rPr>
        <w:t>extravascular</w:t>
      </w:r>
      <w:proofErr w:type="spellEnd"/>
      <w:r w:rsidRPr="00E54404">
        <w:rPr>
          <w:rFonts w:ascii="Times New Roman" w:hAnsi="Times New Roman" w:cs="Times New Roman"/>
          <w:sz w:val="24"/>
          <w:szCs w:val="24"/>
          <w:lang w:val="en-US"/>
        </w:rPr>
        <w:t xml:space="preserve"> space;</w:t>
      </w:r>
    </w:p>
    <w:p w:rsidR="00E54404" w:rsidRPr="00E54404" w:rsidRDefault="00E54404" w:rsidP="00E54404">
      <w:pPr>
        <w:numPr>
          <w:ilvl w:val="0"/>
          <w:numId w:val="38"/>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hyperaldosteronism</w:t>
      </w:r>
      <w:proofErr w:type="spellEnd"/>
      <w:r w:rsidRPr="00E54404">
        <w:rPr>
          <w:rFonts w:ascii="Times New Roman" w:hAnsi="Times New Roman" w:cs="Times New Roman"/>
          <w:sz w:val="24"/>
          <w:szCs w:val="24"/>
          <w:lang w:val="en-US"/>
        </w:rPr>
        <w:t xml:space="preserve"> - due to reduced renal blood flow, impaired hepatic metabolism and excretion of </w:t>
      </w:r>
      <w:proofErr w:type="spellStart"/>
      <w:r w:rsidRPr="00E54404">
        <w:rPr>
          <w:rFonts w:ascii="Times New Roman" w:hAnsi="Times New Roman" w:cs="Times New Roman"/>
          <w:sz w:val="24"/>
          <w:szCs w:val="24"/>
          <w:lang w:val="en-US"/>
        </w:rPr>
        <w:t>aldosterone</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38"/>
        </w:numPr>
        <w:spacing w:after="0" w:line="240" w:lineRule="auto"/>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impaired</w:t>
      </w:r>
      <w:proofErr w:type="gramEnd"/>
      <w:r w:rsidRPr="00E54404">
        <w:rPr>
          <w:rFonts w:ascii="Times New Roman" w:hAnsi="Times New Roman" w:cs="Times New Roman"/>
          <w:sz w:val="24"/>
          <w:szCs w:val="24"/>
          <w:lang w:val="en-US"/>
        </w:rPr>
        <w:t xml:space="preserve"> renal excretion - reduced renal blood flow and excessive release of </w:t>
      </w:r>
      <w:proofErr w:type="spellStart"/>
      <w:r w:rsidRPr="00E54404">
        <w:rPr>
          <w:rFonts w:ascii="Times New Roman" w:hAnsi="Times New Roman" w:cs="Times New Roman"/>
          <w:sz w:val="24"/>
          <w:szCs w:val="24"/>
          <w:lang w:val="en-US"/>
        </w:rPr>
        <w:t>antidiuretic</w:t>
      </w:r>
      <w:proofErr w:type="spellEnd"/>
      <w:r w:rsidRPr="00E54404">
        <w:rPr>
          <w:rFonts w:ascii="Times New Roman" w:hAnsi="Times New Roman" w:cs="Times New Roman"/>
          <w:sz w:val="24"/>
          <w:szCs w:val="24"/>
          <w:lang w:val="en-US"/>
        </w:rPr>
        <w:t xml:space="preserve"> hormone results in renal </w:t>
      </w:r>
      <w:proofErr w:type="spellStart"/>
      <w:r w:rsidRPr="00E54404">
        <w:rPr>
          <w:rFonts w:ascii="Times New Roman" w:hAnsi="Times New Roman" w:cs="Times New Roman"/>
          <w:sz w:val="24"/>
          <w:szCs w:val="24"/>
          <w:lang w:val="en-US"/>
        </w:rPr>
        <w:t>retension</w:t>
      </w:r>
      <w:proofErr w:type="spellEnd"/>
      <w:r w:rsidRPr="00E54404">
        <w:rPr>
          <w:rFonts w:ascii="Times New Roman" w:hAnsi="Times New Roman" w:cs="Times New Roman"/>
          <w:sz w:val="24"/>
          <w:szCs w:val="24"/>
          <w:lang w:val="en-US"/>
        </w:rPr>
        <w:t xml:space="preserve"> of sodium and water and impaired renal excretion.</w:t>
      </w:r>
    </w:p>
    <w:p w:rsidR="00E54404" w:rsidRPr="00E54404" w:rsidRDefault="00E54404" w:rsidP="00E54404">
      <w:pPr>
        <w:numPr>
          <w:ilvl w:val="0"/>
          <w:numId w:val="37"/>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Local factors:</w:t>
      </w:r>
    </w:p>
    <w:p w:rsidR="00E54404" w:rsidRPr="00E54404" w:rsidRDefault="00E54404" w:rsidP="00E54404">
      <w:pPr>
        <w:numPr>
          <w:ilvl w:val="0"/>
          <w:numId w:val="39"/>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portal hypertension - in combination with other factors contributes to the formation and localization of the fluid retention in the peritoneal cavity; </w:t>
      </w:r>
    </w:p>
    <w:p w:rsidR="00E54404" w:rsidRPr="00E54404" w:rsidRDefault="00E54404" w:rsidP="00E54404">
      <w:pPr>
        <w:numPr>
          <w:ilvl w:val="0"/>
          <w:numId w:val="39"/>
        </w:numPr>
        <w:spacing w:after="0" w:line="240" w:lineRule="auto"/>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increased</w:t>
      </w:r>
      <w:proofErr w:type="gramEnd"/>
      <w:r w:rsidRPr="00E54404">
        <w:rPr>
          <w:rFonts w:ascii="Times New Roman" w:hAnsi="Times New Roman" w:cs="Times New Roman"/>
          <w:sz w:val="24"/>
          <w:szCs w:val="24"/>
          <w:lang w:val="en-US"/>
        </w:rPr>
        <w:t xml:space="preserve"> hepatic lymph formation - obstruction of hepatic vein and increased </w:t>
      </w:r>
      <w:proofErr w:type="spellStart"/>
      <w:r w:rsidRPr="00E54404">
        <w:rPr>
          <w:rFonts w:ascii="Times New Roman" w:hAnsi="Times New Roman" w:cs="Times New Roman"/>
          <w:sz w:val="24"/>
          <w:szCs w:val="24"/>
          <w:lang w:val="en-US"/>
        </w:rPr>
        <w:t>intrasinusoidal</w:t>
      </w:r>
      <w:proofErr w:type="spellEnd"/>
      <w:r w:rsidRPr="00E54404">
        <w:rPr>
          <w:rFonts w:ascii="Times New Roman" w:hAnsi="Times New Roman" w:cs="Times New Roman"/>
          <w:sz w:val="24"/>
          <w:szCs w:val="24"/>
          <w:lang w:val="en-US"/>
        </w:rPr>
        <w:t xml:space="preserve"> pressure in cirrhosis stimulates hepatic lymph formation that weeps through the surface of the liver.</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As a result of rise in the portal circulation within or outside the liver, the blood tends to bypass the liver and return to the heart by development of </w:t>
      </w:r>
      <w:proofErr w:type="spellStart"/>
      <w:r w:rsidRPr="00E54404">
        <w:rPr>
          <w:rFonts w:ascii="Times New Roman" w:hAnsi="Times New Roman" w:cs="Times New Roman"/>
          <w:sz w:val="24"/>
          <w:szCs w:val="24"/>
          <w:lang w:val="en-US"/>
        </w:rPr>
        <w:t>porto</w:t>
      </w:r>
      <w:proofErr w:type="spellEnd"/>
      <w:r w:rsidRPr="00E54404">
        <w:rPr>
          <w:rFonts w:ascii="Times New Roman" w:hAnsi="Times New Roman" w:cs="Times New Roman"/>
          <w:sz w:val="24"/>
          <w:szCs w:val="24"/>
          <w:lang w:val="en-US"/>
        </w:rPr>
        <w:t xml:space="preserve">-systemic collateral </w:t>
      </w:r>
      <w:proofErr w:type="spellStart"/>
      <w:proofErr w:type="gramStart"/>
      <w:r w:rsidRPr="00E54404">
        <w:rPr>
          <w:rFonts w:ascii="Times New Roman" w:hAnsi="Times New Roman" w:cs="Times New Roman"/>
          <w:sz w:val="24"/>
          <w:szCs w:val="24"/>
          <w:lang w:val="en-US"/>
        </w:rPr>
        <w:t>chanels</w:t>
      </w:r>
      <w:proofErr w:type="spellEnd"/>
      <w:proofErr w:type="gramEnd"/>
      <w:r w:rsidRPr="00E54404">
        <w:rPr>
          <w:rFonts w:ascii="Times New Roman" w:hAnsi="Times New Roman" w:cs="Times New Roman"/>
          <w:sz w:val="24"/>
          <w:szCs w:val="24"/>
          <w:lang w:val="en-US"/>
        </w:rPr>
        <w:t xml:space="preserve"> (or shunts or </w:t>
      </w:r>
      <w:proofErr w:type="spellStart"/>
      <w:r w:rsidRPr="00E54404">
        <w:rPr>
          <w:rFonts w:ascii="Times New Roman" w:hAnsi="Times New Roman" w:cs="Times New Roman"/>
          <w:sz w:val="24"/>
          <w:szCs w:val="24"/>
          <w:lang w:val="en-US"/>
        </w:rPr>
        <w:t>varices</w:t>
      </w:r>
      <w:proofErr w:type="spellEnd"/>
      <w:r w:rsidRPr="00E54404">
        <w:rPr>
          <w:rFonts w:ascii="Times New Roman" w:hAnsi="Times New Roman" w:cs="Times New Roman"/>
          <w:sz w:val="24"/>
          <w:szCs w:val="24"/>
          <w:lang w:val="en-US"/>
        </w:rPr>
        <w:t xml:space="preserve">). These </w:t>
      </w:r>
      <w:proofErr w:type="spellStart"/>
      <w:r w:rsidRPr="00E54404">
        <w:rPr>
          <w:rFonts w:ascii="Times New Roman" w:hAnsi="Times New Roman" w:cs="Times New Roman"/>
          <w:sz w:val="24"/>
          <w:szCs w:val="24"/>
          <w:lang w:val="en-US"/>
        </w:rPr>
        <w:t>varices</w:t>
      </w:r>
      <w:proofErr w:type="spellEnd"/>
      <w:r w:rsidRPr="00E54404">
        <w:rPr>
          <w:rFonts w:ascii="Times New Roman" w:hAnsi="Times New Roman" w:cs="Times New Roman"/>
          <w:sz w:val="24"/>
          <w:szCs w:val="24"/>
          <w:lang w:val="en-US"/>
        </w:rPr>
        <w:t xml:space="preserve"> develop at sites where the systemic and portal circulations have common capillary beds. The principal sites are:</w:t>
      </w:r>
    </w:p>
    <w:p w:rsidR="00E54404" w:rsidRPr="00E54404" w:rsidRDefault="00E54404" w:rsidP="00E54404">
      <w:pPr>
        <w:numPr>
          <w:ilvl w:val="0"/>
          <w:numId w:val="40"/>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esophago</w:t>
      </w:r>
      <w:proofErr w:type="spellEnd"/>
      <w:r w:rsidRPr="00E54404">
        <w:rPr>
          <w:rFonts w:ascii="Times New Roman" w:hAnsi="Times New Roman" w:cs="Times New Roman"/>
          <w:sz w:val="24"/>
          <w:szCs w:val="24"/>
          <w:lang w:val="en-US"/>
        </w:rPr>
        <w:t xml:space="preserve">-gastric </w:t>
      </w:r>
      <w:proofErr w:type="spellStart"/>
      <w:r w:rsidRPr="00E54404">
        <w:rPr>
          <w:rFonts w:ascii="Times New Roman" w:hAnsi="Times New Roman" w:cs="Times New Roman"/>
          <w:sz w:val="24"/>
          <w:szCs w:val="24"/>
          <w:lang w:val="en-US"/>
        </w:rPr>
        <w:t>varices</w:t>
      </w:r>
      <w:proofErr w:type="spellEnd"/>
      <w:r w:rsidRPr="00E54404">
        <w:rPr>
          <w:rFonts w:ascii="Times New Roman" w:hAnsi="Times New Roman" w:cs="Times New Roman"/>
          <w:sz w:val="24"/>
          <w:szCs w:val="24"/>
          <w:lang w:val="en-US"/>
        </w:rPr>
        <w:t xml:space="preserve"> which is frequently manifested by massive </w:t>
      </w:r>
      <w:proofErr w:type="spellStart"/>
      <w:r w:rsidRPr="00E54404">
        <w:rPr>
          <w:rFonts w:ascii="Times New Roman" w:hAnsi="Times New Roman" w:cs="Times New Roman"/>
          <w:sz w:val="24"/>
          <w:szCs w:val="24"/>
          <w:lang w:val="en-US"/>
        </w:rPr>
        <w:t>hematemesis</w:t>
      </w:r>
      <w:proofErr w:type="spellEnd"/>
      <w:r w:rsidRPr="00E54404">
        <w:rPr>
          <w:rFonts w:ascii="Times New Roman" w:hAnsi="Times New Roman" w:cs="Times New Roman"/>
          <w:sz w:val="24"/>
          <w:szCs w:val="24"/>
          <w:lang w:val="en-US"/>
        </w:rPr>
        <w:t xml:space="preserve"> and is important consequence of portal hypertension;</w:t>
      </w:r>
    </w:p>
    <w:p w:rsidR="00E54404" w:rsidRPr="00E54404" w:rsidRDefault="00E54404" w:rsidP="00E54404">
      <w:pPr>
        <w:numPr>
          <w:ilvl w:val="0"/>
          <w:numId w:val="40"/>
        </w:numPr>
        <w:spacing w:after="0" w:line="240" w:lineRule="auto"/>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collaterals between the superior, middle and inferior </w:t>
      </w:r>
      <w:proofErr w:type="spellStart"/>
      <w:r w:rsidRPr="00E54404">
        <w:rPr>
          <w:rFonts w:ascii="Times New Roman" w:hAnsi="Times New Roman" w:cs="Times New Roman"/>
          <w:sz w:val="24"/>
          <w:szCs w:val="24"/>
          <w:lang w:val="en-US"/>
        </w:rPr>
        <w:t>hemorrhoidal</w:t>
      </w:r>
      <w:proofErr w:type="spellEnd"/>
      <w:r w:rsidRPr="00E54404">
        <w:rPr>
          <w:rFonts w:ascii="Times New Roman" w:hAnsi="Times New Roman" w:cs="Times New Roman"/>
          <w:sz w:val="24"/>
          <w:szCs w:val="24"/>
          <w:lang w:val="en-US"/>
        </w:rPr>
        <w:t xml:space="preserve"> veins resulting in hemorrhoids bleeding from which is not as serious a complication as </w:t>
      </w:r>
      <w:proofErr w:type="spellStart"/>
      <w:r w:rsidRPr="00E54404">
        <w:rPr>
          <w:rFonts w:ascii="Times New Roman" w:hAnsi="Times New Roman" w:cs="Times New Roman"/>
          <w:sz w:val="24"/>
          <w:szCs w:val="24"/>
          <w:lang w:val="en-US"/>
        </w:rPr>
        <w:t>hematemesis</w:t>
      </w:r>
      <w:proofErr w:type="spellEnd"/>
      <w:r w:rsidRPr="00E54404">
        <w:rPr>
          <w:rFonts w:ascii="Times New Roman" w:hAnsi="Times New Roman" w:cs="Times New Roman"/>
          <w:sz w:val="24"/>
          <w:szCs w:val="24"/>
          <w:lang w:val="en-US"/>
        </w:rPr>
        <w:t xml:space="preserve"> from esophageal </w:t>
      </w:r>
      <w:proofErr w:type="spellStart"/>
      <w:r w:rsidRPr="00E54404">
        <w:rPr>
          <w:rFonts w:ascii="Times New Roman" w:hAnsi="Times New Roman" w:cs="Times New Roman"/>
          <w:sz w:val="24"/>
          <w:szCs w:val="24"/>
          <w:lang w:val="en-US"/>
        </w:rPr>
        <w:t>varices</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40"/>
        </w:numPr>
        <w:spacing w:after="0" w:line="240" w:lineRule="auto"/>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anastomoses</w:t>
      </w:r>
      <w:proofErr w:type="spellEnd"/>
      <w:r w:rsidRPr="00E54404">
        <w:rPr>
          <w:rFonts w:ascii="Times New Roman" w:hAnsi="Times New Roman" w:cs="Times New Roman"/>
          <w:sz w:val="24"/>
          <w:szCs w:val="24"/>
          <w:lang w:val="en-US"/>
        </w:rPr>
        <w:t xml:space="preserve"> between the portal and systemic veins may develop between the </w:t>
      </w:r>
      <w:proofErr w:type="spellStart"/>
      <w:r w:rsidRPr="00E54404">
        <w:rPr>
          <w:rFonts w:ascii="Times New Roman" w:hAnsi="Times New Roman" w:cs="Times New Roman"/>
          <w:sz w:val="24"/>
          <w:szCs w:val="24"/>
          <w:lang w:val="en-US"/>
        </w:rPr>
        <w:t>hilum</w:t>
      </w:r>
      <w:proofErr w:type="spellEnd"/>
      <w:r w:rsidRPr="00E54404">
        <w:rPr>
          <w:rFonts w:ascii="Times New Roman" w:hAnsi="Times New Roman" w:cs="Times New Roman"/>
          <w:sz w:val="24"/>
          <w:szCs w:val="24"/>
          <w:lang w:val="en-US"/>
        </w:rPr>
        <w:t xml:space="preserve"> of the liver and the umbilicus along the </w:t>
      </w:r>
      <w:proofErr w:type="spellStart"/>
      <w:r w:rsidRPr="00E54404">
        <w:rPr>
          <w:rFonts w:ascii="Times New Roman" w:hAnsi="Times New Roman" w:cs="Times New Roman"/>
          <w:sz w:val="24"/>
          <w:szCs w:val="24"/>
          <w:lang w:val="en-US"/>
        </w:rPr>
        <w:t>paraumbilical</w:t>
      </w:r>
      <w:proofErr w:type="spellEnd"/>
      <w:r w:rsidRPr="00E54404">
        <w:rPr>
          <w:rFonts w:ascii="Times New Roman" w:hAnsi="Times New Roman" w:cs="Times New Roman"/>
          <w:sz w:val="24"/>
          <w:szCs w:val="24"/>
          <w:lang w:val="en-US"/>
        </w:rPr>
        <w:t xml:space="preserve"> plexus of veins resulting in abdominal wall collaterals which appear as dilated  subcutaneous veins radiating from the umbilicus and are termed caput </w:t>
      </w:r>
      <w:proofErr w:type="spellStart"/>
      <w:r w:rsidRPr="00E54404">
        <w:rPr>
          <w:rFonts w:ascii="Times New Roman" w:hAnsi="Times New Roman" w:cs="Times New Roman"/>
          <w:sz w:val="24"/>
          <w:szCs w:val="24"/>
          <w:lang w:val="en-US"/>
        </w:rPr>
        <w:t>medusae</w:t>
      </w:r>
      <w:proofErr w:type="spellEnd"/>
      <w:r w:rsidRPr="00E54404">
        <w:rPr>
          <w:rFonts w:ascii="Times New Roman" w:hAnsi="Times New Roman" w:cs="Times New Roman"/>
          <w:sz w:val="24"/>
          <w:szCs w:val="24"/>
          <w:lang w:val="en-US"/>
        </w:rPr>
        <w:t>;</w:t>
      </w:r>
    </w:p>
    <w:p w:rsidR="00E54404" w:rsidRPr="00E54404" w:rsidRDefault="00E54404" w:rsidP="00E54404">
      <w:pPr>
        <w:numPr>
          <w:ilvl w:val="0"/>
          <w:numId w:val="40"/>
        </w:numPr>
        <w:spacing w:after="0" w:line="240" w:lineRule="auto"/>
        <w:ind w:firstLine="567"/>
        <w:jc w:val="both"/>
        <w:rPr>
          <w:rFonts w:ascii="Times New Roman" w:hAnsi="Times New Roman" w:cs="Times New Roman"/>
          <w:sz w:val="24"/>
          <w:szCs w:val="24"/>
          <w:lang w:val="en-US"/>
        </w:rPr>
      </w:pPr>
      <w:proofErr w:type="gramStart"/>
      <w:r w:rsidRPr="00E54404">
        <w:rPr>
          <w:rFonts w:ascii="Times New Roman" w:hAnsi="Times New Roman" w:cs="Times New Roman"/>
          <w:sz w:val="24"/>
          <w:szCs w:val="24"/>
          <w:lang w:val="en-US"/>
        </w:rPr>
        <w:t>retroperitoneal</w:t>
      </w:r>
      <w:proofErr w:type="gram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anastomoses</w:t>
      </w:r>
      <w:proofErr w:type="spellEnd"/>
      <w:r w:rsidRPr="00E54404">
        <w:rPr>
          <w:rFonts w:ascii="Times New Roman" w:hAnsi="Times New Roman" w:cs="Times New Roman"/>
          <w:sz w:val="24"/>
          <w:szCs w:val="24"/>
          <w:lang w:val="en-US"/>
        </w:rPr>
        <w:t xml:space="preserve"> - are </w:t>
      </w:r>
      <w:proofErr w:type="spellStart"/>
      <w:r w:rsidRPr="00E54404">
        <w:rPr>
          <w:rFonts w:ascii="Times New Roman" w:hAnsi="Times New Roman" w:cs="Times New Roman"/>
          <w:sz w:val="24"/>
          <w:szCs w:val="24"/>
          <w:lang w:val="en-US"/>
        </w:rPr>
        <w:t>portocaval</w:t>
      </w:r>
      <w:proofErr w:type="spellEnd"/>
      <w:r w:rsidRPr="00E54404">
        <w:rPr>
          <w:rFonts w:ascii="Times New Roman" w:hAnsi="Times New Roman" w:cs="Times New Roman"/>
          <w:sz w:val="24"/>
          <w:szCs w:val="24"/>
          <w:lang w:val="en-US"/>
        </w:rPr>
        <w:t xml:space="preserve"> </w:t>
      </w:r>
      <w:proofErr w:type="spellStart"/>
      <w:r w:rsidRPr="00E54404">
        <w:rPr>
          <w:rFonts w:ascii="Times New Roman" w:hAnsi="Times New Roman" w:cs="Times New Roman"/>
          <w:sz w:val="24"/>
          <w:szCs w:val="24"/>
          <w:lang w:val="en-US"/>
        </w:rPr>
        <w:t>anastomoses</w:t>
      </w:r>
      <w:proofErr w:type="spellEnd"/>
      <w:r w:rsidRPr="00E54404">
        <w:rPr>
          <w:rFonts w:ascii="Times New Roman" w:hAnsi="Times New Roman" w:cs="Times New Roman"/>
          <w:sz w:val="24"/>
          <w:szCs w:val="24"/>
          <w:lang w:val="en-US"/>
        </w:rPr>
        <w:t xml:space="preserve"> established in the </w:t>
      </w:r>
      <w:proofErr w:type="spellStart"/>
      <w:r w:rsidRPr="00E54404">
        <w:rPr>
          <w:rFonts w:ascii="Times New Roman" w:hAnsi="Times New Roman" w:cs="Times New Roman"/>
          <w:sz w:val="24"/>
          <w:szCs w:val="24"/>
          <w:lang w:val="en-US"/>
        </w:rPr>
        <w:t>retroperitoneum</w:t>
      </w:r>
      <w:proofErr w:type="spellEnd"/>
      <w:r w:rsidRPr="00E54404">
        <w:rPr>
          <w:rFonts w:ascii="Times New Roman" w:hAnsi="Times New Roman" w:cs="Times New Roman"/>
          <w:sz w:val="24"/>
          <w:szCs w:val="24"/>
          <w:lang w:val="en-US"/>
        </w:rPr>
        <w:t>.</w:t>
      </w:r>
    </w:p>
    <w:p w:rsidR="00E54404" w:rsidRPr="00E54404" w:rsidRDefault="00E54404" w:rsidP="00E54404">
      <w:pPr>
        <w:ind w:firstLine="567"/>
        <w:jc w:val="both"/>
        <w:rPr>
          <w:rFonts w:ascii="Times New Roman" w:hAnsi="Times New Roman" w:cs="Times New Roman"/>
          <w:sz w:val="24"/>
          <w:szCs w:val="24"/>
          <w:lang w:val="en-US"/>
        </w:rPr>
      </w:pPr>
      <w:r w:rsidRPr="00E54404">
        <w:rPr>
          <w:rFonts w:ascii="Times New Roman" w:hAnsi="Times New Roman" w:cs="Times New Roman"/>
          <w:sz w:val="24"/>
          <w:szCs w:val="24"/>
          <w:lang w:val="en-US"/>
        </w:rPr>
        <w:t xml:space="preserve">In prolonged portal hypertension congestive </w:t>
      </w:r>
      <w:proofErr w:type="spellStart"/>
      <w:r w:rsidRPr="00E54404">
        <w:rPr>
          <w:rFonts w:ascii="Times New Roman" w:hAnsi="Times New Roman" w:cs="Times New Roman"/>
          <w:sz w:val="24"/>
          <w:szCs w:val="24"/>
          <w:lang w:val="en-US"/>
        </w:rPr>
        <w:t>splenomegaly</w:t>
      </w:r>
      <w:proofErr w:type="spellEnd"/>
      <w:r w:rsidRPr="00E54404">
        <w:rPr>
          <w:rFonts w:ascii="Times New Roman" w:hAnsi="Times New Roman" w:cs="Times New Roman"/>
          <w:sz w:val="24"/>
          <w:szCs w:val="24"/>
          <w:lang w:val="en-US"/>
        </w:rPr>
        <w:t xml:space="preserve"> occurs. The spleen is larger in young people and in </w:t>
      </w:r>
      <w:proofErr w:type="spellStart"/>
      <w:r w:rsidRPr="00E54404">
        <w:rPr>
          <w:rFonts w:ascii="Times New Roman" w:hAnsi="Times New Roman" w:cs="Times New Roman"/>
          <w:sz w:val="24"/>
          <w:szCs w:val="24"/>
          <w:lang w:val="en-US"/>
        </w:rPr>
        <w:t>macronodular</w:t>
      </w:r>
      <w:proofErr w:type="spellEnd"/>
      <w:r w:rsidRPr="00E54404">
        <w:rPr>
          <w:rFonts w:ascii="Times New Roman" w:hAnsi="Times New Roman" w:cs="Times New Roman"/>
          <w:sz w:val="24"/>
          <w:szCs w:val="24"/>
          <w:lang w:val="en-US"/>
        </w:rPr>
        <w:t xml:space="preserve"> cirrhosis than in </w:t>
      </w:r>
      <w:proofErr w:type="spellStart"/>
      <w:r w:rsidRPr="00E54404">
        <w:rPr>
          <w:rFonts w:ascii="Times New Roman" w:hAnsi="Times New Roman" w:cs="Times New Roman"/>
          <w:sz w:val="24"/>
          <w:szCs w:val="24"/>
          <w:lang w:val="en-US"/>
        </w:rPr>
        <w:t>micronodular</w:t>
      </w:r>
      <w:proofErr w:type="spellEnd"/>
      <w:r w:rsidRPr="00E54404">
        <w:rPr>
          <w:rFonts w:ascii="Times New Roman" w:hAnsi="Times New Roman" w:cs="Times New Roman"/>
          <w:sz w:val="24"/>
          <w:szCs w:val="24"/>
          <w:lang w:val="en-US"/>
        </w:rPr>
        <w:t xml:space="preserve"> cirrhosis.</w:t>
      </w:r>
    </w:p>
    <w:p w:rsidR="00E54404" w:rsidRPr="00E54404" w:rsidRDefault="00E54404" w:rsidP="00E54404">
      <w:pPr>
        <w:ind w:firstLine="567"/>
        <w:jc w:val="both"/>
        <w:rPr>
          <w:rFonts w:ascii="Times New Roman" w:hAnsi="Times New Roman" w:cs="Times New Roman"/>
          <w:sz w:val="24"/>
          <w:szCs w:val="24"/>
          <w:lang w:val="en-US"/>
        </w:rPr>
      </w:pPr>
      <w:proofErr w:type="spellStart"/>
      <w:r w:rsidRPr="00E54404">
        <w:rPr>
          <w:rFonts w:ascii="Times New Roman" w:hAnsi="Times New Roman" w:cs="Times New Roman"/>
          <w:sz w:val="24"/>
          <w:szCs w:val="24"/>
          <w:lang w:val="en-US"/>
        </w:rPr>
        <w:t>Portosystemic</w:t>
      </w:r>
      <w:proofErr w:type="spellEnd"/>
      <w:r w:rsidRPr="00E54404">
        <w:rPr>
          <w:rFonts w:ascii="Times New Roman" w:hAnsi="Times New Roman" w:cs="Times New Roman"/>
          <w:sz w:val="24"/>
          <w:szCs w:val="24"/>
          <w:lang w:val="en-US"/>
        </w:rPr>
        <w:t xml:space="preserve"> venous shunting may result in a complex metabolic and organic syndrome of brain characterized by disturbed consciousness, neurologic signs and flapping tremors. Hepatic encephalopathy is particularly connected with advanced </w:t>
      </w:r>
      <w:proofErr w:type="spellStart"/>
      <w:r w:rsidRPr="00E54404">
        <w:rPr>
          <w:rFonts w:ascii="Times New Roman" w:hAnsi="Times New Roman" w:cs="Times New Roman"/>
          <w:sz w:val="24"/>
          <w:szCs w:val="24"/>
          <w:lang w:val="en-US"/>
        </w:rPr>
        <w:t>hepatocellular</w:t>
      </w:r>
      <w:proofErr w:type="spellEnd"/>
      <w:r w:rsidRPr="00E54404">
        <w:rPr>
          <w:rFonts w:ascii="Times New Roman" w:hAnsi="Times New Roman" w:cs="Times New Roman"/>
          <w:sz w:val="24"/>
          <w:szCs w:val="24"/>
          <w:lang w:val="en-US"/>
        </w:rPr>
        <w:t xml:space="preserve"> disease (in cirrhosis).</w:t>
      </w: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ind w:firstLine="567"/>
        <w:jc w:val="both"/>
        <w:rPr>
          <w:rFonts w:ascii="Times New Roman" w:hAnsi="Times New Roman" w:cs="Times New Roman"/>
          <w:sz w:val="24"/>
          <w:szCs w:val="24"/>
          <w:lang w:val="en-US"/>
        </w:rPr>
      </w:pPr>
    </w:p>
    <w:p w:rsidR="00E54404" w:rsidRPr="00E54404" w:rsidRDefault="00E54404" w:rsidP="00E54404">
      <w:pPr>
        <w:jc w:val="both"/>
        <w:rPr>
          <w:rFonts w:ascii="Times New Roman" w:hAnsi="Times New Roman" w:cs="Times New Roman"/>
          <w:b/>
          <w:sz w:val="24"/>
          <w:szCs w:val="24"/>
          <w:lang w:val="en-US"/>
        </w:rPr>
      </w:pPr>
    </w:p>
    <w:sectPr w:rsidR="00E54404" w:rsidRPr="00E54404" w:rsidSect="00A83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E37"/>
    <w:multiLevelType w:val="singleLevel"/>
    <w:tmpl w:val="DE666DF2"/>
    <w:lvl w:ilvl="0">
      <w:start w:val="1"/>
      <w:numFmt w:val="decimal"/>
      <w:lvlText w:val="%1)"/>
      <w:lvlJc w:val="left"/>
      <w:pPr>
        <w:tabs>
          <w:tab w:val="num" w:pos="360"/>
        </w:tabs>
        <w:ind w:left="360" w:hanging="360"/>
      </w:pPr>
      <w:rPr>
        <w:rFonts w:hint="default"/>
      </w:rPr>
    </w:lvl>
  </w:abstractNum>
  <w:abstractNum w:abstractNumId="1">
    <w:nsid w:val="08F01384"/>
    <w:multiLevelType w:val="singleLevel"/>
    <w:tmpl w:val="A55A11A6"/>
    <w:lvl w:ilvl="0">
      <w:start w:val="1"/>
      <w:numFmt w:val="decimal"/>
      <w:lvlText w:val="%1)"/>
      <w:lvlJc w:val="left"/>
      <w:pPr>
        <w:tabs>
          <w:tab w:val="num" w:pos="360"/>
        </w:tabs>
        <w:ind w:left="360" w:hanging="360"/>
      </w:pPr>
      <w:rPr>
        <w:rFonts w:hint="default"/>
      </w:rPr>
    </w:lvl>
  </w:abstractNum>
  <w:abstractNum w:abstractNumId="2">
    <w:nsid w:val="0C7A5DFD"/>
    <w:multiLevelType w:val="singleLevel"/>
    <w:tmpl w:val="DE666DF2"/>
    <w:lvl w:ilvl="0">
      <w:start w:val="1"/>
      <w:numFmt w:val="decimal"/>
      <w:lvlText w:val="%1)"/>
      <w:lvlJc w:val="left"/>
      <w:pPr>
        <w:tabs>
          <w:tab w:val="num" w:pos="360"/>
        </w:tabs>
        <w:ind w:left="360" w:hanging="360"/>
      </w:pPr>
      <w:rPr>
        <w:rFonts w:hint="default"/>
      </w:rPr>
    </w:lvl>
  </w:abstractNum>
  <w:abstractNum w:abstractNumId="3">
    <w:nsid w:val="0D3D06FC"/>
    <w:multiLevelType w:val="singleLevel"/>
    <w:tmpl w:val="DE666DF2"/>
    <w:lvl w:ilvl="0">
      <w:start w:val="1"/>
      <w:numFmt w:val="decimal"/>
      <w:lvlText w:val="%1)"/>
      <w:lvlJc w:val="left"/>
      <w:pPr>
        <w:tabs>
          <w:tab w:val="num" w:pos="360"/>
        </w:tabs>
        <w:ind w:left="360" w:hanging="360"/>
      </w:pPr>
      <w:rPr>
        <w:rFonts w:hint="default"/>
      </w:rPr>
    </w:lvl>
  </w:abstractNum>
  <w:abstractNum w:abstractNumId="4">
    <w:nsid w:val="0FBA183D"/>
    <w:multiLevelType w:val="singleLevel"/>
    <w:tmpl w:val="0F349206"/>
    <w:lvl w:ilvl="0">
      <w:start w:val="1"/>
      <w:numFmt w:val="upperRoman"/>
      <w:lvlText w:val="%1."/>
      <w:lvlJc w:val="left"/>
      <w:pPr>
        <w:tabs>
          <w:tab w:val="num" w:pos="870"/>
        </w:tabs>
        <w:ind w:left="870" w:hanging="720"/>
      </w:pPr>
      <w:rPr>
        <w:rFonts w:hint="default"/>
      </w:rPr>
    </w:lvl>
  </w:abstractNum>
  <w:abstractNum w:abstractNumId="5">
    <w:nsid w:val="11505F71"/>
    <w:multiLevelType w:val="singleLevel"/>
    <w:tmpl w:val="DE666DF2"/>
    <w:lvl w:ilvl="0">
      <w:start w:val="1"/>
      <w:numFmt w:val="decimal"/>
      <w:lvlText w:val="%1)"/>
      <w:lvlJc w:val="left"/>
      <w:pPr>
        <w:tabs>
          <w:tab w:val="num" w:pos="360"/>
        </w:tabs>
        <w:ind w:left="360" w:hanging="360"/>
      </w:pPr>
      <w:rPr>
        <w:rFonts w:hint="default"/>
      </w:rPr>
    </w:lvl>
  </w:abstractNum>
  <w:abstractNum w:abstractNumId="6">
    <w:nsid w:val="15AC17FB"/>
    <w:multiLevelType w:val="singleLevel"/>
    <w:tmpl w:val="DE666DF2"/>
    <w:lvl w:ilvl="0">
      <w:start w:val="1"/>
      <w:numFmt w:val="decimal"/>
      <w:lvlText w:val="%1)"/>
      <w:lvlJc w:val="left"/>
      <w:pPr>
        <w:tabs>
          <w:tab w:val="num" w:pos="360"/>
        </w:tabs>
        <w:ind w:left="360" w:hanging="360"/>
      </w:pPr>
      <w:rPr>
        <w:rFonts w:hint="default"/>
      </w:rPr>
    </w:lvl>
  </w:abstractNum>
  <w:abstractNum w:abstractNumId="7">
    <w:nsid w:val="17B22DA5"/>
    <w:multiLevelType w:val="singleLevel"/>
    <w:tmpl w:val="DE666DF2"/>
    <w:lvl w:ilvl="0">
      <w:start w:val="1"/>
      <w:numFmt w:val="decimal"/>
      <w:lvlText w:val="%1)"/>
      <w:lvlJc w:val="left"/>
      <w:pPr>
        <w:tabs>
          <w:tab w:val="num" w:pos="360"/>
        </w:tabs>
        <w:ind w:left="360" w:hanging="360"/>
      </w:pPr>
      <w:rPr>
        <w:rFonts w:hint="default"/>
      </w:rPr>
    </w:lvl>
  </w:abstractNum>
  <w:abstractNum w:abstractNumId="8">
    <w:nsid w:val="18D67D25"/>
    <w:multiLevelType w:val="singleLevel"/>
    <w:tmpl w:val="753C1068"/>
    <w:lvl w:ilvl="0">
      <w:start w:val="1"/>
      <w:numFmt w:val="decimal"/>
      <w:lvlText w:val="%1)"/>
      <w:lvlJc w:val="left"/>
      <w:pPr>
        <w:tabs>
          <w:tab w:val="num" w:pos="360"/>
        </w:tabs>
        <w:ind w:left="360" w:hanging="360"/>
      </w:pPr>
      <w:rPr>
        <w:rFonts w:hint="default"/>
      </w:rPr>
    </w:lvl>
  </w:abstractNum>
  <w:abstractNum w:abstractNumId="9">
    <w:nsid w:val="207E40FE"/>
    <w:multiLevelType w:val="singleLevel"/>
    <w:tmpl w:val="DE666DF2"/>
    <w:lvl w:ilvl="0">
      <w:start w:val="1"/>
      <w:numFmt w:val="decimal"/>
      <w:lvlText w:val="%1)"/>
      <w:lvlJc w:val="left"/>
      <w:pPr>
        <w:tabs>
          <w:tab w:val="num" w:pos="360"/>
        </w:tabs>
        <w:ind w:left="360" w:hanging="360"/>
      </w:pPr>
      <w:rPr>
        <w:rFonts w:hint="default"/>
      </w:rPr>
    </w:lvl>
  </w:abstractNum>
  <w:abstractNum w:abstractNumId="10">
    <w:nsid w:val="2325769F"/>
    <w:multiLevelType w:val="singleLevel"/>
    <w:tmpl w:val="E51029F6"/>
    <w:lvl w:ilvl="0">
      <w:start w:val="1"/>
      <w:numFmt w:val="decimal"/>
      <w:lvlText w:val="%1)"/>
      <w:lvlJc w:val="left"/>
      <w:pPr>
        <w:tabs>
          <w:tab w:val="num" w:pos="360"/>
        </w:tabs>
        <w:ind w:left="360" w:hanging="360"/>
      </w:pPr>
      <w:rPr>
        <w:rFonts w:hint="default"/>
      </w:rPr>
    </w:lvl>
  </w:abstractNum>
  <w:abstractNum w:abstractNumId="11">
    <w:nsid w:val="24DD5DDD"/>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8EC103D"/>
    <w:multiLevelType w:val="singleLevel"/>
    <w:tmpl w:val="5A7A97F0"/>
    <w:lvl w:ilvl="0">
      <w:start w:val="1"/>
      <w:numFmt w:val="decimal"/>
      <w:lvlText w:val="%1)"/>
      <w:lvlJc w:val="left"/>
      <w:pPr>
        <w:tabs>
          <w:tab w:val="num" w:pos="360"/>
        </w:tabs>
        <w:ind w:left="360" w:hanging="360"/>
      </w:pPr>
      <w:rPr>
        <w:rFonts w:hint="default"/>
      </w:rPr>
    </w:lvl>
  </w:abstractNum>
  <w:abstractNum w:abstractNumId="13">
    <w:nsid w:val="2AE71A2D"/>
    <w:multiLevelType w:val="singleLevel"/>
    <w:tmpl w:val="DE666DF2"/>
    <w:lvl w:ilvl="0">
      <w:start w:val="1"/>
      <w:numFmt w:val="decimal"/>
      <w:lvlText w:val="%1)"/>
      <w:lvlJc w:val="left"/>
      <w:pPr>
        <w:tabs>
          <w:tab w:val="num" w:pos="360"/>
        </w:tabs>
        <w:ind w:left="360" w:hanging="360"/>
      </w:pPr>
      <w:rPr>
        <w:rFonts w:hint="default"/>
      </w:rPr>
    </w:lvl>
  </w:abstractNum>
  <w:abstractNum w:abstractNumId="14">
    <w:nsid w:val="2CC953C2"/>
    <w:multiLevelType w:val="singleLevel"/>
    <w:tmpl w:val="DE666DF2"/>
    <w:lvl w:ilvl="0">
      <w:start w:val="1"/>
      <w:numFmt w:val="decimal"/>
      <w:lvlText w:val="%1)"/>
      <w:lvlJc w:val="left"/>
      <w:pPr>
        <w:tabs>
          <w:tab w:val="num" w:pos="360"/>
        </w:tabs>
        <w:ind w:left="360" w:hanging="360"/>
      </w:pPr>
      <w:rPr>
        <w:rFonts w:hint="default"/>
      </w:rPr>
    </w:lvl>
  </w:abstractNum>
  <w:abstractNum w:abstractNumId="15">
    <w:nsid w:val="361465F5"/>
    <w:multiLevelType w:val="singleLevel"/>
    <w:tmpl w:val="669001C0"/>
    <w:lvl w:ilvl="0">
      <w:start w:val="1"/>
      <w:numFmt w:val="decimal"/>
      <w:lvlText w:val="%1."/>
      <w:lvlJc w:val="left"/>
      <w:pPr>
        <w:tabs>
          <w:tab w:val="num" w:pos="795"/>
        </w:tabs>
        <w:ind w:left="795" w:hanging="360"/>
      </w:pPr>
      <w:rPr>
        <w:rFonts w:hint="default"/>
      </w:rPr>
    </w:lvl>
  </w:abstractNum>
  <w:abstractNum w:abstractNumId="16">
    <w:nsid w:val="36935A19"/>
    <w:multiLevelType w:val="singleLevel"/>
    <w:tmpl w:val="04190013"/>
    <w:lvl w:ilvl="0">
      <w:start w:val="1"/>
      <w:numFmt w:val="upperRoman"/>
      <w:lvlText w:val="%1."/>
      <w:lvlJc w:val="left"/>
      <w:pPr>
        <w:tabs>
          <w:tab w:val="num" w:pos="720"/>
        </w:tabs>
        <w:ind w:left="720" w:hanging="720"/>
      </w:pPr>
      <w:rPr>
        <w:rFonts w:hint="default"/>
      </w:rPr>
    </w:lvl>
  </w:abstractNum>
  <w:abstractNum w:abstractNumId="17">
    <w:nsid w:val="37200C93"/>
    <w:multiLevelType w:val="singleLevel"/>
    <w:tmpl w:val="3BE2CB5A"/>
    <w:lvl w:ilvl="0">
      <w:start w:val="4"/>
      <w:numFmt w:val="upperRoman"/>
      <w:lvlText w:val="%1."/>
      <w:lvlJc w:val="left"/>
      <w:pPr>
        <w:tabs>
          <w:tab w:val="num" w:pos="1500"/>
        </w:tabs>
        <w:ind w:left="1500" w:hanging="720"/>
      </w:pPr>
      <w:rPr>
        <w:rFonts w:hint="default"/>
      </w:rPr>
    </w:lvl>
  </w:abstractNum>
  <w:abstractNum w:abstractNumId="18">
    <w:nsid w:val="3BDD522C"/>
    <w:multiLevelType w:val="singleLevel"/>
    <w:tmpl w:val="32D69C1C"/>
    <w:lvl w:ilvl="0">
      <w:start w:val="1"/>
      <w:numFmt w:val="decimal"/>
      <w:lvlText w:val="%1)"/>
      <w:lvlJc w:val="left"/>
      <w:pPr>
        <w:tabs>
          <w:tab w:val="num" w:pos="360"/>
        </w:tabs>
        <w:ind w:left="360" w:hanging="360"/>
      </w:pPr>
      <w:rPr>
        <w:rFonts w:hint="default"/>
      </w:rPr>
    </w:lvl>
  </w:abstractNum>
  <w:abstractNum w:abstractNumId="19">
    <w:nsid w:val="3D7B4B4F"/>
    <w:multiLevelType w:val="singleLevel"/>
    <w:tmpl w:val="98209B56"/>
    <w:lvl w:ilvl="0">
      <w:start w:val="1"/>
      <w:numFmt w:val="decimal"/>
      <w:lvlText w:val="%1)"/>
      <w:lvlJc w:val="left"/>
      <w:pPr>
        <w:tabs>
          <w:tab w:val="num" w:pos="360"/>
        </w:tabs>
        <w:ind w:left="360" w:hanging="360"/>
      </w:pPr>
      <w:rPr>
        <w:rFonts w:hint="default"/>
      </w:rPr>
    </w:lvl>
  </w:abstractNum>
  <w:abstractNum w:abstractNumId="20">
    <w:nsid w:val="43B120B1"/>
    <w:multiLevelType w:val="singleLevel"/>
    <w:tmpl w:val="DE666DF2"/>
    <w:lvl w:ilvl="0">
      <w:start w:val="1"/>
      <w:numFmt w:val="decimal"/>
      <w:lvlText w:val="%1)"/>
      <w:lvlJc w:val="left"/>
      <w:pPr>
        <w:tabs>
          <w:tab w:val="num" w:pos="360"/>
        </w:tabs>
        <w:ind w:left="360" w:hanging="360"/>
      </w:pPr>
      <w:rPr>
        <w:rFonts w:hint="default"/>
      </w:rPr>
    </w:lvl>
  </w:abstractNum>
  <w:abstractNum w:abstractNumId="21">
    <w:nsid w:val="448C7AD2"/>
    <w:multiLevelType w:val="singleLevel"/>
    <w:tmpl w:val="DE666DF2"/>
    <w:lvl w:ilvl="0">
      <w:start w:val="1"/>
      <w:numFmt w:val="decimal"/>
      <w:lvlText w:val="%1)"/>
      <w:lvlJc w:val="left"/>
      <w:pPr>
        <w:tabs>
          <w:tab w:val="num" w:pos="360"/>
        </w:tabs>
        <w:ind w:left="360" w:hanging="360"/>
      </w:pPr>
      <w:rPr>
        <w:rFonts w:hint="default"/>
      </w:rPr>
    </w:lvl>
  </w:abstractNum>
  <w:abstractNum w:abstractNumId="22">
    <w:nsid w:val="45103FB8"/>
    <w:multiLevelType w:val="singleLevel"/>
    <w:tmpl w:val="0409000F"/>
    <w:lvl w:ilvl="0">
      <w:start w:val="1"/>
      <w:numFmt w:val="decimal"/>
      <w:lvlText w:val="%1."/>
      <w:lvlJc w:val="left"/>
      <w:pPr>
        <w:tabs>
          <w:tab w:val="num" w:pos="360"/>
        </w:tabs>
        <w:ind w:left="360" w:hanging="360"/>
      </w:pPr>
    </w:lvl>
  </w:abstractNum>
  <w:abstractNum w:abstractNumId="23">
    <w:nsid w:val="476D5FB2"/>
    <w:multiLevelType w:val="singleLevel"/>
    <w:tmpl w:val="DE666DF2"/>
    <w:lvl w:ilvl="0">
      <w:start w:val="1"/>
      <w:numFmt w:val="decimal"/>
      <w:lvlText w:val="%1)"/>
      <w:lvlJc w:val="left"/>
      <w:pPr>
        <w:tabs>
          <w:tab w:val="num" w:pos="360"/>
        </w:tabs>
        <w:ind w:left="360" w:hanging="360"/>
      </w:pPr>
      <w:rPr>
        <w:rFonts w:hint="default"/>
      </w:rPr>
    </w:lvl>
  </w:abstractNum>
  <w:abstractNum w:abstractNumId="24">
    <w:nsid w:val="49063220"/>
    <w:multiLevelType w:val="singleLevel"/>
    <w:tmpl w:val="DE666DF2"/>
    <w:lvl w:ilvl="0">
      <w:start w:val="1"/>
      <w:numFmt w:val="decimal"/>
      <w:lvlText w:val="%1)"/>
      <w:lvlJc w:val="left"/>
      <w:pPr>
        <w:tabs>
          <w:tab w:val="num" w:pos="360"/>
        </w:tabs>
        <w:ind w:left="360" w:hanging="360"/>
      </w:pPr>
      <w:rPr>
        <w:rFonts w:hint="default"/>
      </w:rPr>
    </w:lvl>
  </w:abstractNum>
  <w:abstractNum w:abstractNumId="25">
    <w:nsid w:val="499B15EB"/>
    <w:multiLevelType w:val="singleLevel"/>
    <w:tmpl w:val="2C3C63C6"/>
    <w:lvl w:ilvl="0">
      <w:start w:val="1"/>
      <w:numFmt w:val="decimal"/>
      <w:lvlText w:val="%1)"/>
      <w:lvlJc w:val="left"/>
      <w:pPr>
        <w:tabs>
          <w:tab w:val="num" w:pos="360"/>
        </w:tabs>
        <w:ind w:left="360" w:hanging="360"/>
      </w:pPr>
      <w:rPr>
        <w:rFonts w:hint="default"/>
      </w:rPr>
    </w:lvl>
  </w:abstractNum>
  <w:abstractNum w:abstractNumId="26">
    <w:nsid w:val="4BAA057D"/>
    <w:multiLevelType w:val="singleLevel"/>
    <w:tmpl w:val="0409000F"/>
    <w:lvl w:ilvl="0">
      <w:start w:val="1"/>
      <w:numFmt w:val="decimal"/>
      <w:lvlText w:val="%1."/>
      <w:lvlJc w:val="left"/>
      <w:pPr>
        <w:tabs>
          <w:tab w:val="num" w:pos="360"/>
        </w:tabs>
        <w:ind w:left="360" w:hanging="360"/>
      </w:pPr>
    </w:lvl>
  </w:abstractNum>
  <w:abstractNum w:abstractNumId="27">
    <w:nsid w:val="4DEB0599"/>
    <w:multiLevelType w:val="singleLevel"/>
    <w:tmpl w:val="CB700658"/>
    <w:lvl w:ilvl="0">
      <w:start w:val="1"/>
      <w:numFmt w:val="lowerLetter"/>
      <w:lvlText w:val="%1)"/>
      <w:lvlJc w:val="left"/>
      <w:pPr>
        <w:tabs>
          <w:tab w:val="num" w:pos="1230"/>
        </w:tabs>
        <w:ind w:left="1230" w:hanging="435"/>
      </w:pPr>
      <w:rPr>
        <w:rFonts w:hint="default"/>
      </w:rPr>
    </w:lvl>
  </w:abstractNum>
  <w:abstractNum w:abstractNumId="28">
    <w:nsid w:val="507C6334"/>
    <w:multiLevelType w:val="singleLevel"/>
    <w:tmpl w:val="0952C92E"/>
    <w:lvl w:ilvl="0">
      <w:start w:val="1"/>
      <w:numFmt w:val="decimal"/>
      <w:lvlText w:val="%1)"/>
      <w:lvlJc w:val="left"/>
      <w:pPr>
        <w:tabs>
          <w:tab w:val="num" w:pos="360"/>
        </w:tabs>
        <w:ind w:left="360" w:hanging="360"/>
      </w:pPr>
      <w:rPr>
        <w:rFonts w:hint="default"/>
      </w:rPr>
    </w:lvl>
  </w:abstractNum>
  <w:abstractNum w:abstractNumId="29">
    <w:nsid w:val="5D275C1E"/>
    <w:multiLevelType w:val="singleLevel"/>
    <w:tmpl w:val="DE666DF2"/>
    <w:lvl w:ilvl="0">
      <w:start w:val="1"/>
      <w:numFmt w:val="decimal"/>
      <w:lvlText w:val="%1)"/>
      <w:lvlJc w:val="left"/>
      <w:pPr>
        <w:tabs>
          <w:tab w:val="num" w:pos="360"/>
        </w:tabs>
        <w:ind w:left="360" w:hanging="360"/>
      </w:pPr>
      <w:rPr>
        <w:rFonts w:hint="default"/>
      </w:rPr>
    </w:lvl>
  </w:abstractNum>
  <w:abstractNum w:abstractNumId="30">
    <w:nsid w:val="638E0027"/>
    <w:multiLevelType w:val="singleLevel"/>
    <w:tmpl w:val="0409000F"/>
    <w:lvl w:ilvl="0">
      <w:start w:val="1"/>
      <w:numFmt w:val="decimal"/>
      <w:lvlText w:val="%1."/>
      <w:lvlJc w:val="left"/>
      <w:pPr>
        <w:tabs>
          <w:tab w:val="num" w:pos="360"/>
        </w:tabs>
        <w:ind w:left="360" w:hanging="360"/>
      </w:pPr>
    </w:lvl>
  </w:abstractNum>
  <w:abstractNum w:abstractNumId="31">
    <w:nsid w:val="688F07D1"/>
    <w:multiLevelType w:val="singleLevel"/>
    <w:tmpl w:val="DE666DF2"/>
    <w:lvl w:ilvl="0">
      <w:start w:val="1"/>
      <w:numFmt w:val="decimal"/>
      <w:lvlText w:val="%1)"/>
      <w:lvlJc w:val="left"/>
      <w:pPr>
        <w:tabs>
          <w:tab w:val="num" w:pos="360"/>
        </w:tabs>
        <w:ind w:left="360" w:hanging="360"/>
      </w:pPr>
      <w:rPr>
        <w:rFonts w:hint="default"/>
      </w:rPr>
    </w:lvl>
  </w:abstractNum>
  <w:abstractNum w:abstractNumId="32">
    <w:nsid w:val="694B3297"/>
    <w:multiLevelType w:val="singleLevel"/>
    <w:tmpl w:val="2108BB44"/>
    <w:lvl w:ilvl="0">
      <w:start w:val="1"/>
      <w:numFmt w:val="decimal"/>
      <w:lvlText w:val="%1)"/>
      <w:lvlJc w:val="left"/>
      <w:pPr>
        <w:tabs>
          <w:tab w:val="num" w:pos="360"/>
        </w:tabs>
        <w:ind w:left="360" w:hanging="360"/>
      </w:pPr>
      <w:rPr>
        <w:rFonts w:hint="default"/>
      </w:rPr>
    </w:lvl>
  </w:abstractNum>
  <w:abstractNum w:abstractNumId="33">
    <w:nsid w:val="6E01694B"/>
    <w:multiLevelType w:val="singleLevel"/>
    <w:tmpl w:val="47ECBFDA"/>
    <w:lvl w:ilvl="0">
      <w:start w:val="1"/>
      <w:numFmt w:val="upperRoman"/>
      <w:lvlText w:val="%1."/>
      <w:lvlJc w:val="left"/>
      <w:pPr>
        <w:tabs>
          <w:tab w:val="num" w:pos="720"/>
        </w:tabs>
        <w:ind w:left="720" w:hanging="720"/>
      </w:pPr>
      <w:rPr>
        <w:rFonts w:hint="default"/>
      </w:rPr>
    </w:lvl>
  </w:abstractNum>
  <w:abstractNum w:abstractNumId="34">
    <w:nsid w:val="6E3F3C19"/>
    <w:multiLevelType w:val="singleLevel"/>
    <w:tmpl w:val="DE666DF2"/>
    <w:lvl w:ilvl="0">
      <w:start w:val="1"/>
      <w:numFmt w:val="decimal"/>
      <w:lvlText w:val="%1)"/>
      <w:lvlJc w:val="left"/>
      <w:pPr>
        <w:tabs>
          <w:tab w:val="num" w:pos="360"/>
        </w:tabs>
        <w:ind w:left="360" w:hanging="360"/>
      </w:pPr>
      <w:rPr>
        <w:rFonts w:hint="default"/>
      </w:rPr>
    </w:lvl>
  </w:abstractNum>
  <w:abstractNum w:abstractNumId="35">
    <w:nsid w:val="706F24AD"/>
    <w:multiLevelType w:val="singleLevel"/>
    <w:tmpl w:val="651ED0D8"/>
    <w:lvl w:ilvl="0">
      <w:start w:val="1"/>
      <w:numFmt w:val="decimal"/>
      <w:lvlText w:val="%1."/>
      <w:lvlJc w:val="left"/>
      <w:pPr>
        <w:tabs>
          <w:tab w:val="num" w:pos="1140"/>
        </w:tabs>
        <w:ind w:left="1140" w:hanging="360"/>
      </w:pPr>
      <w:rPr>
        <w:rFonts w:hint="default"/>
      </w:rPr>
    </w:lvl>
  </w:abstractNum>
  <w:abstractNum w:abstractNumId="36">
    <w:nsid w:val="721B57B7"/>
    <w:multiLevelType w:val="singleLevel"/>
    <w:tmpl w:val="7C9255D2"/>
    <w:lvl w:ilvl="0">
      <w:start w:val="1"/>
      <w:numFmt w:val="lowerLetter"/>
      <w:lvlText w:val="%1)"/>
      <w:lvlJc w:val="left"/>
      <w:pPr>
        <w:tabs>
          <w:tab w:val="num" w:pos="585"/>
        </w:tabs>
        <w:ind w:left="585" w:hanging="360"/>
      </w:pPr>
      <w:rPr>
        <w:rFonts w:hint="default"/>
      </w:rPr>
    </w:lvl>
  </w:abstractNum>
  <w:abstractNum w:abstractNumId="37">
    <w:nsid w:val="78A359F7"/>
    <w:multiLevelType w:val="singleLevel"/>
    <w:tmpl w:val="22C0A0FE"/>
    <w:lvl w:ilvl="0">
      <w:start w:val="1"/>
      <w:numFmt w:val="lowerLetter"/>
      <w:lvlText w:val="%1)"/>
      <w:lvlJc w:val="left"/>
      <w:pPr>
        <w:tabs>
          <w:tab w:val="num" w:pos="585"/>
        </w:tabs>
        <w:ind w:left="585" w:hanging="360"/>
      </w:pPr>
      <w:rPr>
        <w:rFonts w:hint="default"/>
      </w:rPr>
    </w:lvl>
  </w:abstractNum>
  <w:abstractNum w:abstractNumId="38">
    <w:nsid w:val="79EC3172"/>
    <w:multiLevelType w:val="singleLevel"/>
    <w:tmpl w:val="0409000F"/>
    <w:lvl w:ilvl="0">
      <w:start w:val="1"/>
      <w:numFmt w:val="decimal"/>
      <w:lvlText w:val="%1."/>
      <w:lvlJc w:val="left"/>
      <w:pPr>
        <w:tabs>
          <w:tab w:val="num" w:pos="360"/>
        </w:tabs>
        <w:ind w:left="360" w:hanging="360"/>
      </w:pPr>
    </w:lvl>
  </w:abstractNum>
  <w:abstractNum w:abstractNumId="39">
    <w:nsid w:val="7A8801CA"/>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30"/>
  </w:num>
  <w:num w:numId="3">
    <w:abstractNumId w:val="38"/>
  </w:num>
  <w:num w:numId="4">
    <w:abstractNumId w:val="6"/>
  </w:num>
  <w:num w:numId="5">
    <w:abstractNumId w:val="9"/>
  </w:num>
  <w:num w:numId="6">
    <w:abstractNumId w:val="23"/>
  </w:num>
  <w:num w:numId="7">
    <w:abstractNumId w:val="3"/>
  </w:num>
  <w:num w:numId="8">
    <w:abstractNumId w:val="5"/>
  </w:num>
  <w:num w:numId="9">
    <w:abstractNumId w:val="13"/>
  </w:num>
  <w:num w:numId="10">
    <w:abstractNumId w:val="31"/>
  </w:num>
  <w:num w:numId="11">
    <w:abstractNumId w:val="2"/>
  </w:num>
  <w:num w:numId="12">
    <w:abstractNumId w:val="29"/>
  </w:num>
  <w:num w:numId="13">
    <w:abstractNumId w:val="22"/>
  </w:num>
  <w:num w:numId="14">
    <w:abstractNumId w:val="14"/>
  </w:num>
  <w:num w:numId="15">
    <w:abstractNumId w:val="34"/>
  </w:num>
  <w:num w:numId="16">
    <w:abstractNumId w:val="21"/>
  </w:num>
  <w:num w:numId="17">
    <w:abstractNumId w:val="7"/>
  </w:num>
  <w:num w:numId="18">
    <w:abstractNumId w:val="20"/>
  </w:num>
  <w:num w:numId="19">
    <w:abstractNumId w:val="26"/>
  </w:num>
  <w:num w:numId="20">
    <w:abstractNumId w:val="24"/>
  </w:num>
  <w:num w:numId="21">
    <w:abstractNumId w:val="4"/>
  </w:num>
  <w:num w:numId="22">
    <w:abstractNumId w:val="15"/>
  </w:num>
  <w:num w:numId="23">
    <w:abstractNumId w:val="27"/>
  </w:num>
  <w:num w:numId="24">
    <w:abstractNumId w:val="35"/>
  </w:num>
  <w:num w:numId="25">
    <w:abstractNumId w:val="17"/>
  </w:num>
  <w:num w:numId="26">
    <w:abstractNumId w:val="36"/>
  </w:num>
  <w:num w:numId="27">
    <w:abstractNumId w:val="37"/>
  </w:num>
  <w:num w:numId="28">
    <w:abstractNumId w:val="16"/>
  </w:num>
  <w:num w:numId="29">
    <w:abstractNumId w:val="32"/>
  </w:num>
  <w:num w:numId="30">
    <w:abstractNumId w:val="1"/>
  </w:num>
  <w:num w:numId="31">
    <w:abstractNumId w:val="18"/>
  </w:num>
  <w:num w:numId="32">
    <w:abstractNumId w:val="39"/>
  </w:num>
  <w:num w:numId="33">
    <w:abstractNumId w:val="12"/>
  </w:num>
  <w:num w:numId="34">
    <w:abstractNumId w:val="10"/>
  </w:num>
  <w:num w:numId="35">
    <w:abstractNumId w:val="11"/>
  </w:num>
  <w:num w:numId="36">
    <w:abstractNumId w:val="19"/>
  </w:num>
  <w:num w:numId="37">
    <w:abstractNumId w:val="33"/>
  </w:num>
  <w:num w:numId="38">
    <w:abstractNumId w:val="25"/>
  </w:num>
  <w:num w:numId="39">
    <w:abstractNumId w:val="8"/>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019"/>
    <w:rsid w:val="00102019"/>
    <w:rsid w:val="001937C3"/>
    <w:rsid w:val="00A83182"/>
    <w:rsid w:val="00E54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4404"/>
    <w:pPr>
      <w:spacing w:after="0" w:line="240" w:lineRule="auto"/>
    </w:pPr>
    <w:rPr>
      <w:rFonts w:ascii="Times New Roman" w:eastAsia="Times New Roman" w:hAnsi="Times New Roman" w:cs="Times New Roman"/>
      <w:sz w:val="36"/>
      <w:szCs w:val="20"/>
      <w:lang w:val="en-US"/>
    </w:rPr>
  </w:style>
  <w:style w:type="character" w:customStyle="1" w:styleId="a4">
    <w:name w:val="Основной текст Знак"/>
    <w:basedOn w:val="a0"/>
    <w:link w:val="a3"/>
    <w:semiHidden/>
    <w:rsid w:val="00E54404"/>
    <w:rPr>
      <w:rFonts w:ascii="Times New Roman" w:eastAsia="Times New Roman" w:hAnsi="Times New Roman" w:cs="Times New Roman"/>
      <w:sz w:val="36"/>
      <w:szCs w:val="20"/>
      <w:lang w:val="en-US"/>
    </w:rPr>
  </w:style>
  <w:style w:type="paragraph" w:styleId="2">
    <w:name w:val="Body Text 2"/>
    <w:basedOn w:val="a"/>
    <w:link w:val="20"/>
    <w:semiHidden/>
    <w:rsid w:val="00E54404"/>
    <w:pPr>
      <w:spacing w:after="0" w:line="240" w:lineRule="auto"/>
    </w:pPr>
    <w:rPr>
      <w:rFonts w:ascii="Times New Roman" w:eastAsia="Times New Roman" w:hAnsi="Times New Roman" w:cs="Times New Roman"/>
      <w:sz w:val="32"/>
      <w:szCs w:val="20"/>
      <w:lang w:val="en-US"/>
    </w:rPr>
  </w:style>
  <w:style w:type="character" w:customStyle="1" w:styleId="20">
    <w:name w:val="Основной текст 2 Знак"/>
    <w:basedOn w:val="a0"/>
    <w:link w:val="2"/>
    <w:semiHidden/>
    <w:rsid w:val="00E54404"/>
    <w:rPr>
      <w:rFonts w:ascii="Times New Roman" w:eastAsia="Times New Roman" w:hAnsi="Times New Roman" w:cs="Times New Roman"/>
      <w:sz w:val="32"/>
      <w:szCs w:val="20"/>
      <w:lang w:val="en-US"/>
    </w:rPr>
  </w:style>
  <w:style w:type="paragraph" w:styleId="3">
    <w:name w:val="Body Text 3"/>
    <w:basedOn w:val="a"/>
    <w:link w:val="30"/>
    <w:semiHidden/>
    <w:rsid w:val="00E54404"/>
    <w:pPr>
      <w:spacing w:after="0" w:line="240" w:lineRule="auto"/>
      <w:jc w:val="both"/>
    </w:pPr>
    <w:rPr>
      <w:rFonts w:ascii="Times New Roman" w:eastAsia="Times New Roman" w:hAnsi="Times New Roman" w:cs="Times New Roman"/>
      <w:sz w:val="36"/>
      <w:szCs w:val="20"/>
      <w:lang w:val="en-US"/>
    </w:rPr>
  </w:style>
  <w:style w:type="character" w:customStyle="1" w:styleId="30">
    <w:name w:val="Основной текст 3 Знак"/>
    <w:basedOn w:val="a0"/>
    <w:link w:val="3"/>
    <w:semiHidden/>
    <w:rsid w:val="00E54404"/>
    <w:rPr>
      <w:rFonts w:ascii="Times New Roman" w:eastAsia="Times New Roman" w:hAnsi="Times New Roman" w:cs="Times New Roman"/>
      <w:sz w:val="36"/>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9403</Words>
  <Characters>53601</Characters>
  <Application>Microsoft Office Word</Application>
  <DocSecurity>0</DocSecurity>
  <Lines>446</Lines>
  <Paragraphs>125</Paragraphs>
  <ScaleCrop>false</ScaleCrop>
  <Company/>
  <LinksUpToDate>false</LinksUpToDate>
  <CharactersWithSpaces>62879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2019-10-29T05:45:00Z</dcterms:created>
  <dcterms:modified xsi:type="dcterms:W3CDTF">2019-10-29T06:00:00Z</dcterms:modified>
</cp:coreProperties>
</file>